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4" w:rsidRDefault="00CF3094" w:rsidP="00694696">
      <w:pPr>
        <w:pStyle w:val="Heading1"/>
        <w:numPr>
          <w:ilvl w:val="0"/>
          <w:numId w:val="0"/>
        </w:numPr>
        <w:spacing w:before="0"/>
        <w:contextualSpacing/>
      </w:pPr>
      <w:r>
        <w:rPr>
          <w:rFonts w:ascii="Times New Roman" w:eastAsia="Calibri" w:hAnsi="Times New Roman" w:cs="Times New Roman"/>
          <w:color w:val="auto"/>
          <w:sz w:val="24"/>
          <w:szCs w:val="24"/>
        </w:rPr>
        <w:t>E1.2</w:t>
      </w:r>
      <w:r>
        <w:rPr>
          <w:rFonts w:ascii="Times New Roman" w:eastAsia="Calibri" w:hAnsi="Times New Roman" w:cs="Times New Roman"/>
          <w:color w:val="auto"/>
          <w:sz w:val="24"/>
          <w:szCs w:val="24"/>
          <w:lang w:val="ro-RO"/>
        </w:rPr>
        <w:t>.1</w:t>
      </w:r>
      <w:r>
        <w:rPr>
          <w:rFonts w:ascii="Times New Roman" w:eastAsia="Calibri" w:hAnsi="Times New Roman" w:cs="Times New Roman"/>
          <w:color w:val="auto"/>
          <w:sz w:val="24"/>
          <w:szCs w:val="24"/>
        </w:rPr>
        <w:t xml:space="preserve">L FIȘA DE </w:t>
      </w:r>
      <w:r>
        <w:rPr>
          <w:rFonts w:ascii="Times New Roman" w:eastAsia="Calibri" w:hAnsi="Times New Roman" w:cs="Times New Roman"/>
          <w:color w:val="auto"/>
          <w:sz w:val="24"/>
          <w:szCs w:val="24"/>
          <w:lang w:val="ro-RO"/>
        </w:rPr>
        <w:t xml:space="preserve">VERIFICARE A CRITERIILOR DE SELECȚIE </w:t>
      </w:r>
      <w:r w:rsidRPr="00694696">
        <w:rPr>
          <w:rFonts w:ascii="Times New Roman" w:eastAsia="Calibri" w:hAnsi="Times New Roman" w:cs="Times New Roman"/>
          <w:color w:val="auto"/>
          <w:sz w:val="24"/>
          <w:szCs w:val="24"/>
        </w:rPr>
        <w:t xml:space="preserve">- </w:t>
      </w:r>
      <w:r w:rsidR="00694696">
        <w:rPr>
          <w:rFonts w:ascii="Times New Roman" w:hAnsi="Times New Roman" w:cs="Times New Roman"/>
          <w:i/>
          <w:color w:val="auto"/>
          <w:sz w:val="24"/>
          <w:szCs w:val="24"/>
          <w:lang w:val="en-US" w:eastAsia="en-US"/>
        </w:rPr>
        <w:t xml:space="preserve"> </w:t>
      </w:r>
      <w:proofErr w:type="spellStart"/>
      <w:r w:rsidR="00694696">
        <w:rPr>
          <w:rFonts w:ascii="Times New Roman" w:hAnsi="Times New Roman" w:cs="Times New Roman"/>
          <w:i/>
          <w:color w:val="auto"/>
          <w:sz w:val="24"/>
          <w:szCs w:val="24"/>
          <w:lang w:val="en-US" w:eastAsia="en-US"/>
        </w:rPr>
        <w:t>corespondență</w:t>
      </w:r>
      <w:proofErr w:type="spellEnd"/>
      <w:r w:rsidR="00694696">
        <w:rPr>
          <w:rFonts w:ascii="Times New Roman" w:hAnsi="Times New Roman" w:cs="Times New Roman"/>
          <w:i/>
          <w:color w:val="auto"/>
          <w:sz w:val="24"/>
          <w:szCs w:val="24"/>
          <w:lang w:val="ro-RO" w:eastAsia="en-US"/>
        </w:rPr>
        <w:t xml:space="preserve"> </w:t>
      </w:r>
      <w:r w:rsidR="00674117" w:rsidRPr="00694696">
        <w:rPr>
          <w:rFonts w:ascii="Times New Roman" w:hAnsi="Times New Roman" w:cs="Times New Roman"/>
          <w:i/>
          <w:color w:val="auto"/>
          <w:sz w:val="24"/>
          <w:szCs w:val="24"/>
          <w:lang w:val="en-US" w:eastAsia="en-US"/>
        </w:rPr>
        <w:t>SM</w:t>
      </w:r>
      <w:r w:rsidRPr="00694696">
        <w:rPr>
          <w:rFonts w:ascii="Times New Roman" w:hAnsi="Times New Roman" w:cs="Times New Roman"/>
          <w:i/>
          <w:color w:val="auto"/>
          <w:sz w:val="24"/>
          <w:szCs w:val="24"/>
          <w:lang w:val="en-US" w:eastAsia="en-US"/>
        </w:rPr>
        <w:t>6.1</w:t>
      </w:r>
      <w:r w:rsidR="00694696" w:rsidRPr="00694696">
        <w:rPr>
          <w:rFonts w:ascii="Times New Roman" w:hAnsi="Times New Roman" w:cs="Times New Roman"/>
          <w:i/>
          <w:color w:val="000000" w:themeColor="text1"/>
          <w:sz w:val="24"/>
          <w:szCs w:val="24"/>
          <w:lang w:val="ro-RO" w:eastAsia="en-US"/>
        </w:rPr>
        <w:t xml:space="preserve"> </w:t>
      </w:r>
      <w:r w:rsidRPr="00694696">
        <w:rPr>
          <w:rFonts w:ascii="Times New Roman" w:hAnsi="Times New Roman" w:cs="Times New Roman"/>
          <w:b w:val="0"/>
          <w:i/>
          <w:color w:val="000000" w:themeColor="text1"/>
          <w:sz w:val="24"/>
          <w:szCs w:val="24"/>
          <w:lang w:val="en-US" w:eastAsia="en-US"/>
        </w:rPr>
        <w:t xml:space="preserve">cu </w:t>
      </w:r>
      <w:proofErr w:type="spellStart"/>
      <w:r w:rsidRPr="00694696">
        <w:rPr>
          <w:rFonts w:ascii="Times New Roman" w:hAnsi="Times New Roman" w:cs="Times New Roman"/>
          <w:b w:val="0"/>
          <w:i/>
          <w:color w:val="000000" w:themeColor="text1"/>
          <w:sz w:val="24"/>
          <w:szCs w:val="24"/>
          <w:lang w:val="en-US" w:eastAsia="en-US"/>
        </w:rPr>
        <w:t>obiective</w:t>
      </w:r>
      <w:proofErr w:type="spellEnd"/>
      <w:r w:rsidRPr="00694696">
        <w:rPr>
          <w:rFonts w:ascii="Times New Roman" w:hAnsi="Times New Roman" w:cs="Times New Roman"/>
          <w:b w:val="0"/>
          <w:i/>
          <w:color w:val="000000" w:themeColor="text1"/>
          <w:sz w:val="24"/>
          <w:szCs w:val="24"/>
          <w:lang w:val="en-US" w:eastAsia="en-US"/>
        </w:rPr>
        <w:t xml:space="preserve"> care se </w:t>
      </w:r>
      <w:proofErr w:type="spellStart"/>
      <w:r w:rsidRPr="00694696">
        <w:rPr>
          <w:rFonts w:ascii="Times New Roman" w:hAnsi="Times New Roman" w:cs="Times New Roman"/>
          <w:b w:val="0"/>
          <w:i/>
          <w:color w:val="000000" w:themeColor="text1"/>
          <w:sz w:val="24"/>
          <w:szCs w:val="24"/>
          <w:lang w:val="en-US" w:eastAsia="en-US"/>
        </w:rPr>
        <w:t>încadrează</w:t>
      </w:r>
      <w:proofErr w:type="spellEnd"/>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în</w:t>
      </w:r>
      <w:proofErr w:type="spellEnd"/>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prevederile</w:t>
      </w:r>
      <w:proofErr w:type="spellEnd"/>
      <w:r w:rsidRPr="00694696">
        <w:rPr>
          <w:rFonts w:ascii="Times New Roman" w:hAnsi="Times New Roman" w:cs="Times New Roman"/>
          <w:b w:val="0"/>
          <w:i/>
          <w:color w:val="000000" w:themeColor="text1"/>
          <w:sz w:val="24"/>
          <w:szCs w:val="24"/>
          <w:lang w:val="en-US" w:eastAsia="en-US"/>
        </w:rPr>
        <w:t xml:space="preserve"> art. 19</w:t>
      </w:r>
      <w:proofErr w:type="gramStart"/>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alin</w:t>
      </w:r>
      <w:proofErr w:type="spellEnd"/>
      <w:proofErr w:type="gramEnd"/>
      <w:r w:rsidRPr="00694696">
        <w:rPr>
          <w:rFonts w:ascii="Times New Roman" w:hAnsi="Times New Roman" w:cs="Times New Roman"/>
          <w:b w:val="0"/>
          <w:i/>
          <w:color w:val="000000" w:themeColor="text1"/>
          <w:sz w:val="24"/>
          <w:szCs w:val="24"/>
          <w:lang w:val="en-US" w:eastAsia="en-US"/>
        </w:rPr>
        <w:t>. (1), lit. (</w:t>
      </w:r>
      <w:proofErr w:type="gramStart"/>
      <w:r w:rsidRPr="00694696">
        <w:rPr>
          <w:rFonts w:ascii="Times New Roman" w:hAnsi="Times New Roman" w:cs="Times New Roman"/>
          <w:b w:val="0"/>
          <w:i/>
          <w:color w:val="000000" w:themeColor="text1"/>
          <w:sz w:val="24"/>
          <w:szCs w:val="24"/>
          <w:lang w:val="en-US" w:eastAsia="en-US"/>
        </w:rPr>
        <w:t>a</w:t>
      </w:r>
      <w:proofErr w:type="gramEnd"/>
      <w:r w:rsidRPr="00694696">
        <w:rPr>
          <w:rFonts w:ascii="Times New Roman" w:hAnsi="Times New Roman" w:cs="Times New Roman"/>
          <w:b w:val="0"/>
          <w:i/>
          <w:color w:val="000000" w:themeColor="text1"/>
          <w:sz w:val="24"/>
          <w:szCs w:val="24"/>
          <w:lang w:val="en-US" w:eastAsia="en-US"/>
        </w:rPr>
        <w:t>) pct. (</w:t>
      </w:r>
      <w:proofErr w:type="spellStart"/>
      <w:r w:rsidRPr="00694696">
        <w:rPr>
          <w:rFonts w:ascii="Times New Roman" w:hAnsi="Times New Roman" w:cs="Times New Roman"/>
          <w:b w:val="0"/>
          <w:i/>
          <w:color w:val="000000" w:themeColor="text1"/>
          <w:sz w:val="24"/>
          <w:szCs w:val="24"/>
          <w:lang w:val="en-US" w:eastAsia="en-US"/>
        </w:rPr>
        <w:t>i</w:t>
      </w:r>
      <w:proofErr w:type="spellEnd"/>
      <w:r w:rsidRPr="00694696">
        <w:rPr>
          <w:rFonts w:ascii="Times New Roman" w:hAnsi="Times New Roman" w:cs="Times New Roman"/>
          <w:b w:val="0"/>
          <w:i/>
          <w:color w:val="000000" w:themeColor="text1"/>
          <w:sz w:val="24"/>
          <w:szCs w:val="24"/>
          <w:lang w:val="en-US" w:eastAsia="en-US"/>
        </w:rPr>
        <w:t>)</w:t>
      </w:r>
      <w:r w:rsidRPr="00694696">
        <w:rPr>
          <w:rFonts w:ascii="Times New Roman" w:hAnsi="Times New Roman" w:cs="Times New Roman"/>
          <w:b w:val="0"/>
          <w:color w:val="000000" w:themeColor="text1"/>
          <w:sz w:val="24"/>
          <w:szCs w:val="24"/>
          <w:lang w:val="en-US" w:eastAsia="en-US"/>
        </w:rPr>
        <w:t xml:space="preserve"> </w:t>
      </w:r>
      <w:r w:rsidRPr="00694696">
        <w:rPr>
          <w:rFonts w:ascii="Times New Roman" w:hAnsi="Times New Roman" w:cs="Times New Roman"/>
          <w:b w:val="0"/>
          <w:i/>
          <w:color w:val="000000" w:themeColor="text1"/>
          <w:sz w:val="24"/>
          <w:szCs w:val="24"/>
          <w:lang w:val="en-US" w:eastAsia="en-US"/>
        </w:rPr>
        <w:t xml:space="preserve">din Reg. (UE) nr. 1305/2013 </w:t>
      </w:r>
      <w:proofErr w:type="spellStart"/>
      <w:r w:rsidRPr="00694696">
        <w:rPr>
          <w:rFonts w:ascii="Times New Roman" w:hAnsi="Times New Roman" w:cs="Times New Roman"/>
          <w:b w:val="0"/>
          <w:i/>
          <w:color w:val="000000" w:themeColor="text1"/>
          <w:sz w:val="24"/>
          <w:szCs w:val="24"/>
          <w:lang w:val="en-US" w:eastAsia="en-US"/>
        </w:rPr>
        <w:t>corespondență</w:t>
      </w:r>
      <w:proofErr w:type="spellEnd"/>
      <w:r w:rsidRPr="00694696">
        <w:rPr>
          <w:rFonts w:ascii="Times New Roman" w:hAnsi="Times New Roman" w:cs="Times New Roman"/>
          <w:b w:val="0"/>
          <w:i/>
          <w:color w:val="000000" w:themeColor="text1"/>
          <w:sz w:val="24"/>
          <w:szCs w:val="24"/>
          <w:lang w:val="en-US" w:eastAsia="en-US"/>
        </w:rPr>
        <w:t xml:space="preserve"> SM 6.1 „</w:t>
      </w:r>
      <w:proofErr w:type="spellStart"/>
      <w:r w:rsidRPr="00694696">
        <w:rPr>
          <w:rFonts w:ascii="Times New Roman" w:hAnsi="Times New Roman" w:cs="Times New Roman"/>
          <w:b w:val="0"/>
          <w:i/>
          <w:color w:val="000000" w:themeColor="text1"/>
          <w:sz w:val="24"/>
          <w:szCs w:val="24"/>
          <w:lang w:val="en-US" w:eastAsia="en-US"/>
        </w:rPr>
        <w:t>Sprijin</w:t>
      </w:r>
      <w:proofErr w:type="spellEnd"/>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pentru</w:t>
      </w:r>
      <w:proofErr w:type="spellEnd"/>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instalarea</w:t>
      </w:r>
      <w:proofErr w:type="spellEnd"/>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tinerilor</w:t>
      </w:r>
      <w:proofErr w:type="spellEnd"/>
      <w:r w:rsidRPr="00694696">
        <w:rPr>
          <w:rFonts w:ascii="Times New Roman" w:hAnsi="Times New Roman" w:cs="Times New Roman"/>
          <w:b w:val="0"/>
          <w:i/>
          <w:color w:val="000000" w:themeColor="text1"/>
          <w:sz w:val="24"/>
          <w:szCs w:val="24"/>
          <w:lang w:val="en-US" w:eastAsia="en-US"/>
        </w:rPr>
        <w:t xml:space="preserve"> </w:t>
      </w:r>
      <w:proofErr w:type="spellStart"/>
      <w:r w:rsidRPr="00694696">
        <w:rPr>
          <w:rFonts w:ascii="Times New Roman" w:hAnsi="Times New Roman" w:cs="Times New Roman"/>
          <w:b w:val="0"/>
          <w:i/>
          <w:color w:val="000000" w:themeColor="text1"/>
          <w:sz w:val="24"/>
          <w:szCs w:val="24"/>
          <w:lang w:val="en-US" w:eastAsia="en-US"/>
        </w:rPr>
        <w:t>fermieri</w:t>
      </w:r>
      <w:proofErr w:type="spellEnd"/>
      <w:r w:rsidRPr="00694696">
        <w:rPr>
          <w:rFonts w:ascii="Times New Roman" w:hAnsi="Times New Roman" w:cs="Times New Roman"/>
          <w:b w:val="0"/>
          <w:i/>
          <w:color w:val="000000" w:themeColor="text1"/>
          <w:sz w:val="24"/>
          <w:szCs w:val="24"/>
          <w:lang w:val="en-US" w:eastAsia="en-US"/>
        </w:rPr>
        <w:t>“</w:t>
      </w:r>
    </w:p>
    <w:p w:rsidR="00CF3094" w:rsidRDefault="00CF3094" w:rsidP="00CF3094">
      <w:pPr>
        <w:spacing w:after="0"/>
        <w:contextualSpacing/>
        <w:rPr>
          <w:rFonts w:ascii="Times New Roman" w:hAnsi="Times New Roman"/>
          <w:b/>
          <w:sz w:val="24"/>
          <w:szCs w:val="24"/>
          <w:lang w:val="en-US" w:eastAsia="en-US"/>
        </w:rPr>
      </w:pPr>
    </w:p>
    <w:p w:rsidR="00CF3094" w:rsidRPr="00683EB7" w:rsidRDefault="00CF3094" w:rsidP="00CF3094">
      <w:pPr>
        <w:spacing w:after="0"/>
        <w:contextualSpacing/>
        <w:jc w:val="center"/>
      </w:pPr>
      <w:proofErr w:type="spellStart"/>
      <w:proofErr w:type="gramStart"/>
      <w:r>
        <w:rPr>
          <w:rFonts w:ascii="Times New Roman" w:eastAsia="Times New Roman" w:hAnsi="Times New Roman"/>
          <w:b/>
          <w:i/>
          <w:sz w:val="24"/>
          <w:szCs w:val="24"/>
          <w:lang w:val="en-US" w:eastAsia="en-US"/>
        </w:rPr>
        <w:t>Măsura</w:t>
      </w:r>
      <w:proofErr w:type="spellEnd"/>
      <w:r>
        <w:rPr>
          <w:rFonts w:ascii="Times New Roman" w:eastAsia="Times New Roman" w:hAnsi="Times New Roman"/>
          <w:b/>
          <w:i/>
          <w:sz w:val="24"/>
          <w:szCs w:val="24"/>
          <w:lang w:val="en-US" w:eastAsia="en-US"/>
        </w:rPr>
        <w:t xml:space="preserve">  3</w:t>
      </w:r>
      <w:proofErr w:type="gramEnd"/>
      <w:r>
        <w:rPr>
          <w:rFonts w:ascii="Times New Roman" w:eastAsia="Times New Roman" w:hAnsi="Times New Roman"/>
          <w:b/>
          <w:i/>
          <w:sz w:val="24"/>
          <w:szCs w:val="24"/>
          <w:lang w:val="en-US" w:eastAsia="en-US"/>
        </w:rPr>
        <w:t xml:space="preserve">/2B  </w:t>
      </w:r>
      <w:proofErr w:type="spellStart"/>
      <w:r>
        <w:rPr>
          <w:rFonts w:ascii="Times New Roman" w:eastAsia="Times New Roman" w:hAnsi="Times New Roman"/>
          <w:b/>
          <w:i/>
          <w:sz w:val="24"/>
          <w:szCs w:val="24"/>
          <w:lang w:val="en-US" w:eastAsia="en-US"/>
        </w:rPr>
        <w:t>Instalarea</w:t>
      </w:r>
      <w:proofErr w:type="spellEnd"/>
      <w:r>
        <w:rPr>
          <w:rFonts w:ascii="Times New Roman" w:eastAsia="Times New Roman" w:hAnsi="Times New Roman"/>
          <w:b/>
          <w:i/>
          <w:sz w:val="24"/>
          <w:szCs w:val="24"/>
          <w:lang w:val="en-US" w:eastAsia="en-US"/>
        </w:rPr>
        <w:t xml:space="preserve"> t</w:t>
      </w:r>
      <w:r>
        <w:rPr>
          <w:rFonts w:ascii="Times New Roman" w:eastAsia="Times New Roman" w:hAnsi="Times New Roman"/>
          <w:b/>
          <w:i/>
          <w:sz w:val="24"/>
          <w:szCs w:val="24"/>
          <w:lang w:eastAsia="en-US"/>
        </w:rPr>
        <w:t>ânărului</w:t>
      </w:r>
      <w:r>
        <w:rPr>
          <w:rFonts w:ascii="Times New Roman" w:eastAsia="Times New Roman" w:hAnsi="Times New Roman"/>
          <w:b/>
          <w:i/>
          <w:sz w:val="24"/>
          <w:szCs w:val="24"/>
          <w:lang w:val="en-US" w:eastAsia="en-US"/>
        </w:rPr>
        <w:t xml:space="preserve"> </w:t>
      </w:r>
      <w:proofErr w:type="spellStart"/>
      <w:r>
        <w:rPr>
          <w:rFonts w:ascii="Times New Roman" w:eastAsia="Times New Roman" w:hAnsi="Times New Roman"/>
          <w:b/>
          <w:i/>
          <w:sz w:val="24"/>
          <w:szCs w:val="24"/>
          <w:lang w:val="en-US" w:eastAsia="en-US"/>
        </w:rPr>
        <w:t>fermier</w:t>
      </w:r>
      <w:proofErr w:type="spellEnd"/>
    </w:p>
    <w:p w:rsidR="00CF3094" w:rsidRDefault="00CF3094" w:rsidP="00CF3094">
      <w:pPr>
        <w:spacing w:after="0"/>
        <w:contextualSpacing/>
        <w:rPr>
          <w:rFonts w:ascii="Times New Roman" w:eastAsia="Times New Roman" w:hAnsi="Times New Roman"/>
          <w:b/>
          <w:i/>
          <w:sz w:val="24"/>
          <w:szCs w:val="24"/>
          <w:lang w:val="en-US" w:eastAsia="en-US"/>
        </w:rPr>
      </w:pP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Numărul</w:t>
      </w:r>
      <w:proofErr w:type="spellEnd"/>
      <w:r>
        <w:rPr>
          <w:rFonts w:ascii="Times New Roman" w:eastAsia="Times New Roman" w:hAnsi="Times New Roman"/>
          <w:bCs/>
          <w:sz w:val="24"/>
          <w:szCs w:val="24"/>
          <w:lang w:val="en-US" w:eastAsia="en-US"/>
        </w:rPr>
        <w:t xml:space="preserve"> de </w:t>
      </w:r>
      <w:proofErr w:type="spellStart"/>
      <w:r>
        <w:rPr>
          <w:rFonts w:ascii="Times New Roman" w:eastAsia="Times New Roman" w:hAnsi="Times New Roman"/>
          <w:bCs/>
          <w:sz w:val="24"/>
          <w:szCs w:val="24"/>
          <w:lang w:val="en-US" w:eastAsia="en-US"/>
        </w:rPr>
        <w:t>înregistrare</w:t>
      </w:r>
      <w:proofErr w:type="spellEnd"/>
      <w:r>
        <w:rPr>
          <w:rFonts w:ascii="Times New Roman" w:eastAsia="Times New Roman" w:hAnsi="Times New Roman"/>
          <w:bCs/>
          <w:sz w:val="24"/>
          <w:szCs w:val="24"/>
          <w:lang w:val="en-US" w:eastAsia="en-US"/>
        </w:rPr>
        <w:t xml:space="preserve"> al </w:t>
      </w:r>
      <w:proofErr w:type="spellStart"/>
      <w:r>
        <w:rPr>
          <w:rFonts w:ascii="Times New Roman" w:eastAsia="Times New Roman" w:hAnsi="Times New Roman"/>
          <w:bCs/>
          <w:sz w:val="24"/>
          <w:szCs w:val="24"/>
          <w:lang w:val="en-US" w:eastAsia="en-US"/>
        </w:rPr>
        <w:t>Cererii</w:t>
      </w:r>
      <w:proofErr w:type="spellEnd"/>
      <w:r>
        <w:rPr>
          <w:rFonts w:ascii="Times New Roman" w:eastAsia="Times New Roman" w:hAnsi="Times New Roman"/>
          <w:bCs/>
          <w:sz w:val="24"/>
          <w:szCs w:val="24"/>
          <w:lang w:val="en-US" w:eastAsia="en-US"/>
        </w:rPr>
        <w:t xml:space="preserve"> de </w:t>
      </w:r>
      <w:proofErr w:type="spellStart"/>
      <w:r>
        <w:rPr>
          <w:rFonts w:ascii="Times New Roman" w:eastAsia="Times New Roman" w:hAnsi="Times New Roman"/>
          <w:bCs/>
          <w:sz w:val="24"/>
          <w:szCs w:val="24"/>
          <w:lang w:val="en-US" w:eastAsia="en-US"/>
        </w:rPr>
        <w:t>Finanţare</w:t>
      </w:r>
      <w:proofErr w:type="spellEnd"/>
      <w:r>
        <w:rPr>
          <w:rFonts w:ascii="Times New Roman" w:eastAsia="Times New Roman" w:hAnsi="Times New Roman"/>
          <w:bCs/>
          <w:sz w:val="24"/>
          <w:szCs w:val="24"/>
          <w:lang w:val="en-US" w:eastAsia="en-US"/>
        </w:rPr>
        <w:t>* (CF):</w:t>
      </w:r>
    </w:p>
    <w:p w:rsidR="00CF3094" w:rsidRDefault="00CF3094" w:rsidP="00CF3094">
      <w:pPr>
        <w:tabs>
          <w:tab w:val="center" w:pos="4536"/>
          <w:tab w:val="right" w:pos="9072"/>
        </w:tabs>
        <w:spacing w:after="0"/>
        <w:contextualSpacing/>
      </w:pPr>
      <w:r>
        <w:rPr>
          <w:rFonts w:ascii="Times New Roman" w:eastAsia="Times New Roman" w:hAnsi="Times New Roman"/>
          <w:sz w:val="24"/>
          <w:szCs w:val="24"/>
          <w:bdr w:val="single" w:sz="8" w:space="0" w:color="000000"/>
          <w:lang w:val="en-US" w:eastAsia="en-US"/>
        </w:rPr>
        <w:t>......................................................................................</w:t>
      </w:r>
    </w:p>
    <w:p w:rsidR="00CF3094" w:rsidRDefault="00CF3094" w:rsidP="00CF3094">
      <w:pPr>
        <w:spacing w:after="0"/>
        <w:contextualSpacing/>
      </w:pPr>
      <w:r>
        <w:rPr>
          <w:rFonts w:ascii="Times New Roman" w:eastAsia="Times New Roman" w:hAnsi="Times New Roman"/>
          <w:bCs/>
          <w:i/>
          <w:kern w:val="1"/>
          <w:sz w:val="24"/>
          <w:szCs w:val="24"/>
          <w:lang w:val="en-US" w:eastAsia="en-US"/>
        </w:rPr>
        <w:t xml:space="preserve">*se </w:t>
      </w:r>
      <w:proofErr w:type="spellStart"/>
      <w:proofErr w:type="gramStart"/>
      <w:r>
        <w:rPr>
          <w:rFonts w:ascii="Times New Roman" w:eastAsia="Times New Roman" w:hAnsi="Times New Roman"/>
          <w:bCs/>
          <w:i/>
          <w:kern w:val="1"/>
          <w:sz w:val="24"/>
          <w:szCs w:val="24"/>
          <w:lang w:val="en-US" w:eastAsia="en-US"/>
        </w:rPr>
        <w:t>va</w:t>
      </w:r>
      <w:proofErr w:type="spellEnd"/>
      <w:proofErr w:type="gramEnd"/>
      <w:r>
        <w:rPr>
          <w:rFonts w:ascii="Times New Roman" w:eastAsia="Times New Roman" w:hAnsi="Times New Roman"/>
          <w:bCs/>
          <w:i/>
          <w:kern w:val="1"/>
          <w:sz w:val="24"/>
          <w:szCs w:val="24"/>
          <w:lang w:val="en-US" w:eastAsia="en-US"/>
        </w:rPr>
        <w:t xml:space="preserve"> </w:t>
      </w:r>
      <w:proofErr w:type="spellStart"/>
      <w:r>
        <w:rPr>
          <w:rFonts w:ascii="Times New Roman" w:eastAsia="Times New Roman" w:hAnsi="Times New Roman"/>
          <w:bCs/>
          <w:i/>
          <w:kern w:val="1"/>
          <w:sz w:val="24"/>
          <w:szCs w:val="24"/>
          <w:lang w:val="en-US" w:eastAsia="en-US"/>
        </w:rPr>
        <w:t>prelua</w:t>
      </w:r>
      <w:proofErr w:type="spellEnd"/>
      <w:r>
        <w:rPr>
          <w:rFonts w:ascii="Times New Roman" w:eastAsia="Times New Roman" w:hAnsi="Times New Roman"/>
          <w:bCs/>
          <w:i/>
          <w:kern w:val="1"/>
          <w:sz w:val="24"/>
          <w:szCs w:val="24"/>
          <w:lang w:val="en-US" w:eastAsia="en-US"/>
        </w:rPr>
        <w:t xml:space="preserve"> din </w:t>
      </w:r>
      <w:proofErr w:type="spellStart"/>
      <w:r>
        <w:rPr>
          <w:rFonts w:ascii="Times New Roman" w:eastAsia="Times New Roman" w:hAnsi="Times New Roman"/>
          <w:bCs/>
          <w:i/>
          <w:kern w:val="1"/>
          <w:sz w:val="24"/>
          <w:szCs w:val="24"/>
          <w:lang w:val="en-US" w:eastAsia="en-US"/>
        </w:rPr>
        <w:t>Fișa</w:t>
      </w:r>
      <w:proofErr w:type="spellEnd"/>
      <w:r>
        <w:rPr>
          <w:rFonts w:ascii="Times New Roman" w:eastAsia="Times New Roman" w:hAnsi="Times New Roman"/>
          <w:bCs/>
          <w:i/>
          <w:kern w:val="1"/>
          <w:sz w:val="24"/>
          <w:szCs w:val="24"/>
          <w:lang w:val="en-US" w:eastAsia="en-US"/>
        </w:rPr>
        <w:t xml:space="preserve"> de </w:t>
      </w:r>
      <w:proofErr w:type="spellStart"/>
      <w:r>
        <w:rPr>
          <w:rFonts w:ascii="Times New Roman" w:eastAsia="Times New Roman" w:hAnsi="Times New Roman"/>
          <w:bCs/>
          <w:i/>
          <w:kern w:val="1"/>
          <w:sz w:val="24"/>
          <w:szCs w:val="24"/>
          <w:lang w:val="en-US" w:eastAsia="en-US"/>
        </w:rPr>
        <w:t>verificare</w:t>
      </w:r>
      <w:proofErr w:type="spellEnd"/>
      <w:r>
        <w:rPr>
          <w:rFonts w:ascii="Times New Roman" w:eastAsia="Times New Roman" w:hAnsi="Times New Roman"/>
          <w:bCs/>
          <w:i/>
          <w:kern w:val="1"/>
          <w:sz w:val="24"/>
          <w:szCs w:val="24"/>
          <w:lang w:val="en-US" w:eastAsia="en-US"/>
        </w:rPr>
        <w:t xml:space="preserve"> a </w:t>
      </w:r>
      <w:proofErr w:type="spellStart"/>
      <w:r>
        <w:rPr>
          <w:rFonts w:ascii="Times New Roman" w:eastAsia="Times New Roman" w:hAnsi="Times New Roman"/>
          <w:bCs/>
          <w:i/>
          <w:kern w:val="1"/>
          <w:sz w:val="24"/>
          <w:szCs w:val="24"/>
          <w:lang w:val="en-US" w:eastAsia="en-US"/>
        </w:rPr>
        <w:t>încadrării</w:t>
      </w:r>
      <w:proofErr w:type="spellEnd"/>
      <w:r>
        <w:rPr>
          <w:rFonts w:ascii="Times New Roman" w:eastAsia="Times New Roman" w:hAnsi="Times New Roman"/>
          <w:bCs/>
          <w:i/>
          <w:kern w:val="1"/>
          <w:sz w:val="24"/>
          <w:szCs w:val="24"/>
          <w:lang w:val="en-US" w:eastAsia="en-US"/>
        </w:rPr>
        <w:t xml:space="preserve"> </w:t>
      </w:r>
      <w:proofErr w:type="spellStart"/>
      <w:r>
        <w:rPr>
          <w:rFonts w:ascii="Times New Roman" w:eastAsia="Times New Roman" w:hAnsi="Times New Roman"/>
          <w:bCs/>
          <w:i/>
          <w:kern w:val="1"/>
          <w:sz w:val="24"/>
          <w:szCs w:val="24"/>
          <w:lang w:val="en-US" w:eastAsia="en-US"/>
        </w:rPr>
        <w:t>proiectului</w:t>
      </w:r>
      <w:proofErr w:type="spellEnd"/>
      <w:r>
        <w:rPr>
          <w:rFonts w:ascii="Times New Roman" w:eastAsia="Times New Roman" w:hAnsi="Times New Roman"/>
          <w:bCs/>
          <w:i/>
          <w:kern w:val="1"/>
          <w:sz w:val="24"/>
          <w:szCs w:val="24"/>
          <w:lang w:val="en-US" w:eastAsia="en-US"/>
        </w:rPr>
        <w:t xml:space="preserve"> </w:t>
      </w:r>
    </w:p>
    <w:p w:rsidR="00CF3094" w:rsidRDefault="00CF3094" w:rsidP="00CF3094">
      <w:pPr>
        <w:spacing w:after="0"/>
        <w:contextualSpacing/>
      </w:pP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t xml:space="preserve">       </w:t>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t xml:space="preserve">      </w:t>
      </w: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Denumire</w:t>
      </w:r>
      <w:proofErr w:type="spellEnd"/>
      <w:r>
        <w:rPr>
          <w:rFonts w:ascii="Times New Roman" w:eastAsia="Times New Roman" w:hAnsi="Times New Roman"/>
          <w:bCs/>
          <w:sz w:val="24"/>
          <w:szCs w:val="24"/>
          <w:lang w:val="en-US" w:eastAsia="en-US"/>
        </w:rPr>
        <w:t xml:space="preserve"> solicitant</w:t>
      </w:r>
      <w:proofErr w:type="gramStart"/>
      <w:r>
        <w:rPr>
          <w:rFonts w:ascii="Times New Roman" w:eastAsia="Times New Roman" w:hAnsi="Times New Roman"/>
          <w:bCs/>
          <w:sz w:val="24"/>
          <w:szCs w:val="24"/>
          <w:lang w:val="en-US" w:eastAsia="en-US"/>
        </w:rPr>
        <w:t>:_</w:t>
      </w:r>
      <w:proofErr w:type="gramEnd"/>
      <w:r>
        <w:rPr>
          <w:rFonts w:ascii="Times New Roman" w:eastAsia="Times New Roman" w:hAnsi="Times New Roman"/>
          <w:bCs/>
          <w:sz w:val="24"/>
          <w:szCs w:val="24"/>
          <w:lang w:val="en-US" w:eastAsia="en-US"/>
        </w:rPr>
        <w:t>____________________________________________________</w:t>
      </w: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Titlu</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proiect</w:t>
      </w:r>
      <w:proofErr w:type="spellEnd"/>
      <w:r>
        <w:rPr>
          <w:rFonts w:ascii="Times New Roman" w:eastAsia="Times New Roman" w:hAnsi="Times New Roman"/>
          <w:bCs/>
          <w:sz w:val="24"/>
          <w:szCs w:val="24"/>
          <w:lang w:val="en-US" w:eastAsia="en-US"/>
        </w:rPr>
        <w:t>: ___________________________________________________________</w:t>
      </w:r>
    </w:p>
    <w:p w:rsidR="00CF3094" w:rsidRDefault="00CF3094" w:rsidP="00CF3094">
      <w:pPr>
        <w:overflowPunct w:val="0"/>
        <w:autoSpaceDE w:val="0"/>
        <w:spacing w:after="0"/>
        <w:contextualSpacing/>
        <w:textAlignment w:val="baseline"/>
      </w:pPr>
      <w:r>
        <w:rPr>
          <w:rFonts w:ascii="Times New Roman" w:eastAsia="Times New Roman" w:hAnsi="Times New Roman"/>
          <w:bCs/>
          <w:sz w:val="24"/>
          <w:szCs w:val="24"/>
          <w:lang w:val="en-US" w:eastAsia="en-US"/>
        </w:rPr>
        <w:t xml:space="preserve">Data </w:t>
      </w:r>
      <w:proofErr w:type="spellStart"/>
      <w:r>
        <w:rPr>
          <w:rFonts w:ascii="Times New Roman" w:eastAsia="Times New Roman" w:hAnsi="Times New Roman"/>
          <w:bCs/>
          <w:sz w:val="24"/>
          <w:szCs w:val="24"/>
          <w:lang w:val="en-US" w:eastAsia="en-US"/>
        </w:rPr>
        <w:t>lansării</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apelului</w:t>
      </w:r>
      <w:proofErr w:type="spellEnd"/>
      <w:r>
        <w:rPr>
          <w:rFonts w:ascii="Times New Roman" w:eastAsia="Times New Roman" w:hAnsi="Times New Roman"/>
          <w:bCs/>
          <w:sz w:val="24"/>
          <w:szCs w:val="24"/>
          <w:lang w:val="en-US" w:eastAsia="en-US"/>
        </w:rPr>
        <w:t xml:space="preserve"> de </w:t>
      </w:r>
      <w:proofErr w:type="spellStart"/>
      <w:r>
        <w:rPr>
          <w:rFonts w:ascii="Times New Roman" w:eastAsia="Times New Roman" w:hAnsi="Times New Roman"/>
          <w:bCs/>
          <w:sz w:val="24"/>
          <w:szCs w:val="24"/>
          <w:lang w:val="en-US" w:eastAsia="en-US"/>
        </w:rPr>
        <w:t>selecție</w:t>
      </w:r>
      <w:proofErr w:type="spellEnd"/>
      <w:r>
        <w:rPr>
          <w:rFonts w:ascii="Times New Roman" w:eastAsia="Times New Roman" w:hAnsi="Times New Roman"/>
          <w:bCs/>
          <w:sz w:val="24"/>
          <w:szCs w:val="24"/>
          <w:lang w:val="en-US" w:eastAsia="en-US"/>
        </w:rPr>
        <w:t xml:space="preserve"> de </w:t>
      </w:r>
      <w:proofErr w:type="spellStart"/>
      <w:r>
        <w:rPr>
          <w:rFonts w:ascii="Times New Roman" w:eastAsia="Times New Roman" w:hAnsi="Times New Roman"/>
          <w:bCs/>
          <w:sz w:val="24"/>
          <w:szCs w:val="24"/>
          <w:lang w:val="en-US" w:eastAsia="en-US"/>
        </w:rPr>
        <w:t>către</w:t>
      </w:r>
      <w:proofErr w:type="spellEnd"/>
      <w:r>
        <w:rPr>
          <w:rFonts w:ascii="Times New Roman" w:eastAsia="Times New Roman" w:hAnsi="Times New Roman"/>
          <w:bCs/>
          <w:sz w:val="24"/>
          <w:szCs w:val="24"/>
          <w:lang w:val="en-US" w:eastAsia="en-US"/>
        </w:rPr>
        <w:t xml:space="preserve"> GAL: ________________________________</w:t>
      </w:r>
    </w:p>
    <w:p w:rsidR="00CF3094" w:rsidRDefault="00CF3094" w:rsidP="00CF3094">
      <w:pPr>
        <w:overflowPunct w:val="0"/>
        <w:autoSpaceDE w:val="0"/>
        <w:spacing w:after="0"/>
        <w:contextualSpacing/>
        <w:textAlignment w:val="baseline"/>
      </w:pPr>
      <w:r>
        <w:rPr>
          <w:rFonts w:ascii="Times New Roman" w:eastAsia="Times New Roman" w:hAnsi="Times New Roman"/>
          <w:bCs/>
          <w:sz w:val="24"/>
          <w:szCs w:val="24"/>
          <w:lang w:val="en-US" w:eastAsia="en-US"/>
        </w:rPr>
        <w:t xml:space="preserve">Data </w:t>
      </w:r>
      <w:proofErr w:type="spellStart"/>
      <w:r>
        <w:rPr>
          <w:rFonts w:ascii="Times New Roman" w:eastAsia="Times New Roman" w:hAnsi="Times New Roman"/>
          <w:bCs/>
          <w:sz w:val="24"/>
          <w:szCs w:val="24"/>
          <w:lang w:val="en-US" w:eastAsia="en-US"/>
        </w:rPr>
        <w:t>înregistrării</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proiectului</w:t>
      </w:r>
      <w:proofErr w:type="spellEnd"/>
      <w:r>
        <w:rPr>
          <w:rFonts w:ascii="Times New Roman" w:eastAsia="Times New Roman" w:hAnsi="Times New Roman"/>
          <w:bCs/>
          <w:sz w:val="24"/>
          <w:szCs w:val="24"/>
          <w:lang w:val="en-US" w:eastAsia="en-US"/>
        </w:rPr>
        <w:t xml:space="preserve"> la GAL: _________________________________________</w:t>
      </w:r>
    </w:p>
    <w:p w:rsidR="00CF3094" w:rsidRDefault="00CF3094" w:rsidP="00CF3094">
      <w:pPr>
        <w:overflowPunct w:val="0"/>
        <w:autoSpaceDE w:val="0"/>
        <w:spacing w:after="0"/>
        <w:contextualSpacing/>
        <w:textAlignment w:val="baseline"/>
      </w:pPr>
      <w:r>
        <w:rPr>
          <w:rFonts w:ascii="Times New Roman" w:eastAsia="Times New Roman" w:hAnsi="Times New Roman"/>
          <w:bCs/>
          <w:sz w:val="24"/>
          <w:szCs w:val="24"/>
          <w:lang w:val="en-US" w:eastAsia="en-US"/>
        </w:rPr>
        <w:t xml:space="preserve">Data </w:t>
      </w:r>
      <w:proofErr w:type="spellStart"/>
      <w:r>
        <w:rPr>
          <w:rFonts w:ascii="Times New Roman" w:eastAsia="Times New Roman" w:hAnsi="Times New Roman"/>
          <w:bCs/>
          <w:sz w:val="24"/>
          <w:szCs w:val="24"/>
          <w:lang w:val="en-US" w:eastAsia="en-US"/>
        </w:rPr>
        <w:t>depunerii</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proiectului</w:t>
      </w:r>
      <w:proofErr w:type="spellEnd"/>
      <w:r>
        <w:rPr>
          <w:rFonts w:ascii="Times New Roman" w:eastAsia="Times New Roman" w:hAnsi="Times New Roman"/>
          <w:bCs/>
          <w:sz w:val="24"/>
          <w:szCs w:val="24"/>
          <w:lang w:val="en-US" w:eastAsia="en-US"/>
        </w:rPr>
        <w:t xml:space="preserve"> de </w:t>
      </w:r>
      <w:proofErr w:type="spellStart"/>
      <w:r>
        <w:rPr>
          <w:rFonts w:ascii="Times New Roman" w:eastAsia="Times New Roman" w:hAnsi="Times New Roman"/>
          <w:bCs/>
          <w:sz w:val="24"/>
          <w:szCs w:val="24"/>
          <w:lang w:val="en-US" w:eastAsia="en-US"/>
        </w:rPr>
        <w:t>către</w:t>
      </w:r>
      <w:proofErr w:type="spellEnd"/>
      <w:r>
        <w:rPr>
          <w:rFonts w:ascii="Times New Roman" w:eastAsia="Times New Roman" w:hAnsi="Times New Roman"/>
          <w:bCs/>
          <w:sz w:val="24"/>
          <w:szCs w:val="24"/>
          <w:lang w:val="en-US" w:eastAsia="en-US"/>
        </w:rPr>
        <w:t xml:space="preserve"> GAL la SLIN-OJFIR: ___________________________</w:t>
      </w: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Obiectivul</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proiectului</w:t>
      </w:r>
      <w:proofErr w:type="spellEnd"/>
      <w:r>
        <w:rPr>
          <w:rFonts w:ascii="Times New Roman" w:eastAsia="Times New Roman" w:hAnsi="Times New Roman"/>
          <w:bCs/>
          <w:sz w:val="24"/>
          <w:szCs w:val="24"/>
          <w:lang w:val="en-US" w:eastAsia="en-US"/>
        </w:rPr>
        <w:t>: _____________________________________________________</w:t>
      </w: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Amplasare</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proiect</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localitate</w:t>
      </w:r>
      <w:proofErr w:type="spellEnd"/>
      <w:r>
        <w:rPr>
          <w:rFonts w:ascii="Times New Roman" w:eastAsia="Times New Roman" w:hAnsi="Times New Roman"/>
          <w:bCs/>
          <w:sz w:val="24"/>
          <w:szCs w:val="24"/>
          <w:lang w:val="en-US" w:eastAsia="en-US"/>
        </w:rPr>
        <w:t>):_______________________________________________</w:t>
      </w: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Statut</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juridic</w:t>
      </w:r>
      <w:proofErr w:type="spellEnd"/>
      <w:r>
        <w:rPr>
          <w:rFonts w:ascii="Times New Roman" w:eastAsia="Times New Roman" w:hAnsi="Times New Roman"/>
          <w:bCs/>
          <w:sz w:val="24"/>
          <w:szCs w:val="24"/>
          <w:lang w:val="en-US" w:eastAsia="en-US"/>
        </w:rPr>
        <w:t xml:space="preserve"> solicitant</w:t>
      </w:r>
      <w:proofErr w:type="gramStart"/>
      <w:r>
        <w:rPr>
          <w:rFonts w:ascii="Times New Roman" w:eastAsia="Times New Roman" w:hAnsi="Times New Roman"/>
          <w:bCs/>
          <w:sz w:val="24"/>
          <w:szCs w:val="24"/>
          <w:lang w:val="en-US" w:eastAsia="en-US"/>
        </w:rPr>
        <w:t>:_</w:t>
      </w:r>
      <w:proofErr w:type="gramEnd"/>
      <w:r>
        <w:rPr>
          <w:rFonts w:ascii="Times New Roman" w:eastAsia="Times New Roman" w:hAnsi="Times New Roman"/>
          <w:bCs/>
          <w:sz w:val="24"/>
          <w:szCs w:val="24"/>
          <w:lang w:val="en-US" w:eastAsia="en-US"/>
        </w:rPr>
        <w:t>____________________________________________________</w:t>
      </w:r>
    </w:p>
    <w:p w:rsidR="00CF3094" w:rsidRDefault="00CF3094" w:rsidP="00CF3094">
      <w:pPr>
        <w:overflowPunct w:val="0"/>
        <w:autoSpaceDE w:val="0"/>
        <w:spacing w:after="0"/>
        <w:contextualSpacing/>
        <w:textAlignment w:val="baseline"/>
      </w:pPr>
      <w:r>
        <w:rPr>
          <w:rFonts w:ascii="Times New Roman" w:eastAsia="Times New Roman" w:hAnsi="Times New Roman"/>
          <w:bCs/>
          <w:i/>
          <w:sz w:val="24"/>
          <w:szCs w:val="24"/>
          <w:u w:val="single"/>
          <w:lang w:val="en-US" w:eastAsia="en-US"/>
        </w:rPr>
        <w:t xml:space="preserve">Date </w:t>
      </w:r>
      <w:proofErr w:type="spellStart"/>
      <w:r>
        <w:rPr>
          <w:rFonts w:ascii="Times New Roman" w:eastAsia="Times New Roman" w:hAnsi="Times New Roman"/>
          <w:bCs/>
          <w:i/>
          <w:sz w:val="24"/>
          <w:szCs w:val="24"/>
          <w:u w:val="single"/>
          <w:lang w:val="en-US" w:eastAsia="en-US"/>
        </w:rPr>
        <w:t>personale</w:t>
      </w:r>
      <w:proofErr w:type="spellEnd"/>
      <w:r>
        <w:rPr>
          <w:rFonts w:ascii="Times New Roman" w:eastAsia="Times New Roman" w:hAnsi="Times New Roman"/>
          <w:bCs/>
          <w:i/>
          <w:sz w:val="24"/>
          <w:szCs w:val="24"/>
          <w:u w:val="single"/>
          <w:lang w:val="en-US" w:eastAsia="en-US"/>
        </w:rPr>
        <w:t xml:space="preserve"> </w:t>
      </w:r>
      <w:proofErr w:type="spellStart"/>
      <w:r>
        <w:rPr>
          <w:rFonts w:ascii="Times New Roman" w:eastAsia="Times New Roman" w:hAnsi="Times New Roman"/>
          <w:bCs/>
          <w:i/>
          <w:sz w:val="24"/>
          <w:szCs w:val="24"/>
          <w:u w:val="single"/>
          <w:lang w:val="en-US" w:eastAsia="en-US"/>
        </w:rPr>
        <w:t>reprezentant</w:t>
      </w:r>
      <w:proofErr w:type="spellEnd"/>
      <w:r>
        <w:rPr>
          <w:rFonts w:ascii="Times New Roman" w:eastAsia="Times New Roman" w:hAnsi="Times New Roman"/>
          <w:bCs/>
          <w:i/>
          <w:sz w:val="24"/>
          <w:szCs w:val="24"/>
          <w:u w:val="single"/>
          <w:lang w:val="en-US" w:eastAsia="en-US"/>
        </w:rPr>
        <w:t xml:space="preserve"> legal</w:t>
      </w:r>
    </w:p>
    <w:p w:rsidR="00CF3094" w:rsidRDefault="00CF3094" w:rsidP="00CF3094">
      <w:pPr>
        <w:overflowPunct w:val="0"/>
        <w:autoSpaceDE w:val="0"/>
        <w:spacing w:after="0"/>
        <w:contextualSpacing/>
        <w:textAlignment w:val="baseline"/>
      </w:pPr>
      <w:proofErr w:type="spellStart"/>
      <w:r>
        <w:rPr>
          <w:rFonts w:ascii="Times New Roman" w:eastAsia="Times New Roman" w:hAnsi="Times New Roman"/>
          <w:bCs/>
          <w:sz w:val="24"/>
          <w:szCs w:val="24"/>
          <w:lang w:val="en-US" w:eastAsia="en-US"/>
        </w:rPr>
        <w:t>Nume</w:t>
      </w:r>
      <w:proofErr w:type="spellEnd"/>
      <w:r>
        <w:rPr>
          <w:rFonts w:ascii="Times New Roman" w:eastAsia="Times New Roman" w:hAnsi="Times New Roman"/>
          <w:bCs/>
          <w:sz w:val="24"/>
          <w:szCs w:val="24"/>
          <w:lang w:val="en-US" w:eastAsia="en-US"/>
        </w:rPr>
        <w:t>: _______________________________Prenume:____________________________</w:t>
      </w:r>
    </w:p>
    <w:p w:rsidR="00CF3094" w:rsidRDefault="00CF3094" w:rsidP="00CF3094">
      <w:pPr>
        <w:spacing w:after="0"/>
        <w:contextualSpacing/>
      </w:pPr>
      <w:proofErr w:type="spellStart"/>
      <w:r>
        <w:rPr>
          <w:rFonts w:ascii="Times New Roman" w:eastAsia="Times New Roman" w:hAnsi="Times New Roman"/>
          <w:bCs/>
          <w:sz w:val="24"/>
          <w:szCs w:val="24"/>
          <w:lang w:val="en-US" w:eastAsia="en-US"/>
        </w:rPr>
        <w:t>Funcţie</w:t>
      </w:r>
      <w:proofErr w:type="spellEnd"/>
      <w:r>
        <w:rPr>
          <w:rFonts w:ascii="Times New Roman" w:eastAsia="Times New Roman" w:hAnsi="Times New Roman"/>
          <w:bCs/>
          <w:sz w:val="24"/>
          <w:szCs w:val="24"/>
          <w:lang w:val="en-US" w:eastAsia="en-US"/>
        </w:rPr>
        <w:t xml:space="preserve"> </w:t>
      </w:r>
      <w:proofErr w:type="spellStart"/>
      <w:r>
        <w:rPr>
          <w:rFonts w:ascii="Times New Roman" w:eastAsia="Times New Roman" w:hAnsi="Times New Roman"/>
          <w:bCs/>
          <w:sz w:val="24"/>
          <w:szCs w:val="24"/>
          <w:lang w:val="en-US" w:eastAsia="en-US"/>
        </w:rPr>
        <w:t>reprezentant</w:t>
      </w:r>
      <w:proofErr w:type="spellEnd"/>
      <w:r>
        <w:rPr>
          <w:rFonts w:ascii="Times New Roman" w:eastAsia="Times New Roman" w:hAnsi="Times New Roman"/>
          <w:bCs/>
          <w:sz w:val="24"/>
          <w:szCs w:val="24"/>
          <w:lang w:val="en-US" w:eastAsia="en-US"/>
        </w:rPr>
        <w:t xml:space="preserve"> legal</w:t>
      </w:r>
      <w:proofErr w:type="gramStart"/>
      <w:r>
        <w:rPr>
          <w:rFonts w:ascii="Times New Roman" w:eastAsia="Times New Roman" w:hAnsi="Times New Roman"/>
          <w:bCs/>
          <w:sz w:val="24"/>
          <w:szCs w:val="24"/>
          <w:lang w:val="en-US" w:eastAsia="en-US"/>
        </w:rPr>
        <w:t>:_</w:t>
      </w:r>
      <w:proofErr w:type="gramEnd"/>
      <w:r>
        <w:rPr>
          <w:rFonts w:ascii="Times New Roman" w:eastAsia="Times New Roman" w:hAnsi="Times New Roman"/>
          <w:bCs/>
          <w:sz w:val="24"/>
          <w:szCs w:val="24"/>
          <w:lang w:val="en-US" w:eastAsia="en-US"/>
        </w:rPr>
        <w:t>__________________________________________________</w:t>
      </w:r>
    </w:p>
    <w:p w:rsidR="00CF3094" w:rsidRDefault="00CF3094" w:rsidP="00CF3094">
      <w:pPr>
        <w:spacing w:after="0"/>
        <w:contextualSpacing/>
        <w:rPr>
          <w:rFonts w:ascii="Times New Roman" w:eastAsia="Times New Roman" w:hAnsi="Times New Roman"/>
          <w:bCs/>
          <w:sz w:val="24"/>
          <w:szCs w:val="24"/>
          <w:lang w:val="en-US" w:eastAsia="en-US"/>
        </w:rPr>
      </w:pPr>
    </w:p>
    <w:p w:rsidR="00CF3094" w:rsidRDefault="0034787F" w:rsidP="00CF3094">
      <w:pPr>
        <w:spacing w:after="0"/>
        <w:contextualSpacing/>
      </w:pPr>
      <w:r>
        <w:rPr>
          <w:rFonts w:ascii="Times New Roman" w:eastAsia="Times New Roman" w:hAnsi="Times New Roman"/>
          <w:bCs/>
          <w:sz w:val="24"/>
          <w:szCs w:val="24"/>
          <w:lang w:val="en-US" w:eastAsia="en-US"/>
        </w:rPr>
        <w:t>A</w:t>
      </w:r>
      <w:r w:rsidR="00CF3094">
        <w:rPr>
          <w:rFonts w:ascii="Times New Roman" w:eastAsia="Times New Roman" w:hAnsi="Times New Roman"/>
          <w:bCs/>
          <w:sz w:val="24"/>
          <w:szCs w:val="24"/>
          <w:lang w:val="en-US" w:eastAsia="en-US"/>
        </w:rPr>
        <w:t xml:space="preserve">– </w:t>
      </w:r>
      <w:proofErr w:type="spellStart"/>
      <w:proofErr w:type="gramStart"/>
      <w:r w:rsidR="00CF3094">
        <w:rPr>
          <w:rFonts w:ascii="Times New Roman" w:eastAsia="Times New Roman" w:hAnsi="Times New Roman"/>
          <w:bCs/>
          <w:sz w:val="24"/>
          <w:szCs w:val="24"/>
          <w:lang w:val="en-US" w:eastAsia="en-US"/>
        </w:rPr>
        <w:t>verificarea</w:t>
      </w:r>
      <w:proofErr w:type="spellEnd"/>
      <w:proofErr w:type="gramEnd"/>
      <w:r w:rsidR="00CF3094">
        <w:rPr>
          <w:rFonts w:ascii="Times New Roman" w:eastAsia="Times New Roman" w:hAnsi="Times New Roman"/>
          <w:bCs/>
          <w:sz w:val="24"/>
          <w:szCs w:val="24"/>
          <w:lang w:val="en-US" w:eastAsia="en-US"/>
        </w:rPr>
        <w:t xml:space="preserve"> </w:t>
      </w:r>
      <w:proofErr w:type="spellStart"/>
      <w:r w:rsidR="00CF3094">
        <w:rPr>
          <w:rFonts w:ascii="Times New Roman" w:eastAsia="Times New Roman" w:hAnsi="Times New Roman"/>
          <w:bCs/>
          <w:sz w:val="24"/>
          <w:szCs w:val="24"/>
          <w:lang w:val="en-US" w:eastAsia="en-US"/>
        </w:rPr>
        <w:t>criteriilor</w:t>
      </w:r>
      <w:proofErr w:type="spellEnd"/>
      <w:r w:rsidR="00CF3094">
        <w:rPr>
          <w:rFonts w:ascii="Times New Roman" w:eastAsia="Times New Roman" w:hAnsi="Times New Roman"/>
          <w:bCs/>
          <w:sz w:val="24"/>
          <w:szCs w:val="24"/>
          <w:lang w:val="en-US" w:eastAsia="en-US"/>
        </w:rPr>
        <w:t xml:space="preserve"> de </w:t>
      </w:r>
      <w:proofErr w:type="spellStart"/>
      <w:r w:rsidR="00CF3094">
        <w:rPr>
          <w:rFonts w:ascii="Times New Roman" w:eastAsia="Times New Roman" w:hAnsi="Times New Roman"/>
          <w:bCs/>
          <w:sz w:val="24"/>
          <w:szCs w:val="24"/>
          <w:lang w:val="en-US" w:eastAsia="en-US"/>
        </w:rPr>
        <w:t>selecție</w:t>
      </w:r>
      <w:proofErr w:type="spellEnd"/>
      <w:r w:rsidR="00CF3094">
        <w:rPr>
          <w:rFonts w:ascii="Times New Roman" w:eastAsia="Times New Roman" w:hAnsi="Times New Roman"/>
          <w:bCs/>
          <w:sz w:val="24"/>
          <w:szCs w:val="24"/>
          <w:lang w:val="en-US" w:eastAsia="en-US"/>
        </w:rPr>
        <w:t xml:space="preserve"> a </w:t>
      </w:r>
      <w:proofErr w:type="spellStart"/>
      <w:r w:rsidR="00CF3094">
        <w:rPr>
          <w:rFonts w:ascii="Times New Roman" w:eastAsia="Times New Roman" w:hAnsi="Times New Roman"/>
          <w:bCs/>
          <w:sz w:val="24"/>
          <w:szCs w:val="24"/>
          <w:lang w:val="en-US" w:eastAsia="en-US"/>
        </w:rPr>
        <w:t>proiectului</w:t>
      </w:r>
      <w:proofErr w:type="spellEnd"/>
    </w:p>
    <w:tbl>
      <w:tblPr>
        <w:tblW w:w="10253" w:type="dxa"/>
        <w:tblInd w:w="-40" w:type="dxa"/>
        <w:tblLayout w:type="fixed"/>
        <w:tblLook w:val="0000" w:firstRow="0" w:lastRow="0" w:firstColumn="0" w:lastColumn="0" w:noHBand="0" w:noVBand="0"/>
      </w:tblPr>
      <w:tblGrid>
        <w:gridCol w:w="630"/>
        <w:gridCol w:w="2739"/>
        <w:gridCol w:w="3969"/>
        <w:gridCol w:w="1440"/>
        <w:gridCol w:w="21"/>
        <w:gridCol w:w="1454"/>
      </w:tblGrid>
      <w:tr w:rsidR="00E055F0" w:rsidRPr="00E055F0" w:rsidTr="00E055F0">
        <w:trPr>
          <w:trHeight w:val="487"/>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E055F0" w:rsidRPr="00E055F0" w:rsidRDefault="00E055F0" w:rsidP="00E055F0">
            <w:pPr>
              <w:spacing w:after="0" w:line="240" w:lineRule="auto"/>
              <w:contextualSpacing/>
              <w:jc w:val="center"/>
            </w:pPr>
            <w:r w:rsidRPr="00E055F0">
              <w:rPr>
                <w:rFonts w:ascii="Times New Roman" w:hAnsi="Times New Roman"/>
                <w:b/>
                <w:sz w:val="24"/>
                <w:szCs w:val="24"/>
              </w:rPr>
              <w:t>Nr. crt</w:t>
            </w:r>
          </w:p>
        </w:tc>
        <w:tc>
          <w:tcPr>
            <w:tcW w:w="2739" w:type="dxa"/>
            <w:vMerge w:val="restart"/>
            <w:tcBorders>
              <w:top w:val="single" w:sz="4" w:space="0" w:color="000000"/>
              <w:left w:val="single" w:sz="4" w:space="0" w:color="000000"/>
              <w:bottom w:val="single" w:sz="4" w:space="0" w:color="000000"/>
            </w:tcBorders>
            <w:shd w:val="clear" w:color="auto" w:fill="auto"/>
            <w:vAlign w:val="center"/>
          </w:tcPr>
          <w:p w:rsidR="00E055F0" w:rsidRPr="00E055F0" w:rsidRDefault="00E055F0" w:rsidP="00E055F0">
            <w:pPr>
              <w:spacing w:after="0" w:line="240" w:lineRule="auto"/>
              <w:contextualSpacing/>
              <w:jc w:val="center"/>
            </w:pPr>
            <w:r w:rsidRPr="00E055F0">
              <w:rPr>
                <w:rFonts w:ascii="Times New Roman" w:hAnsi="Times New Roman"/>
                <w:b/>
                <w:sz w:val="24"/>
                <w:szCs w:val="24"/>
              </w:rPr>
              <w:t>Principii de selecție</w:t>
            </w:r>
          </w:p>
        </w:tc>
        <w:tc>
          <w:tcPr>
            <w:tcW w:w="3969"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pPr>
            <w:r w:rsidRPr="00E055F0">
              <w:rPr>
                <w:rFonts w:ascii="Times New Roman" w:hAnsi="Times New Roman"/>
                <w:b/>
                <w:sz w:val="24"/>
                <w:szCs w:val="24"/>
              </w:rPr>
              <w:t>Criterii de selectie</w:t>
            </w:r>
          </w:p>
          <w:p w:rsidR="00E055F0" w:rsidRPr="00E055F0" w:rsidRDefault="00E055F0" w:rsidP="00E055F0">
            <w:pPr>
              <w:spacing w:after="0" w:line="240" w:lineRule="auto"/>
              <w:contextualSpacing/>
              <w:rPr>
                <w:rFonts w:ascii="Times New Roman" w:hAnsi="Times New Roman"/>
                <w:b/>
                <w:sz w:val="24"/>
                <w:szCs w:val="24"/>
              </w:rPr>
            </w:pPr>
          </w:p>
          <w:p w:rsidR="00E055F0" w:rsidRPr="00E055F0" w:rsidRDefault="00E055F0" w:rsidP="00E055F0">
            <w:pPr>
              <w:spacing w:after="0" w:line="240" w:lineRule="auto"/>
              <w:contextualSpacing/>
              <w:rPr>
                <w:rFonts w:ascii="Times New Roman" w:hAnsi="Times New Roman"/>
                <w:b/>
                <w:sz w:val="24"/>
                <w:szCs w:val="24"/>
              </w:rPr>
            </w:pPr>
          </w:p>
          <w:p w:rsidR="00E055F0" w:rsidRPr="00E055F0" w:rsidRDefault="00E055F0" w:rsidP="00E055F0">
            <w:pPr>
              <w:spacing w:after="0" w:line="240" w:lineRule="auto"/>
              <w:contextualSpacing/>
            </w:pPr>
            <w:r w:rsidRPr="00E055F0">
              <w:rPr>
                <w:rFonts w:ascii="Times New Roman" w:eastAsia="Times New Roman" w:hAnsi="Times New Roman"/>
                <w:b/>
                <w:sz w:val="24"/>
                <w:szCs w:val="24"/>
              </w:rPr>
              <w:t xml:space="preserve">                    </w:t>
            </w:r>
            <w:r w:rsidRPr="00E055F0">
              <w:rPr>
                <w:rFonts w:ascii="Times New Roman" w:hAnsi="Times New Roman"/>
                <w:b/>
                <w:sz w:val="24"/>
                <w:szCs w:val="24"/>
              </w:rPr>
              <w:t>Documente verificate</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pacing w:after="0" w:line="240" w:lineRule="auto"/>
              <w:contextualSpacing/>
              <w:jc w:val="center"/>
            </w:pPr>
            <w:r w:rsidRPr="00E055F0">
              <w:rPr>
                <w:rFonts w:ascii="Times New Roman" w:hAnsi="Times New Roman"/>
                <w:b/>
                <w:sz w:val="24"/>
                <w:szCs w:val="24"/>
              </w:rPr>
              <w:t>Punctaj selectie</w:t>
            </w:r>
          </w:p>
        </w:tc>
      </w:tr>
      <w:tr w:rsidR="00E055F0" w:rsidRPr="00E055F0" w:rsidTr="00E055F0">
        <w:trPr>
          <w:trHeight w:val="473"/>
        </w:trPr>
        <w:tc>
          <w:tcPr>
            <w:tcW w:w="630" w:type="dxa"/>
            <w:vMerge/>
            <w:tcBorders>
              <w:top w:val="single" w:sz="4" w:space="0" w:color="000000"/>
              <w:left w:val="single" w:sz="4" w:space="0" w:color="000000"/>
              <w:bottom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b/>
                <w:sz w:val="24"/>
                <w:szCs w:val="24"/>
              </w:rPr>
            </w:pPr>
          </w:p>
        </w:tc>
        <w:tc>
          <w:tcPr>
            <w:tcW w:w="2739" w:type="dxa"/>
            <w:vMerge/>
            <w:tcBorders>
              <w:top w:val="single" w:sz="4" w:space="0" w:color="000000"/>
              <w:left w:val="single" w:sz="4" w:space="0" w:color="000000"/>
              <w:bottom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b/>
                <w:sz w:val="24"/>
                <w:szCs w:val="24"/>
              </w:rPr>
            </w:pPr>
          </w:p>
        </w:tc>
        <w:tc>
          <w:tcPr>
            <w:tcW w:w="3969"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rPr>
                <w:rFonts w:ascii="Times New Roman" w:hAnsi="Times New Roman"/>
                <w:b/>
                <w:sz w:val="24"/>
                <w:szCs w:val="24"/>
                <w:lang w:val="en-US" w:eastAsia="en-US"/>
              </w:rPr>
            </w:pPr>
          </w:p>
        </w:tc>
        <w:tc>
          <w:tcPr>
            <w:tcW w:w="1440" w:type="dxa"/>
            <w:tcBorders>
              <w:top w:val="single" w:sz="4" w:space="0" w:color="000000"/>
              <w:left w:val="single" w:sz="4" w:space="0" w:color="000000"/>
              <w:bottom w:val="single" w:sz="4" w:space="0" w:color="000000"/>
            </w:tcBorders>
            <w:shd w:val="clear" w:color="auto" w:fill="auto"/>
            <w:vAlign w:val="center"/>
          </w:tcPr>
          <w:p w:rsidR="00E055F0" w:rsidRPr="00E055F0" w:rsidRDefault="00E055F0" w:rsidP="00E055F0">
            <w:pPr>
              <w:spacing w:after="0" w:line="240" w:lineRule="auto"/>
              <w:contextualSpacing/>
              <w:jc w:val="center"/>
            </w:pPr>
            <w:r w:rsidRPr="00E055F0">
              <w:rPr>
                <w:rFonts w:ascii="Times New Roman" w:hAnsi="Times New Roman"/>
                <w:b/>
                <w:sz w:val="24"/>
                <w:szCs w:val="24"/>
              </w:rPr>
              <w:t>Conform Ghid</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pacing w:after="0" w:line="240" w:lineRule="auto"/>
              <w:contextualSpacing/>
              <w:jc w:val="center"/>
            </w:pPr>
            <w:r w:rsidRPr="00E055F0">
              <w:rPr>
                <w:rFonts w:ascii="Times New Roman" w:hAnsi="Times New Roman"/>
                <w:b/>
                <w:sz w:val="24"/>
                <w:szCs w:val="24"/>
              </w:rPr>
              <w:t>Punctaj selectie</w:t>
            </w:r>
          </w:p>
        </w:tc>
      </w:tr>
      <w:tr w:rsidR="00E055F0" w:rsidRPr="00E055F0" w:rsidTr="00E055F0">
        <w:tc>
          <w:tcPr>
            <w:tcW w:w="10253" w:type="dxa"/>
            <w:gridSpan w:val="6"/>
            <w:tcBorders>
              <w:top w:val="single" w:sz="4" w:space="0" w:color="000000"/>
              <w:left w:val="single" w:sz="4" w:space="0" w:color="000000"/>
              <w:bottom w:val="single" w:sz="4" w:space="0" w:color="000000"/>
              <w:right w:val="single" w:sz="4" w:space="0" w:color="000000"/>
            </w:tcBorders>
            <w:shd w:val="clear" w:color="auto" w:fill="auto"/>
          </w:tcPr>
          <w:p w:rsidR="00E055F0" w:rsidRPr="00E055F0" w:rsidRDefault="00E055F0" w:rsidP="00E055F0">
            <w:pPr>
              <w:spacing w:after="0" w:line="240" w:lineRule="auto"/>
              <w:contextualSpacing/>
              <w:jc w:val="center"/>
            </w:pPr>
            <w:r w:rsidRPr="00E055F0">
              <w:rPr>
                <w:rFonts w:ascii="Times New Roman" w:hAnsi="Times New Roman"/>
                <w:b/>
                <w:sz w:val="24"/>
                <w:szCs w:val="24"/>
              </w:rPr>
              <w:t>Principiul valorii adaugate a proiectului</w:t>
            </w:r>
          </w:p>
        </w:tc>
      </w:tr>
      <w:tr w:rsidR="00E055F0" w:rsidRPr="00E055F0" w:rsidTr="00E055F0">
        <w:tc>
          <w:tcPr>
            <w:tcW w:w="630"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rPr>
                <w:b/>
              </w:rPr>
            </w:pPr>
            <w:r w:rsidRPr="00E055F0">
              <w:rPr>
                <w:rFonts w:ascii="Times New Roman" w:hAnsi="Times New Roman"/>
                <w:b/>
                <w:sz w:val="24"/>
                <w:szCs w:val="24"/>
              </w:rPr>
              <w:t>1</w:t>
            </w:r>
          </w:p>
        </w:tc>
        <w:tc>
          <w:tcPr>
            <w:tcW w:w="2739" w:type="dxa"/>
            <w:vMerge w:val="restart"/>
            <w:tcBorders>
              <w:top w:val="single" w:sz="4" w:space="0" w:color="000000"/>
              <w:left w:val="single" w:sz="4" w:space="0" w:color="000000"/>
              <w:bottom w:val="single" w:sz="4" w:space="0" w:color="000000"/>
            </w:tcBorders>
            <w:shd w:val="clear" w:color="auto" w:fill="auto"/>
          </w:tcPr>
          <w:p w:rsidR="00E055F0" w:rsidRDefault="00E055F0" w:rsidP="00E055F0">
            <w:pPr>
              <w:autoSpaceDE w:val="0"/>
              <w:spacing w:after="0" w:line="240" w:lineRule="auto"/>
              <w:contextualSpacing/>
              <w:jc w:val="both"/>
              <w:rPr>
                <w:rFonts w:ascii="Times New Roman" w:hAnsi="Times New Roman"/>
                <w:b/>
                <w:sz w:val="24"/>
                <w:szCs w:val="24"/>
              </w:rPr>
            </w:pPr>
            <w:r w:rsidRPr="00E055F0">
              <w:rPr>
                <w:rFonts w:ascii="Times New Roman" w:hAnsi="Times New Roman"/>
                <w:b/>
                <w:sz w:val="24"/>
                <w:szCs w:val="24"/>
              </w:rPr>
              <w:t xml:space="preserve">Principiul comasării exploatațiilor, având în vedere numărul exploatațiilor preluate integral </w:t>
            </w:r>
          </w:p>
          <w:p w:rsidR="00123C14" w:rsidRPr="00123C14" w:rsidRDefault="00123C14" w:rsidP="00123C14">
            <w:pPr>
              <w:pStyle w:val="ListParagraph"/>
              <w:numPr>
                <w:ilvl w:val="0"/>
                <w:numId w:val="5"/>
              </w:numPr>
              <w:autoSpaceDE w:val="0"/>
              <w:spacing w:after="0" w:line="240" w:lineRule="auto"/>
              <w:jc w:val="both"/>
              <w:rPr>
                <w:b/>
                <w:sz w:val="18"/>
                <w:szCs w:val="18"/>
              </w:rPr>
            </w:pPr>
            <w:r w:rsidRPr="00123C14">
              <w:rPr>
                <w:b/>
                <w:i/>
                <w:sz w:val="18"/>
                <w:szCs w:val="18"/>
              </w:rPr>
              <w:t xml:space="preserve">Minim </w:t>
            </w:r>
            <w:r w:rsidRPr="00123C14">
              <w:rPr>
                <w:b/>
                <w:i/>
                <w:sz w:val="18"/>
                <w:szCs w:val="18"/>
              </w:rPr>
              <w:t>trei exploatații agricole</w:t>
            </w:r>
            <w:r>
              <w:rPr>
                <w:b/>
                <w:i/>
                <w:sz w:val="18"/>
                <w:szCs w:val="18"/>
              </w:rPr>
              <w:t xml:space="preserve"> – 15p</w:t>
            </w:r>
          </w:p>
          <w:p w:rsidR="00123C14" w:rsidRPr="00123C14" w:rsidRDefault="00123C14" w:rsidP="00123C14">
            <w:pPr>
              <w:pStyle w:val="ListParagraph"/>
              <w:numPr>
                <w:ilvl w:val="0"/>
                <w:numId w:val="5"/>
              </w:numPr>
              <w:autoSpaceDE w:val="0"/>
              <w:spacing w:after="0" w:line="240" w:lineRule="auto"/>
              <w:jc w:val="both"/>
              <w:rPr>
                <w:b/>
                <w:sz w:val="18"/>
                <w:szCs w:val="18"/>
              </w:rPr>
            </w:pPr>
            <w:r w:rsidRPr="00123C14">
              <w:rPr>
                <w:b/>
                <w:i/>
                <w:sz w:val="18"/>
                <w:szCs w:val="18"/>
              </w:rPr>
              <w:t>două exploatații agricole</w:t>
            </w:r>
            <w:r>
              <w:rPr>
                <w:b/>
                <w:i/>
                <w:sz w:val="18"/>
                <w:szCs w:val="18"/>
              </w:rPr>
              <w:t>- 10p</w:t>
            </w:r>
          </w:p>
          <w:p w:rsidR="00123C14" w:rsidRPr="00123C14" w:rsidRDefault="00123C14" w:rsidP="00123C14">
            <w:pPr>
              <w:pStyle w:val="ListParagraph"/>
              <w:numPr>
                <w:ilvl w:val="0"/>
                <w:numId w:val="5"/>
              </w:numPr>
              <w:autoSpaceDE w:val="0"/>
              <w:spacing w:after="0" w:line="240" w:lineRule="auto"/>
              <w:jc w:val="both"/>
              <w:rPr>
                <w:b/>
                <w:sz w:val="18"/>
                <w:szCs w:val="18"/>
              </w:rPr>
            </w:pPr>
            <w:r w:rsidRPr="00123C14">
              <w:rPr>
                <w:b/>
                <w:bCs/>
                <w:i/>
                <w:sz w:val="18"/>
                <w:szCs w:val="18"/>
              </w:rPr>
              <w:t>o exploatație agricolă</w:t>
            </w:r>
          </w:p>
        </w:tc>
        <w:tc>
          <w:tcPr>
            <w:tcW w:w="3969" w:type="dxa"/>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pPr>
            <w:r w:rsidRPr="00E055F0">
              <w:rPr>
                <w:rFonts w:ascii="Times New Roman" w:hAnsi="Times New Roman"/>
                <w:sz w:val="24"/>
                <w:szCs w:val="24"/>
              </w:rPr>
              <w:t xml:space="preserve">Se vor puncta proiectele care cuprind în dosarul cererii de finantare dovada faptului că </w:t>
            </w:r>
            <w:r w:rsidRPr="00E055F0">
              <w:rPr>
                <w:rFonts w:ascii="Times New Roman" w:hAnsi="Times New Roman"/>
                <w:iCs/>
                <w:sz w:val="24"/>
                <w:szCs w:val="24"/>
              </w:rPr>
              <w:t xml:space="preserve">preluarea exploataţiilor se realizează unitar, cu toate suprafeţele şi animalele, aşa cum apar înregistrate la APIA şi/ sau la ANSVSA şi în Registrul agricol. </w:t>
            </w:r>
          </w:p>
        </w:tc>
        <w:tc>
          <w:tcPr>
            <w:tcW w:w="1440" w:type="dxa"/>
            <w:tcBorders>
              <w:top w:val="single" w:sz="4" w:space="0" w:color="000000"/>
              <w:left w:val="single" w:sz="4" w:space="0" w:color="000000"/>
              <w:bottom w:val="single" w:sz="4" w:space="0" w:color="000000"/>
            </w:tcBorders>
            <w:shd w:val="clear" w:color="auto" w:fill="auto"/>
            <w:vAlign w:val="center"/>
          </w:tcPr>
          <w:p w:rsidR="00E055F0" w:rsidRDefault="00E055F0" w:rsidP="00E055F0">
            <w:pPr>
              <w:spacing w:after="0" w:line="240" w:lineRule="auto"/>
              <w:contextualSpacing/>
              <w:jc w:val="center"/>
              <w:rPr>
                <w:rFonts w:ascii="Times New Roman" w:hAnsi="Times New Roman"/>
                <w:sz w:val="24"/>
                <w:szCs w:val="24"/>
              </w:rPr>
            </w:pPr>
            <w:r w:rsidRPr="00E055F0">
              <w:rPr>
                <w:rFonts w:ascii="Times New Roman" w:hAnsi="Times New Roman"/>
                <w:sz w:val="24"/>
                <w:szCs w:val="24"/>
              </w:rPr>
              <w:t>Maxim 15</w:t>
            </w:r>
          </w:p>
          <w:p w:rsidR="00123C14" w:rsidRDefault="00123C14" w:rsidP="00E055F0">
            <w:pPr>
              <w:spacing w:after="0" w:line="240" w:lineRule="auto"/>
              <w:contextualSpacing/>
              <w:jc w:val="center"/>
              <w:rPr>
                <w:rFonts w:ascii="Times New Roman" w:hAnsi="Times New Roman"/>
                <w:sz w:val="24"/>
                <w:szCs w:val="24"/>
              </w:rPr>
            </w:pPr>
          </w:p>
          <w:p w:rsidR="00123C14" w:rsidRPr="00123C14" w:rsidRDefault="00123C14" w:rsidP="00E055F0">
            <w:pPr>
              <w:spacing w:after="0" w:line="240" w:lineRule="auto"/>
              <w:contextualSpacing/>
              <w:jc w:val="center"/>
              <w:rPr>
                <w:sz w:val="18"/>
                <w:szCs w:val="18"/>
              </w:rPr>
            </w:pPr>
            <w:r w:rsidRPr="00123C14">
              <w:rPr>
                <w:sz w:val="18"/>
                <w:szCs w:val="18"/>
              </w:rPr>
              <w:t>0 puncte dacă criteriul nu este îndeplinit</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sz w:val="24"/>
                <w:szCs w:val="24"/>
              </w:rPr>
            </w:pPr>
          </w:p>
        </w:tc>
      </w:tr>
      <w:tr w:rsidR="00E055F0" w:rsidRPr="00E055F0" w:rsidTr="00E055F0">
        <w:tc>
          <w:tcPr>
            <w:tcW w:w="630"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sz w:val="24"/>
                <w:szCs w:val="24"/>
              </w:rPr>
            </w:pPr>
          </w:p>
        </w:tc>
        <w:tc>
          <w:tcPr>
            <w:tcW w:w="2739"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autoSpaceDE w:val="0"/>
              <w:snapToGrid w:val="0"/>
              <w:spacing w:after="0" w:line="240" w:lineRule="auto"/>
              <w:contextualSpacing/>
              <w:jc w:val="both"/>
              <w:rPr>
                <w:rFonts w:ascii="Times New Roman" w:hAnsi="Times New Roman"/>
                <w:sz w:val="24"/>
                <w:szCs w:val="24"/>
              </w:rPr>
            </w:pPr>
          </w:p>
        </w:tc>
        <w:tc>
          <w:tcPr>
            <w:tcW w:w="6884" w:type="dxa"/>
            <w:gridSpan w:val="4"/>
            <w:tcBorders>
              <w:top w:val="single" w:sz="4" w:space="0" w:color="000000"/>
              <w:left w:val="single" w:sz="4" w:space="0" w:color="000000"/>
              <w:bottom w:val="single" w:sz="4" w:space="0" w:color="000000"/>
              <w:right w:val="single" w:sz="4" w:space="0" w:color="000000"/>
            </w:tcBorders>
            <w:shd w:val="clear" w:color="auto" w:fill="auto"/>
          </w:tcPr>
          <w:p w:rsidR="00E055F0" w:rsidRPr="00E055F0" w:rsidRDefault="00E055F0" w:rsidP="00E055F0">
            <w:pPr>
              <w:spacing w:after="0" w:line="240" w:lineRule="auto"/>
              <w:contextualSpacing/>
            </w:pPr>
            <w:r w:rsidRPr="00E055F0">
              <w:rPr>
                <w:rFonts w:ascii="Times New Roman" w:hAnsi="Times New Roman"/>
                <w:i/>
                <w:sz w:val="24"/>
                <w:szCs w:val="24"/>
              </w:rPr>
              <w:t>Punctarea acestui criteriu se va face numai daca există declarație pe propria răspundere</w:t>
            </w:r>
            <w:r w:rsidR="00E21BB5">
              <w:rPr>
                <w:rFonts w:ascii="Times New Roman" w:hAnsi="Times New Roman"/>
                <w:i/>
                <w:sz w:val="24"/>
                <w:szCs w:val="24"/>
              </w:rPr>
              <w:t>/dovada</w:t>
            </w:r>
            <w:r w:rsidR="009328D9">
              <w:rPr>
                <w:rFonts w:ascii="Times New Roman" w:hAnsi="Times New Roman"/>
                <w:i/>
                <w:sz w:val="24"/>
                <w:szCs w:val="24"/>
              </w:rPr>
              <w:t xml:space="preserve"> preluării exploatațiilor</w:t>
            </w:r>
            <w:r w:rsidRPr="00E055F0">
              <w:rPr>
                <w:rFonts w:ascii="Times New Roman" w:hAnsi="Times New Roman"/>
                <w:i/>
                <w:sz w:val="24"/>
                <w:szCs w:val="24"/>
              </w:rPr>
              <w:t xml:space="preserve"> prezenta la documentație.</w:t>
            </w:r>
          </w:p>
        </w:tc>
      </w:tr>
      <w:tr w:rsidR="00E055F0" w:rsidRPr="00E055F0" w:rsidTr="00E055F0">
        <w:tc>
          <w:tcPr>
            <w:tcW w:w="630"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rPr>
                <w:b/>
              </w:rPr>
            </w:pPr>
            <w:r w:rsidRPr="00E055F0">
              <w:rPr>
                <w:rFonts w:ascii="Times New Roman" w:hAnsi="Times New Roman"/>
                <w:b/>
                <w:sz w:val="24"/>
                <w:szCs w:val="24"/>
              </w:rPr>
              <w:t>2</w:t>
            </w:r>
          </w:p>
        </w:tc>
        <w:tc>
          <w:tcPr>
            <w:tcW w:w="2739" w:type="dxa"/>
            <w:vMerge w:val="restart"/>
            <w:tcBorders>
              <w:top w:val="single" w:sz="4" w:space="0" w:color="000000"/>
              <w:left w:val="single" w:sz="4" w:space="0" w:color="000000"/>
              <w:bottom w:val="single" w:sz="4" w:space="0" w:color="000000"/>
            </w:tcBorders>
            <w:shd w:val="clear" w:color="auto" w:fill="auto"/>
          </w:tcPr>
          <w:p w:rsidR="00E055F0" w:rsidRDefault="00E055F0" w:rsidP="00E055F0">
            <w:pPr>
              <w:autoSpaceDE w:val="0"/>
              <w:spacing w:after="0" w:line="240" w:lineRule="auto"/>
              <w:contextualSpacing/>
              <w:jc w:val="both"/>
              <w:rPr>
                <w:rFonts w:ascii="Times New Roman" w:hAnsi="Times New Roman"/>
                <w:b/>
                <w:sz w:val="24"/>
                <w:szCs w:val="24"/>
              </w:rPr>
            </w:pPr>
            <w:r w:rsidRPr="00E055F0">
              <w:rPr>
                <w:rFonts w:ascii="Times New Roman" w:hAnsi="Times New Roman"/>
                <w:b/>
                <w:sz w:val="24"/>
                <w:szCs w:val="24"/>
              </w:rPr>
              <w:t>Principiul nivelului de calificare în domeniul agricol.</w:t>
            </w:r>
          </w:p>
          <w:p w:rsidR="006A0FD3" w:rsidRDefault="006A0FD3" w:rsidP="00E055F0">
            <w:pPr>
              <w:autoSpaceDE w:val="0"/>
              <w:spacing w:after="0" w:line="240" w:lineRule="auto"/>
              <w:contextualSpacing/>
              <w:jc w:val="both"/>
              <w:rPr>
                <w:rFonts w:ascii="Times New Roman" w:hAnsi="Times New Roman"/>
                <w:b/>
                <w:sz w:val="24"/>
                <w:szCs w:val="24"/>
              </w:rPr>
            </w:pPr>
          </w:p>
          <w:p w:rsidR="006A0FD3" w:rsidRDefault="006A0FD3" w:rsidP="00E055F0">
            <w:pPr>
              <w:autoSpaceDE w:val="0"/>
              <w:spacing w:after="0" w:line="240" w:lineRule="auto"/>
              <w:contextualSpacing/>
              <w:jc w:val="both"/>
              <w:rPr>
                <w:rFonts w:ascii="Times New Roman" w:hAnsi="Times New Roman"/>
                <w:b/>
                <w:sz w:val="24"/>
                <w:szCs w:val="24"/>
              </w:rPr>
            </w:pPr>
          </w:p>
          <w:p w:rsidR="006A0FD3" w:rsidRDefault="006A0FD3" w:rsidP="00E055F0">
            <w:pPr>
              <w:autoSpaceDE w:val="0"/>
              <w:spacing w:after="0" w:line="240" w:lineRule="auto"/>
              <w:contextualSpacing/>
              <w:jc w:val="both"/>
              <w:rPr>
                <w:rFonts w:ascii="Times New Roman" w:hAnsi="Times New Roman"/>
                <w:b/>
                <w:sz w:val="24"/>
                <w:szCs w:val="24"/>
              </w:rPr>
            </w:pPr>
          </w:p>
          <w:p w:rsidR="006A0FD3" w:rsidRDefault="006A0FD3" w:rsidP="006A0FD3">
            <w:pPr>
              <w:autoSpaceDE w:val="0"/>
              <w:spacing w:after="0" w:line="240" w:lineRule="auto"/>
              <w:rPr>
                <w:b/>
                <w:bCs/>
              </w:rPr>
            </w:pPr>
            <w:r>
              <w:rPr>
                <w:b/>
                <w:bCs/>
              </w:rPr>
              <w:t>-</w:t>
            </w:r>
            <w:r w:rsidRPr="006A0FD3">
              <w:rPr>
                <w:b/>
                <w:bCs/>
              </w:rPr>
              <w:t>studii superioare</w:t>
            </w:r>
            <w:r w:rsidRPr="006A0FD3">
              <w:rPr>
                <w:b/>
                <w:bCs/>
              </w:rPr>
              <w:t xml:space="preserve"> -25p</w:t>
            </w:r>
          </w:p>
          <w:p w:rsidR="006A0FD3" w:rsidRDefault="006A0FD3" w:rsidP="006A0FD3">
            <w:pPr>
              <w:autoSpaceDE w:val="0"/>
              <w:spacing w:after="0" w:line="240" w:lineRule="auto"/>
              <w:rPr>
                <w:b/>
                <w:bCs/>
              </w:rPr>
            </w:pPr>
            <w:r>
              <w:rPr>
                <w:b/>
                <w:bCs/>
              </w:rPr>
              <w:t xml:space="preserve">- </w:t>
            </w:r>
            <w:r w:rsidRPr="005678AE">
              <w:rPr>
                <w:b/>
                <w:bCs/>
              </w:rPr>
              <w:t>studii postliceale</w:t>
            </w:r>
            <w:r>
              <w:rPr>
                <w:b/>
                <w:bCs/>
              </w:rPr>
              <w:t>- 20 p</w:t>
            </w:r>
          </w:p>
          <w:p w:rsidR="006A0FD3" w:rsidRPr="006A0FD3" w:rsidRDefault="006A0FD3" w:rsidP="006A0FD3">
            <w:pPr>
              <w:autoSpaceDE w:val="0"/>
              <w:spacing w:after="0" w:line="240" w:lineRule="auto"/>
              <w:rPr>
                <w:b/>
              </w:rPr>
            </w:pPr>
            <w:r>
              <w:rPr>
                <w:b/>
                <w:bCs/>
              </w:rPr>
              <w:t xml:space="preserve">- </w:t>
            </w:r>
            <w:r w:rsidRPr="006A0FD3">
              <w:rPr>
                <w:b/>
              </w:rPr>
              <w:t>formare profesional- 10p</w:t>
            </w:r>
          </w:p>
        </w:tc>
        <w:tc>
          <w:tcPr>
            <w:tcW w:w="3969" w:type="dxa"/>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pPr>
            <w:r w:rsidRPr="00E055F0">
              <w:rPr>
                <w:rFonts w:ascii="Times New Roman" w:hAnsi="Times New Roman"/>
                <w:sz w:val="24"/>
                <w:szCs w:val="24"/>
              </w:rPr>
              <w:lastRenderedPageBreak/>
              <w:t>Se vor puncta proiectele persoanelor care fac dovada detinerii competentelor   și aptitudinilor profesionale sau a celor care se obligă că le vor dob</w:t>
            </w:r>
            <w:r w:rsidR="00EA314C">
              <w:rPr>
                <w:rFonts w:ascii="Times New Roman" w:hAnsi="Times New Roman"/>
                <w:sz w:val="24"/>
                <w:szCs w:val="24"/>
              </w:rPr>
              <w:t xml:space="preserve">ândi într-o perioadă de </w:t>
            </w:r>
            <w:r w:rsidR="00EA314C">
              <w:rPr>
                <w:rFonts w:ascii="Times New Roman" w:hAnsi="Times New Roman"/>
                <w:sz w:val="24"/>
                <w:szCs w:val="24"/>
              </w:rPr>
              <w:lastRenderedPageBreak/>
              <w:t>maxim 33</w:t>
            </w:r>
            <w:r w:rsidRPr="00E055F0">
              <w:rPr>
                <w:rFonts w:ascii="Times New Roman" w:hAnsi="Times New Roman"/>
                <w:sz w:val="24"/>
                <w:szCs w:val="24"/>
              </w:rPr>
              <w:t xml:space="preserve"> de luni de la data adoptării deciziei individuale de acordare a sprijinului.</w:t>
            </w:r>
          </w:p>
        </w:tc>
        <w:tc>
          <w:tcPr>
            <w:tcW w:w="1461" w:type="dxa"/>
            <w:gridSpan w:val="2"/>
            <w:tcBorders>
              <w:top w:val="single" w:sz="4" w:space="0" w:color="000000"/>
              <w:left w:val="single" w:sz="4" w:space="0" w:color="000000"/>
              <w:bottom w:val="single" w:sz="4" w:space="0" w:color="000000"/>
            </w:tcBorders>
            <w:shd w:val="clear" w:color="auto" w:fill="auto"/>
            <w:vAlign w:val="center"/>
          </w:tcPr>
          <w:p w:rsidR="00E055F0" w:rsidRDefault="00E055F0" w:rsidP="00E055F0">
            <w:pPr>
              <w:spacing w:after="0" w:line="240" w:lineRule="auto"/>
              <w:contextualSpacing/>
              <w:jc w:val="center"/>
              <w:rPr>
                <w:rFonts w:ascii="Times New Roman" w:hAnsi="Times New Roman"/>
                <w:sz w:val="24"/>
                <w:szCs w:val="24"/>
              </w:rPr>
            </w:pPr>
            <w:r w:rsidRPr="00E055F0">
              <w:rPr>
                <w:rFonts w:ascii="Times New Roman" w:hAnsi="Times New Roman"/>
                <w:sz w:val="24"/>
                <w:szCs w:val="24"/>
              </w:rPr>
              <w:lastRenderedPageBreak/>
              <w:t>Maxim 25</w:t>
            </w:r>
          </w:p>
          <w:p w:rsidR="006A0FD3" w:rsidRDefault="006A0FD3" w:rsidP="00E055F0">
            <w:pPr>
              <w:spacing w:after="0" w:line="240" w:lineRule="auto"/>
              <w:contextualSpacing/>
              <w:jc w:val="center"/>
              <w:rPr>
                <w:rFonts w:ascii="Times New Roman" w:hAnsi="Times New Roman"/>
                <w:sz w:val="24"/>
                <w:szCs w:val="24"/>
              </w:rPr>
            </w:pPr>
          </w:p>
          <w:p w:rsidR="006A0FD3" w:rsidRDefault="006A0FD3" w:rsidP="00E055F0">
            <w:pPr>
              <w:spacing w:after="0" w:line="240" w:lineRule="auto"/>
              <w:contextualSpacing/>
              <w:jc w:val="center"/>
              <w:rPr>
                <w:rFonts w:ascii="Times New Roman" w:hAnsi="Times New Roman"/>
                <w:sz w:val="24"/>
                <w:szCs w:val="24"/>
              </w:rPr>
            </w:pPr>
          </w:p>
          <w:p w:rsidR="006A0FD3" w:rsidRDefault="006A0FD3" w:rsidP="00E055F0">
            <w:pPr>
              <w:spacing w:after="0" w:line="240" w:lineRule="auto"/>
              <w:contextualSpacing/>
              <w:jc w:val="center"/>
              <w:rPr>
                <w:rFonts w:ascii="Times New Roman" w:hAnsi="Times New Roman"/>
                <w:sz w:val="24"/>
                <w:szCs w:val="24"/>
              </w:rPr>
            </w:pPr>
          </w:p>
          <w:p w:rsidR="006A0FD3" w:rsidRDefault="006A0FD3" w:rsidP="00E055F0">
            <w:pPr>
              <w:spacing w:after="0" w:line="240" w:lineRule="auto"/>
              <w:contextualSpacing/>
              <w:jc w:val="center"/>
              <w:rPr>
                <w:rFonts w:ascii="Times New Roman" w:hAnsi="Times New Roman"/>
                <w:sz w:val="24"/>
                <w:szCs w:val="24"/>
              </w:rPr>
            </w:pPr>
          </w:p>
          <w:p w:rsidR="006A0FD3" w:rsidRPr="006A0FD3" w:rsidRDefault="006A0FD3" w:rsidP="00E055F0">
            <w:pPr>
              <w:spacing w:after="0" w:line="240" w:lineRule="auto"/>
              <w:contextualSpacing/>
              <w:jc w:val="center"/>
              <w:rPr>
                <w:sz w:val="18"/>
                <w:szCs w:val="18"/>
              </w:rPr>
            </w:pPr>
            <w:r w:rsidRPr="006A0FD3">
              <w:rPr>
                <w:sz w:val="18"/>
                <w:szCs w:val="18"/>
              </w:rPr>
              <w:lastRenderedPageBreak/>
              <w:t>0 puncte dacă criteriul nu este îndeplinit</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sz w:val="24"/>
                <w:szCs w:val="24"/>
              </w:rPr>
            </w:pPr>
          </w:p>
        </w:tc>
      </w:tr>
      <w:tr w:rsidR="00E055F0" w:rsidRPr="00E055F0" w:rsidTr="00E055F0">
        <w:tc>
          <w:tcPr>
            <w:tcW w:w="630"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sz w:val="24"/>
                <w:szCs w:val="24"/>
              </w:rPr>
            </w:pPr>
          </w:p>
        </w:tc>
        <w:tc>
          <w:tcPr>
            <w:tcW w:w="2739"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autoSpaceDE w:val="0"/>
              <w:snapToGrid w:val="0"/>
              <w:spacing w:after="0" w:line="240" w:lineRule="auto"/>
              <w:contextualSpacing/>
              <w:jc w:val="both"/>
              <w:rPr>
                <w:rFonts w:ascii="Times New Roman" w:hAnsi="Times New Roman"/>
                <w:sz w:val="24"/>
                <w:szCs w:val="24"/>
              </w:rPr>
            </w:pPr>
          </w:p>
        </w:tc>
        <w:tc>
          <w:tcPr>
            <w:tcW w:w="6884" w:type="dxa"/>
            <w:gridSpan w:val="4"/>
            <w:tcBorders>
              <w:top w:val="single" w:sz="4" w:space="0" w:color="000000"/>
              <w:left w:val="single" w:sz="4" w:space="0" w:color="000000"/>
              <w:bottom w:val="single" w:sz="4" w:space="0" w:color="000000"/>
              <w:right w:val="single" w:sz="4" w:space="0" w:color="000000"/>
            </w:tcBorders>
            <w:shd w:val="clear" w:color="auto" w:fill="auto"/>
          </w:tcPr>
          <w:p w:rsidR="00E055F0" w:rsidRPr="00E055F0" w:rsidRDefault="00E055F0" w:rsidP="00E055F0">
            <w:pPr>
              <w:spacing w:after="0" w:line="240" w:lineRule="auto"/>
              <w:contextualSpacing/>
            </w:pPr>
            <w:r w:rsidRPr="00E055F0">
              <w:rPr>
                <w:rFonts w:ascii="Times New Roman" w:hAnsi="Times New Roman"/>
                <w:i/>
                <w:sz w:val="24"/>
                <w:szCs w:val="24"/>
              </w:rPr>
              <w:t>Punctarea acestui criteriu se va face numai daca există diploma care atestă competențele profesionale sau declarație pe propria răspundere privind ang</w:t>
            </w:r>
            <w:r w:rsidR="00B47FF2">
              <w:rPr>
                <w:rFonts w:ascii="Times New Roman" w:hAnsi="Times New Roman"/>
                <w:i/>
                <w:sz w:val="24"/>
                <w:szCs w:val="24"/>
              </w:rPr>
              <w:t>ajamentul de a dobândi competenț</w:t>
            </w:r>
            <w:r w:rsidRPr="00E055F0">
              <w:rPr>
                <w:rFonts w:ascii="Times New Roman" w:hAnsi="Times New Roman"/>
                <w:i/>
                <w:sz w:val="24"/>
                <w:szCs w:val="24"/>
              </w:rPr>
              <w:t>ele respective,  prezente la documentație.</w:t>
            </w:r>
          </w:p>
        </w:tc>
      </w:tr>
      <w:tr w:rsidR="00E055F0" w:rsidRPr="00E055F0" w:rsidTr="00E055F0">
        <w:tc>
          <w:tcPr>
            <w:tcW w:w="630"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rPr>
                <w:b/>
              </w:rPr>
            </w:pPr>
            <w:r w:rsidRPr="00E055F0">
              <w:rPr>
                <w:rFonts w:ascii="Times New Roman" w:hAnsi="Times New Roman"/>
                <w:b/>
                <w:sz w:val="24"/>
                <w:szCs w:val="24"/>
              </w:rPr>
              <w:t>3</w:t>
            </w:r>
          </w:p>
        </w:tc>
        <w:tc>
          <w:tcPr>
            <w:tcW w:w="2739" w:type="dxa"/>
            <w:vMerge w:val="restart"/>
            <w:tcBorders>
              <w:top w:val="single" w:sz="4" w:space="0" w:color="000000"/>
              <w:left w:val="single" w:sz="4" w:space="0" w:color="000000"/>
              <w:bottom w:val="single" w:sz="4" w:space="0" w:color="000000"/>
            </w:tcBorders>
            <w:shd w:val="clear" w:color="auto" w:fill="auto"/>
          </w:tcPr>
          <w:p w:rsidR="00E055F0" w:rsidRDefault="00E055F0" w:rsidP="00E055F0">
            <w:pPr>
              <w:spacing w:after="0" w:line="240" w:lineRule="auto"/>
              <w:contextualSpacing/>
              <w:jc w:val="both"/>
              <w:rPr>
                <w:rFonts w:ascii="Times New Roman" w:hAnsi="Times New Roman"/>
                <w:b/>
                <w:sz w:val="24"/>
                <w:szCs w:val="24"/>
              </w:rPr>
            </w:pPr>
            <w:r w:rsidRPr="00E055F0">
              <w:rPr>
                <w:rFonts w:ascii="Times New Roman" w:hAnsi="Times New Roman"/>
                <w:b/>
                <w:sz w:val="24"/>
                <w:szCs w:val="24"/>
              </w:rPr>
              <w:t>Principiul sectorului prioritar care vizează sectorul zootehnic (bovine, apicultură, ovine și caprine) și vegetal (legumicultură, inclusiv producția de material săditor, pomicultură și producția de semințe)</w:t>
            </w:r>
          </w:p>
          <w:p w:rsidR="00C7662A" w:rsidRPr="005678AE" w:rsidRDefault="00C7662A" w:rsidP="00C7662A">
            <w:pPr>
              <w:numPr>
                <w:ilvl w:val="0"/>
                <w:numId w:val="6"/>
              </w:numPr>
              <w:spacing w:after="0"/>
              <w:jc w:val="both"/>
              <w:rPr>
                <w:b/>
                <w:i/>
              </w:rPr>
            </w:pPr>
            <w:r w:rsidRPr="005678AE">
              <w:rPr>
                <w:b/>
                <w:bCs/>
                <w:i/>
              </w:rPr>
              <w:t>Sectorul vegetal</w:t>
            </w:r>
          </w:p>
          <w:p w:rsidR="00C7662A" w:rsidRDefault="00C7662A" w:rsidP="00E055F0">
            <w:pPr>
              <w:spacing w:after="0" w:line="240" w:lineRule="auto"/>
              <w:contextualSpacing/>
              <w:jc w:val="both"/>
              <w:rPr>
                <w:bCs/>
              </w:rPr>
            </w:pPr>
            <w:r>
              <w:rPr>
                <w:bCs/>
              </w:rPr>
              <w:t>-</w:t>
            </w:r>
            <w:r w:rsidRPr="005678AE">
              <w:rPr>
                <w:bCs/>
              </w:rPr>
              <w:t>Legumicultură</w:t>
            </w:r>
            <w:r>
              <w:rPr>
                <w:bCs/>
              </w:rPr>
              <w:t xml:space="preserve"> – 30 p</w:t>
            </w:r>
          </w:p>
          <w:p w:rsidR="00C7662A" w:rsidRDefault="00C7662A" w:rsidP="00E055F0">
            <w:pPr>
              <w:spacing w:after="0" w:line="240" w:lineRule="auto"/>
              <w:contextualSpacing/>
              <w:jc w:val="both"/>
            </w:pPr>
            <w:r>
              <w:t>-</w:t>
            </w:r>
            <w:r w:rsidRPr="005678AE">
              <w:t>Producere de sămânță/ material săditor</w:t>
            </w:r>
            <w:r>
              <w:t xml:space="preserve"> – 25p</w:t>
            </w:r>
          </w:p>
          <w:p w:rsidR="00C7662A" w:rsidRDefault="00C7662A" w:rsidP="00E055F0">
            <w:pPr>
              <w:spacing w:after="0" w:line="240" w:lineRule="auto"/>
              <w:contextualSpacing/>
              <w:jc w:val="both"/>
            </w:pPr>
            <w:r>
              <w:t>-Pomicultură,</w:t>
            </w:r>
            <w:r w:rsidRPr="005678AE">
              <w:t>exceptând pepinierele pomicole</w:t>
            </w:r>
            <w:r>
              <w:t>- 20p</w:t>
            </w:r>
          </w:p>
          <w:p w:rsidR="00727AEF" w:rsidRDefault="00727AEF" w:rsidP="00727AEF">
            <w:pPr>
              <w:ind w:left="360"/>
              <w:jc w:val="both"/>
              <w:rPr>
                <w:b/>
                <w:i/>
              </w:rPr>
            </w:pPr>
            <w:r w:rsidRPr="005678AE">
              <w:rPr>
                <w:b/>
                <w:i/>
              </w:rPr>
              <w:t>b) Sector zootehnic</w:t>
            </w:r>
          </w:p>
          <w:p w:rsidR="00727AEF" w:rsidRDefault="00727AEF" w:rsidP="00727AEF">
            <w:pPr>
              <w:jc w:val="both"/>
            </w:pPr>
            <w:r>
              <w:rPr>
                <w:b/>
                <w:i/>
              </w:rPr>
              <w:t xml:space="preserve">- </w:t>
            </w:r>
            <w:r w:rsidRPr="005678AE">
              <w:t>Bovine (sunt incluse și bubalinele</w:t>
            </w:r>
            <w:r>
              <w:t>-30p</w:t>
            </w:r>
          </w:p>
          <w:p w:rsidR="00727AEF" w:rsidRDefault="00727AEF" w:rsidP="00727AEF">
            <w:pPr>
              <w:jc w:val="both"/>
            </w:pPr>
            <w:r>
              <w:t xml:space="preserve">-  Apicultură – 25p </w:t>
            </w:r>
          </w:p>
          <w:p w:rsidR="00727AEF" w:rsidRPr="005678AE" w:rsidRDefault="00727AEF" w:rsidP="00727AEF">
            <w:pPr>
              <w:jc w:val="both"/>
            </w:pPr>
            <w:r w:rsidRPr="005678AE">
              <w:t>- Ovine și caprine</w:t>
            </w:r>
            <w:r>
              <w:t xml:space="preserve"> – 20p</w:t>
            </w:r>
          </w:p>
          <w:p w:rsidR="00727AEF" w:rsidRPr="005678AE" w:rsidRDefault="00727AEF" w:rsidP="00727AEF">
            <w:pPr>
              <w:jc w:val="both"/>
              <w:rPr>
                <w:b/>
                <w:i/>
              </w:rPr>
            </w:pPr>
          </w:p>
          <w:p w:rsidR="00727AEF" w:rsidRDefault="00727AEF" w:rsidP="00E055F0">
            <w:pPr>
              <w:spacing w:after="0" w:line="240" w:lineRule="auto"/>
              <w:contextualSpacing/>
              <w:jc w:val="both"/>
              <w:rPr>
                <w:rFonts w:ascii="Times New Roman" w:hAnsi="Times New Roman"/>
                <w:b/>
                <w:sz w:val="24"/>
                <w:szCs w:val="24"/>
              </w:rPr>
            </w:pPr>
          </w:p>
          <w:p w:rsidR="00C7662A" w:rsidRDefault="00C7662A" w:rsidP="00E055F0">
            <w:pPr>
              <w:spacing w:after="0" w:line="240" w:lineRule="auto"/>
              <w:contextualSpacing/>
              <w:jc w:val="both"/>
              <w:rPr>
                <w:rFonts w:ascii="Times New Roman" w:hAnsi="Times New Roman"/>
                <w:b/>
                <w:sz w:val="24"/>
                <w:szCs w:val="24"/>
              </w:rPr>
            </w:pPr>
          </w:p>
          <w:p w:rsidR="00C7662A" w:rsidRDefault="00C7662A" w:rsidP="00E055F0">
            <w:pPr>
              <w:spacing w:after="0" w:line="240" w:lineRule="auto"/>
              <w:contextualSpacing/>
              <w:jc w:val="both"/>
              <w:rPr>
                <w:rFonts w:ascii="Times New Roman" w:hAnsi="Times New Roman"/>
                <w:b/>
                <w:sz w:val="24"/>
                <w:szCs w:val="24"/>
              </w:rPr>
            </w:pPr>
          </w:p>
          <w:p w:rsidR="00C7662A" w:rsidRDefault="00C7662A" w:rsidP="00E055F0">
            <w:pPr>
              <w:spacing w:after="0" w:line="240" w:lineRule="auto"/>
              <w:contextualSpacing/>
              <w:jc w:val="both"/>
              <w:rPr>
                <w:rFonts w:ascii="Times New Roman" w:hAnsi="Times New Roman"/>
                <w:b/>
                <w:sz w:val="24"/>
                <w:szCs w:val="24"/>
              </w:rPr>
            </w:pPr>
          </w:p>
          <w:p w:rsidR="00C7662A" w:rsidRDefault="00C7662A" w:rsidP="00E055F0">
            <w:pPr>
              <w:spacing w:after="0" w:line="240" w:lineRule="auto"/>
              <w:contextualSpacing/>
              <w:jc w:val="both"/>
              <w:rPr>
                <w:rFonts w:ascii="Times New Roman" w:hAnsi="Times New Roman"/>
                <w:b/>
                <w:sz w:val="24"/>
                <w:szCs w:val="24"/>
              </w:rPr>
            </w:pPr>
          </w:p>
          <w:p w:rsidR="00C7662A" w:rsidRDefault="00C7662A" w:rsidP="00E055F0">
            <w:pPr>
              <w:spacing w:after="0" w:line="240" w:lineRule="auto"/>
              <w:contextualSpacing/>
              <w:jc w:val="both"/>
              <w:rPr>
                <w:rFonts w:ascii="Times New Roman" w:hAnsi="Times New Roman"/>
                <w:b/>
                <w:sz w:val="24"/>
                <w:szCs w:val="24"/>
              </w:rPr>
            </w:pPr>
          </w:p>
          <w:p w:rsidR="00C7662A" w:rsidRPr="00E055F0" w:rsidRDefault="00C7662A" w:rsidP="00E055F0">
            <w:pPr>
              <w:spacing w:after="0" w:line="240" w:lineRule="auto"/>
              <w:contextualSpacing/>
              <w:jc w:val="both"/>
              <w:rPr>
                <w:b/>
              </w:rPr>
            </w:pPr>
          </w:p>
        </w:tc>
        <w:tc>
          <w:tcPr>
            <w:tcW w:w="3969" w:type="dxa"/>
            <w:tcBorders>
              <w:top w:val="single" w:sz="4" w:space="0" w:color="000000"/>
              <w:left w:val="single" w:sz="4" w:space="0" w:color="000000"/>
              <w:bottom w:val="single" w:sz="4" w:space="0" w:color="000000"/>
            </w:tcBorders>
            <w:shd w:val="clear" w:color="auto" w:fill="auto"/>
          </w:tcPr>
          <w:p w:rsidR="00E055F0" w:rsidRPr="00E055F0" w:rsidRDefault="00E055F0" w:rsidP="00E055F0">
            <w:pPr>
              <w:autoSpaceDE w:val="0"/>
              <w:spacing w:after="0" w:line="240" w:lineRule="auto"/>
              <w:contextualSpacing/>
              <w:jc w:val="both"/>
              <w:rPr>
                <w:rFonts w:eastAsia="Times New Roman" w:cs="Calibri"/>
                <w:color w:val="000000"/>
                <w:sz w:val="24"/>
                <w:szCs w:val="24"/>
                <w:lang w:val="en-US"/>
              </w:rPr>
            </w:pPr>
            <w:proofErr w:type="spellStart"/>
            <w:r w:rsidRPr="00E055F0">
              <w:rPr>
                <w:rFonts w:ascii="Times New Roman" w:eastAsia="Times New Roman" w:hAnsi="Times New Roman"/>
                <w:iCs/>
                <w:color w:val="000000"/>
                <w:sz w:val="24"/>
                <w:szCs w:val="24"/>
                <w:lang w:val="en-US"/>
              </w:rPr>
              <w:t>Pentru</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acordarea</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punctajului</w:t>
            </w:r>
            <w:proofErr w:type="spellEnd"/>
            <w:r w:rsidRPr="00E055F0">
              <w:rPr>
                <w:rFonts w:ascii="Times New Roman" w:eastAsia="Times New Roman" w:hAnsi="Times New Roman"/>
                <w:iCs/>
                <w:color w:val="000000"/>
                <w:sz w:val="24"/>
                <w:szCs w:val="24"/>
                <w:lang w:val="en-US"/>
              </w:rPr>
              <w:t xml:space="preserve"> de </w:t>
            </w:r>
            <w:proofErr w:type="spellStart"/>
            <w:r w:rsidRPr="00E055F0">
              <w:rPr>
                <w:rFonts w:ascii="Times New Roman" w:eastAsia="Times New Roman" w:hAnsi="Times New Roman"/>
                <w:iCs/>
                <w:color w:val="000000"/>
                <w:sz w:val="24"/>
                <w:szCs w:val="24"/>
                <w:lang w:val="en-US"/>
              </w:rPr>
              <w:t>selecție</w:t>
            </w:r>
            <w:proofErr w:type="spellEnd"/>
            <w:r w:rsidRPr="00E055F0">
              <w:rPr>
                <w:rFonts w:ascii="Times New Roman" w:eastAsia="Times New Roman" w:hAnsi="Times New Roman"/>
                <w:iCs/>
                <w:color w:val="000000"/>
                <w:sz w:val="24"/>
                <w:szCs w:val="24"/>
                <w:lang w:val="en-US"/>
              </w:rPr>
              <w:t xml:space="preserve"> se </w:t>
            </w:r>
            <w:proofErr w:type="spellStart"/>
            <w:r w:rsidRPr="00E055F0">
              <w:rPr>
                <w:rFonts w:ascii="Times New Roman" w:eastAsia="Times New Roman" w:hAnsi="Times New Roman"/>
                <w:iCs/>
                <w:color w:val="000000"/>
                <w:sz w:val="24"/>
                <w:szCs w:val="24"/>
                <w:lang w:val="en-US"/>
              </w:rPr>
              <w:t>va</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ține</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cont</w:t>
            </w:r>
            <w:proofErr w:type="spellEnd"/>
            <w:r w:rsidRPr="00E055F0">
              <w:rPr>
                <w:rFonts w:ascii="Times New Roman" w:eastAsia="Times New Roman" w:hAnsi="Times New Roman"/>
                <w:iCs/>
                <w:color w:val="000000"/>
                <w:sz w:val="24"/>
                <w:szCs w:val="24"/>
                <w:lang w:val="en-US"/>
              </w:rPr>
              <w:t xml:space="preserve"> de </w:t>
            </w:r>
            <w:proofErr w:type="spellStart"/>
            <w:r w:rsidRPr="00E055F0">
              <w:rPr>
                <w:rFonts w:ascii="Times New Roman" w:eastAsia="Times New Roman" w:hAnsi="Times New Roman"/>
                <w:iCs/>
                <w:color w:val="000000"/>
                <w:sz w:val="24"/>
                <w:szCs w:val="24"/>
                <w:lang w:val="en-US"/>
              </w:rPr>
              <w:t>ponderea</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culturilor</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sau</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speciilor</w:t>
            </w:r>
            <w:proofErr w:type="spellEnd"/>
            <w:r w:rsidRPr="00E055F0">
              <w:rPr>
                <w:rFonts w:ascii="Times New Roman" w:eastAsia="Times New Roman" w:hAnsi="Times New Roman"/>
                <w:iCs/>
                <w:color w:val="000000"/>
                <w:sz w:val="24"/>
                <w:szCs w:val="24"/>
                <w:lang w:val="en-US"/>
              </w:rPr>
              <w:t xml:space="preserve"> de </w:t>
            </w:r>
            <w:proofErr w:type="spellStart"/>
            <w:r w:rsidRPr="00E055F0">
              <w:rPr>
                <w:rFonts w:ascii="Times New Roman" w:eastAsia="Times New Roman" w:hAnsi="Times New Roman"/>
                <w:iCs/>
                <w:color w:val="000000"/>
                <w:sz w:val="24"/>
                <w:szCs w:val="24"/>
                <w:lang w:val="en-US"/>
              </w:rPr>
              <w:t>animale</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în</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cadrul</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calculului</w:t>
            </w:r>
            <w:proofErr w:type="spellEnd"/>
            <w:r w:rsidRPr="00E055F0">
              <w:rPr>
                <w:rFonts w:ascii="Times New Roman" w:eastAsia="Times New Roman" w:hAnsi="Times New Roman"/>
                <w:iCs/>
                <w:color w:val="000000"/>
                <w:sz w:val="24"/>
                <w:szCs w:val="24"/>
                <w:lang w:val="en-US"/>
              </w:rPr>
              <w:t xml:space="preserve"> SO care </w:t>
            </w:r>
            <w:proofErr w:type="spellStart"/>
            <w:r w:rsidRPr="00E055F0">
              <w:rPr>
                <w:rFonts w:ascii="Times New Roman" w:eastAsia="Times New Roman" w:hAnsi="Times New Roman"/>
                <w:iCs/>
                <w:color w:val="000000"/>
                <w:sz w:val="24"/>
                <w:szCs w:val="24"/>
                <w:lang w:val="en-US"/>
              </w:rPr>
              <w:t>trebuie</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să</w:t>
            </w:r>
            <w:proofErr w:type="spellEnd"/>
            <w:r w:rsidRPr="00E055F0">
              <w:rPr>
                <w:rFonts w:ascii="Times New Roman" w:eastAsia="Times New Roman" w:hAnsi="Times New Roman"/>
                <w:iCs/>
                <w:color w:val="000000"/>
                <w:sz w:val="24"/>
                <w:szCs w:val="24"/>
                <w:lang w:val="en-US"/>
              </w:rPr>
              <w:t xml:space="preserve"> fie </w:t>
            </w:r>
            <w:proofErr w:type="spellStart"/>
            <w:r w:rsidRPr="00E055F0">
              <w:rPr>
                <w:rFonts w:ascii="Times New Roman" w:eastAsia="Times New Roman" w:hAnsi="Times New Roman"/>
                <w:iCs/>
                <w:color w:val="000000"/>
                <w:sz w:val="24"/>
                <w:szCs w:val="24"/>
                <w:lang w:val="en-US"/>
              </w:rPr>
              <w:t>dominantă</w:t>
            </w:r>
            <w:proofErr w:type="spellEnd"/>
            <w:r w:rsidRPr="00E055F0">
              <w:rPr>
                <w:rFonts w:ascii="Times New Roman" w:eastAsia="Times New Roman" w:hAnsi="Times New Roman"/>
                <w:iCs/>
                <w:color w:val="000000"/>
                <w:sz w:val="24"/>
                <w:szCs w:val="24"/>
                <w:lang w:val="en-US"/>
              </w:rPr>
              <w:t xml:space="preserve"> </w:t>
            </w:r>
            <w:proofErr w:type="spellStart"/>
            <w:r w:rsidRPr="00E055F0">
              <w:rPr>
                <w:rFonts w:ascii="Times New Roman" w:eastAsia="Times New Roman" w:hAnsi="Times New Roman"/>
                <w:iCs/>
                <w:color w:val="000000"/>
                <w:sz w:val="24"/>
                <w:szCs w:val="24"/>
                <w:lang w:val="en-US"/>
              </w:rPr>
              <w:t>în</w:t>
            </w:r>
            <w:proofErr w:type="spellEnd"/>
            <w:r w:rsidRPr="00E055F0">
              <w:rPr>
                <w:rFonts w:ascii="Times New Roman" w:eastAsia="Times New Roman" w:hAnsi="Times New Roman"/>
                <w:iCs/>
                <w:color w:val="000000"/>
                <w:sz w:val="24"/>
                <w:szCs w:val="24"/>
                <w:lang w:val="en-US"/>
              </w:rPr>
              <w:t xml:space="preserve"> total SO </w:t>
            </w:r>
            <w:proofErr w:type="spellStart"/>
            <w:r w:rsidRPr="00E055F0">
              <w:rPr>
                <w:rFonts w:ascii="Times New Roman" w:eastAsia="Times New Roman" w:hAnsi="Times New Roman"/>
                <w:iCs/>
                <w:color w:val="000000"/>
                <w:sz w:val="24"/>
                <w:szCs w:val="24"/>
                <w:lang w:val="en-US"/>
              </w:rPr>
              <w:t>exploataţie</w:t>
            </w:r>
            <w:proofErr w:type="spellEnd"/>
            <w:r w:rsidRPr="00E055F0">
              <w:rPr>
                <w:rFonts w:ascii="Times New Roman" w:eastAsia="Times New Roman" w:hAnsi="Times New Roman"/>
                <w:iCs/>
                <w:color w:val="000000"/>
                <w:sz w:val="24"/>
                <w:szCs w:val="24"/>
                <w:lang w:val="en-US"/>
              </w:rPr>
              <w:t xml:space="preserve">. </w:t>
            </w:r>
          </w:p>
        </w:tc>
        <w:tc>
          <w:tcPr>
            <w:tcW w:w="1461" w:type="dxa"/>
            <w:gridSpan w:val="2"/>
            <w:tcBorders>
              <w:top w:val="single" w:sz="4" w:space="0" w:color="000000"/>
              <w:left w:val="single" w:sz="4" w:space="0" w:color="000000"/>
              <w:bottom w:val="single" w:sz="4" w:space="0" w:color="000000"/>
            </w:tcBorders>
            <w:shd w:val="clear" w:color="auto" w:fill="auto"/>
            <w:vAlign w:val="center"/>
          </w:tcPr>
          <w:p w:rsidR="00E055F0" w:rsidRDefault="00E055F0" w:rsidP="00E055F0">
            <w:pPr>
              <w:spacing w:after="0" w:line="240" w:lineRule="auto"/>
              <w:contextualSpacing/>
              <w:jc w:val="center"/>
              <w:rPr>
                <w:rFonts w:ascii="Times New Roman" w:hAnsi="Times New Roman"/>
                <w:sz w:val="24"/>
                <w:szCs w:val="24"/>
              </w:rPr>
            </w:pPr>
            <w:r w:rsidRPr="00E055F0">
              <w:rPr>
                <w:rFonts w:ascii="Times New Roman" w:hAnsi="Times New Roman"/>
                <w:sz w:val="24"/>
                <w:szCs w:val="24"/>
              </w:rPr>
              <w:t>Maxim 30</w:t>
            </w:r>
          </w:p>
          <w:p w:rsidR="00727AEF" w:rsidRDefault="00727AEF" w:rsidP="00E055F0">
            <w:pPr>
              <w:spacing w:after="0" w:line="240" w:lineRule="auto"/>
              <w:contextualSpacing/>
              <w:jc w:val="center"/>
              <w:rPr>
                <w:rFonts w:ascii="Times New Roman" w:hAnsi="Times New Roman"/>
                <w:sz w:val="24"/>
                <w:szCs w:val="24"/>
              </w:rPr>
            </w:pPr>
          </w:p>
          <w:p w:rsidR="00727AEF" w:rsidRPr="00E055F0" w:rsidRDefault="00727AEF" w:rsidP="00E055F0">
            <w:pPr>
              <w:spacing w:after="0" w:line="240" w:lineRule="auto"/>
              <w:contextualSpacing/>
              <w:jc w:val="center"/>
            </w:pPr>
            <w:r w:rsidRPr="006A0FD3">
              <w:rPr>
                <w:sz w:val="18"/>
                <w:szCs w:val="18"/>
              </w:rPr>
              <w:t>0 puncte dacă criteriul nu este îndeplinit</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sz w:val="24"/>
                <w:szCs w:val="24"/>
              </w:rPr>
            </w:pPr>
          </w:p>
        </w:tc>
      </w:tr>
      <w:tr w:rsidR="00E055F0" w:rsidRPr="00E055F0" w:rsidTr="00E055F0">
        <w:tc>
          <w:tcPr>
            <w:tcW w:w="630"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sz w:val="24"/>
                <w:szCs w:val="24"/>
              </w:rPr>
            </w:pPr>
          </w:p>
        </w:tc>
        <w:tc>
          <w:tcPr>
            <w:tcW w:w="2739"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color w:val="000000"/>
                <w:sz w:val="24"/>
                <w:szCs w:val="24"/>
              </w:rPr>
            </w:pPr>
          </w:p>
        </w:tc>
        <w:tc>
          <w:tcPr>
            <w:tcW w:w="6884" w:type="dxa"/>
            <w:gridSpan w:val="4"/>
            <w:tcBorders>
              <w:top w:val="single" w:sz="4" w:space="0" w:color="000000"/>
              <w:left w:val="single" w:sz="4" w:space="0" w:color="000000"/>
              <w:bottom w:val="single" w:sz="4" w:space="0" w:color="000000"/>
              <w:right w:val="single" w:sz="4" w:space="0" w:color="000000"/>
            </w:tcBorders>
            <w:shd w:val="clear" w:color="auto" w:fill="auto"/>
          </w:tcPr>
          <w:p w:rsidR="00E055F0" w:rsidRPr="00E055F0" w:rsidRDefault="00E055F0" w:rsidP="00E055F0">
            <w:pPr>
              <w:spacing w:after="0" w:line="240" w:lineRule="auto"/>
              <w:contextualSpacing/>
              <w:jc w:val="both"/>
            </w:pPr>
            <w:r w:rsidRPr="00E055F0">
              <w:rPr>
                <w:rFonts w:ascii="Times New Roman" w:hAnsi="Times New Roman"/>
                <w:i/>
                <w:sz w:val="24"/>
                <w:szCs w:val="24"/>
              </w:rPr>
              <w:t>Punctarea acestui criteriu se va face numai dacă acest lucru este prezent și demonstrat</w:t>
            </w:r>
            <w:r w:rsidR="00472824">
              <w:rPr>
                <w:rFonts w:ascii="Times New Roman" w:hAnsi="Times New Roman"/>
                <w:i/>
                <w:sz w:val="24"/>
                <w:szCs w:val="24"/>
              </w:rPr>
              <w:t xml:space="preserve"> în cadrul documentației depuse</w:t>
            </w:r>
            <w:r w:rsidRPr="00E055F0">
              <w:rPr>
                <w:rFonts w:ascii="Times New Roman" w:hAnsi="Times New Roman"/>
                <w:i/>
                <w:sz w:val="24"/>
                <w:szCs w:val="24"/>
              </w:rPr>
              <w:t>.</w:t>
            </w:r>
          </w:p>
        </w:tc>
      </w:tr>
      <w:tr w:rsidR="00E055F0" w:rsidRPr="00E055F0" w:rsidTr="00E055F0">
        <w:tc>
          <w:tcPr>
            <w:tcW w:w="630"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rPr>
                <w:b/>
              </w:rPr>
            </w:pPr>
            <w:r w:rsidRPr="00E055F0">
              <w:rPr>
                <w:rFonts w:ascii="Times New Roman" w:hAnsi="Times New Roman"/>
                <w:b/>
                <w:sz w:val="24"/>
                <w:szCs w:val="24"/>
              </w:rPr>
              <w:t>4</w:t>
            </w:r>
          </w:p>
        </w:tc>
        <w:tc>
          <w:tcPr>
            <w:tcW w:w="2739" w:type="dxa"/>
            <w:vMerge w:val="restart"/>
            <w:tcBorders>
              <w:top w:val="single" w:sz="4" w:space="0" w:color="000000"/>
              <w:left w:val="single" w:sz="4" w:space="0" w:color="000000"/>
              <w:bottom w:val="single" w:sz="4" w:space="0" w:color="000000"/>
            </w:tcBorders>
            <w:shd w:val="clear" w:color="auto" w:fill="auto"/>
          </w:tcPr>
          <w:p w:rsidR="00814092" w:rsidRDefault="00E055F0" w:rsidP="00E055F0">
            <w:pPr>
              <w:spacing w:after="0" w:line="240" w:lineRule="auto"/>
              <w:contextualSpacing/>
              <w:jc w:val="both"/>
              <w:rPr>
                <w:rFonts w:ascii="Times New Roman" w:hAnsi="Times New Roman"/>
                <w:b/>
                <w:sz w:val="24"/>
                <w:szCs w:val="24"/>
              </w:rPr>
            </w:pPr>
            <w:r w:rsidRPr="00E055F0">
              <w:rPr>
                <w:rFonts w:ascii="Times New Roman" w:hAnsi="Times New Roman"/>
                <w:b/>
                <w:sz w:val="24"/>
                <w:szCs w:val="24"/>
              </w:rPr>
              <w:t>Principiul potențialului agricol care vizeaza zonele cu potențial determinate în baza studiilor de specialitate.</w:t>
            </w:r>
          </w:p>
          <w:p w:rsidR="00814092" w:rsidRDefault="00814092" w:rsidP="00E055F0">
            <w:pPr>
              <w:spacing w:after="0" w:line="240" w:lineRule="auto"/>
              <w:contextualSpacing/>
              <w:jc w:val="both"/>
              <w:rPr>
                <w:rFonts w:ascii="Times New Roman" w:hAnsi="Times New Roman"/>
                <w:b/>
                <w:sz w:val="24"/>
                <w:szCs w:val="24"/>
              </w:rPr>
            </w:pPr>
          </w:p>
          <w:p w:rsidR="00A649A6" w:rsidRPr="00A649A6" w:rsidRDefault="00814092" w:rsidP="00E055F0">
            <w:pPr>
              <w:spacing w:after="0" w:line="240" w:lineRule="auto"/>
              <w:contextualSpacing/>
              <w:jc w:val="both"/>
              <w:rPr>
                <w:b/>
                <w:bCs/>
                <w:sz w:val="18"/>
                <w:szCs w:val="18"/>
              </w:rPr>
            </w:pPr>
            <w:r>
              <w:rPr>
                <w:rFonts w:ascii="Times New Roman" w:hAnsi="Times New Roman"/>
                <w:b/>
                <w:sz w:val="24"/>
                <w:szCs w:val="24"/>
              </w:rPr>
              <w:t>-</w:t>
            </w:r>
            <w:r w:rsidRPr="005678AE">
              <w:rPr>
                <w:b/>
                <w:bCs/>
              </w:rPr>
              <w:t xml:space="preserve"> </w:t>
            </w:r>
            <w:r w:rsidRPr="00A649A6">
              <w:rPr>
                <w:b/>
                <w:bCs/>
                <w:sz w:val="18"/>
                <w:szCs w:val="18"/>
              </w:rPr>
              <w:t>zonă cu potențial ridicat</w:t>
            </w:r>
            <w:r w:rsidR="00A649A6" w:rsidRPr="00A649A6">
              <w:rPr>
                <w:b/>
                <w:bCs/>
                <w:sz w:val="18"/>
                <w:szCs w:val="18"/>
              </w:rPr>
              <w:t>-25 p</w:t>
            </w:r>
          </w:p>
          <w:p w:rsidR="00E055F0" w:rsidRPr="00E055F0" w:rsidRDefault="00A649A6" w:rsidP="00E055F0">
            <w:pPr>
              <w:spacing w:after="0" w:line="240" w:lineRule="auto"/>
              <w:contextualSpacing/>
              <w:jc w:val="both"/>
              <w:rPr>
                <w:b/>
              </w:rPr>
            </w:pPr>
            <w:r w:rsidRPr="00A649A6">
              <w:rPr>
                <w:rFonts w:ascii="Times New Roman" w:hAnsi="Times New Roman"/>
                <w:b/>
                <w:sz w:val="18"/>
                <w:szCs w:val="18"/>
              </w:rPr>
              <w:t xml:space="preserve">- </w:t>
            </w:r>
            <w:r w:rsidR="00E055F0" w:rsidRPr="00A649A6">
              <w:rPr>
                <w:rFonts w:ascii="Times New Roman" w:hAnsi="Times New Roman"/>
                <w:b/>
                <w:sz w:val="18"/>
                <w:szCs w:val="18"/>
              </w:rPr>
              <w:t xml:space="preserve"> </w:t>
            </w:r>
            <w:r w:rsidRPr="00A649A6">
              <w:rPr>
                <w:b/>
                <w:bCs/>
                <w:sz w:val="18"/>
                <w:szCs w:val="18"/>
              </w:rPr>
              <w:t>zonă cu potențial mediu</w:t>
            </w:r>
            <w:r w:rsidRPr="00A649A6">
              <w:rPr>
                <w:b/>
                <w:bCs/>
                <w:sz w:val="18"/>
                <w:szCs w:val="18"/>
              </w:rPr>
              <w:t>-20 p</w:t>
            </w:r>
          </w:p>
        </w:tc>
        <w:tc>
          <w:tcPr>
            <w:tcW w:w="3969" w:type="dxa"/>
            <w:tcBorders>
              <w:top w:val="single" w:sz="4" w:space="0" w:color="000000"/>
              <w:left w:val="single" w:sz="4" w:space="0" w:color="000000"/>
              <w:bottom w:val="single" w:sz="4" w:space="0" w:color="000000"/>
            </w:tcBorders>
            <w:shd w:val="clear" w:color="auto" w:fill="auto"/>
          </w:tcPr>
          <w:p w:rsidR="00E055F0" w:rsidRDefault="00E055F0" w:rsidP="00E055F0">
            <w:pPr>
              <w:spacing w:after="0"/>
              <w:contextualSpacing/>
              <w:jc w:val="both"/>
              <w:rPr>
                <w:rFonts w:ascii="Times New Roman" w:hAnsi="Times New Roman"/>
                <w:iCs/>
                <w:sz w:val="24"/>
                <w:szCs w:val="24"/>
              </w:rPr>
            </w:pPr>
            <w:r w:rsidRPr="00E055F0">
              <w:rPr>
                <w:rFonts w:ascii="Times New Roman" w:hAnsi="Times New Roman"/>
                <w:iCs/>
                <w:sz w:val="24"/>
                <w:szCs w:val="24"/>
              </w:rPr>
              <w:lastRenderedPageBreak/>
              <w:t>Pentru acordarea pun</w:t>
            </w:r>
            <w:r w:rsidR="00C24B0C">
              <w:rPr>
                <w:rFonts w:ascii="Times New Roman" w:hAnsi="Times New Roman"/>
                <w:iCs/>
                <w:sz w:val="24"/>
                <w:szCs w:val="24"/>
              </w:rPr>
              <w:t xml:space="preserve">ctajului </w:t>
            </w:r>
            <w:r w:rsidR="00775251">
              <w:rPr>
                <w:rFonts w:ascii="Times New Roman" w:hAnsi="Times New Roman"/>
                <w:iCs/>
                <w:sz w:val="24"/>
                <w:szCs w:val="24"/>
              </w:rPr>
              <w:t>de selecție, se va</w:t>
            </w:r>
            <w:r w:rsidRPr="00E055F0">
              <w:rPr>
                <w:rFonts w:ascii="Times New Roman" w:hAnsi="Times New Roman"/>
                <w:iCs/>
                <w:sz w:val="24"/>
                <w:szCs w:val="24"/>
              </w:rPr>
              <w:t xml:space="preserve"> ține cont de nota de bonitare a terenurilor din UAT unde figurează cultura predominantă existentă/ înființată (raportat la total </w:t>
            </w:r>
            <w:r w:rsidRPr="00E055F0">
              <w:rPr>
                <w:rFonts w:ascii="Times New Roman" w:hAnsi="Times New Roman"/>
                <w:iCs/>
                <w:sz w:val="24"/>
                <w:szCs w:val="24"/>
              </w:rPr>
              <w:lastRenderedPageBreak/>
              <w:t xml:space="preserve">valoare SO). </w:t>
            </w:r>
          </w:p>
          <w:p w:rsidR="008B4569" w:rsidRPr="00E055F0" w:rsidRDefault="008B4569" w:rsidP="00E055F0">
            <w:pPr>
              <w:spacing w:after="0"/>
              <w:contextualSpacing/>
              <w:jc w:val="both"/>
              <w:rPr>
                <w:rFonts w:ascii="Times New Roman" w:hAnsi="Times New Roman"/>
                <w:sz w:val="24"/>
                <w:szCs w:val="24"/>
              </w:rPr>
            </w:pPr>
          </w:p>
        </w:tc>
        <w:tc>
          <w:tcPr>
            <w:tcW w:w="1461" w:type="dxa"/>
            <w:gridSpan w:val="2"/>
            <w:tcBorders>
              <w:top w:val="single" w:sz="4" w:space="0" w:color="000000"/>
              <w:left w:val="single" w:sz="4" w:space="0" w:color="000000"/>
              <w:bottom w:val="single" w:sz="4" w:space="0" w:color="000000"/>
            </w:tcBorders>
            <w:shd w:val="clear" w:color="auto" w:fill="auto"/>
            <w:vAlign w:val="center"/>
          </w:tcPr>
          <w:p w:rsidR="00E055F0" w:rsidRDefault="00E055F0" w:rsidP="00E055F0">
            <w:pPr>
              <w:spacing w:after="0" w:line="240" w:lineRule="auto"/>
              <w:contextualSpacing/>
              <w:jc w:val="center"/>
              <w:rPr>
                <w:rFonts w:ascii="Times New Roman" w:hAnsi="Times New Roman"/>
                <w:sz w:val="24"/>
                <w:szCs w:val="24"/>
              </w:rPr>
            </w:pPr>
            <w:r w:rsidRPr="00E055F0">
              <w:rPr>
                <w:rFonts w:ascii="Times New Roman" w:hAnsi="Times New Roman"/>
                <w:sz w:val="24"/>
                <w:szCs w:val="24"/>
              </w:rPr>
              <w:lastRenderedPageBreak/>
              <w:t>Maxim 25</w:t>
            </w:r>
          </w:p>
          <w:p w:rsidR="00A649A6" w:rsidRDefault="00A649A6" w:rsidP="00E055F0">
            <w:pPr>
              <w:spacing w:after="0" w:line="240" w:lineRule="auto"/>
              <w:contextualSpacing/>
              <w:jc w:val="center"/>
              <w:rPr>
                <w:rFonts w:ascii="Times New Roman" w:hAnsi="Times New Roman"/>
                <w:sz w:val="24"/>
                <w:szCs w:val="24"/>
              </w:rPr>
            </w:pPr>
          </w:p>
          <w:p w:rsidR="00A649A6" w:rsidRDefault="00A649A6" w:rsidP="00E055F0">
            <w:pPr>
              <w:spacing w:after="0" w:line="240" w:lineRule="auto"/>
              <w:contextualSpacing/>
              <w:jc w:val="center"/>
              <w:rPr>
                <w:rFonts w:ascii="Times New Roman" w:hAnsi="Times New Roman"/>
                <w:sz w:val="24"/>
                <w:szCs w:val="24"/>
              </w:rPr>
            </w:pPr>
          </w:p>
          <w:p w:rsidR="00A649A6" w:rsidRPr="00E055F0" w:rsidRDefault="00A649A6" w:rsidP="00E055F0">
            <w:pPr>
              <w:spacing w:after="0" w:line="240" w:lineRule="auto"/>
              <w:contextualSpacing/>
              <w:jc w:val="center"/>
            </w:pPr>
            <w:r w:rsidRPr="008847EE">
              <w:t xml:space="preserve">0 </w:t>
            </w:r>
            <w:r w:rsidRPr="0027332F">
              <w:rPr>
                <w:sz w:val="18"/>
                <w:szCs w:val="18"/>
              </w:rPr>
              <w:t>puncte dacă criteriul nu este îndeplinit</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sz w:val="24"/>
                <w:szCs w:val="24"/>
              </w:rPr>
            </w:pPr>
          </w:p>
        </w:tc>
      </w:tr>
      <w:tr w:rsidR="00E055F0" w:rsidRPr="00E055F0" w:rsidTr="00E055F0">
        <w:tc>
          <w:tcPr>
            <w:tcW w:w="630"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sz w:val="24"/>
                <w:szCs w:val="24"/>
              </w:rPr>
            </w:pPr>
          </w:p>
        </w:tc>
        <w:tc>
          <w:tcPr>
            <w:tcW w:w="2739"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color w:val="000000"/>
                <w:sz w:val="24"/>
                <w:szCs w:val="24"/>
              </w:rPr>
            </w:pPr>
          </w:p>
        </w:tc>
        <w:tc>
          <w:tcPr>
            <w:tcW w:w="6884" w:type="dxa"/>
            <w:gridSpan w:val="4"/>
            <w:tcBorders>
              <w:top w:val="single" w:sz="4" w:space="0" w:color="000000"/>
              <w:left w:val="single" w:sz="4" w:space="0" w:color="000000"/>
              <w:bottom w:val="single" w:sz="4" w:space="0" w:color="000000"/>
              <w:right w:val="single" w:sz="4" w:space="0" w:color="000000"/>
            </w:tcBorders>
            <w:shd w:val="clear" w:color="auto" w:fill="auto"/>
          </w:tcPr>
          <w:p w:rsidR="00E055F0" w:rsidRPr="00E055F0" w:rsidRDefault="00E055F0" w:rsidP="00E055F0">
            <w:pPr>
              <w:spacing w:after="0" w:line="240" w:lineRule="auto"/>
              <w:contextualSpacing/>
              <w:jc w:val="both"/>
            </w:pPr>
            <w:r w:rsidRPr="00E055F0">
              <w:rPr>
                <w:rFonts w:ascii="Times New Roman" w:hAnsi="Times New Roman"/>
                <w:i/>
                <w:sz w:val="24"/>
                <w:szCs w:val="24"/>
              </w:rPr>
              <w:t>Punctarea acestui criteriu se va face numai daca acest lucru este prezent și demonstrat.</w:t>
            </w:r>
          </w:p>
        </w:tc>
      </w:tr>
      <w:tr w:rsidR="00E055F0" w:rsidRPr="00E055F0" w:rsidTr="00E055F0">
        <w:tc>
          <w:tcPr>
            <w:tcW w:w="630"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rPr>
                <w:b/>
              </w:rPr>
            </w:pPr>
            <w:r w:rsidRPr="00E055F0">
              <w:rPr>
                <w:rFonts w:ascii="Times New Roman" w:hAnsi="Times New Roman"/>
                <w:b/>
                <w:sz w:val="24"/>
                <w:szCs w:val="24"/>
              </w:rPr>
              <w:t>5</w:t>
            </w:r>
          </w:p>
        </w:tc>
        <w:tc>
          <w:tcPr>
            <w:tcW w:w="2739" w:type="dxa"/>
            <w:vMerge w:val="restart"/>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both"/>
              <w:rPr>
                <w:rFonts w:eastAsia="Times New Roman"/>
                <w:b/>
              </w:rPr>
            </w:pPr>
            <w:r w:rsidRPr="00E055F0">
              <w:rPr>
                <w:rFonts w:ascii="Times New Roman" w:eastAsia="Times New Roman" w:hAnsi="Times New Roman"/>
                <w:b/>
                <w:sz w:val="24"/>
                <w:szCs w:val="24"/>
              </w:rPr>
              <w:t>Principiul raselor/soiurilor autohtone</w:t>
            </w:r>
          </w:p>
        </w:tc>
        <w:tc>
          <w:tcPr>
            <w:tcW w:w="3969" w:type="dxa"/>
            <w:tcBorders>
              <w:top w:val="single" w:sz="4" w:space="0" w:color="000000"/>
              <w:left w:val="single" w:sz="4" w:space="0" w:color="000000"/>
              <w:bottom w:val="single" w:sz="4" w:space="0" w:color="000000"/>
            </w:tcBorders>
            <w:shd w:val="clear" w:color="auto" w:fill="auto"/>
          </w:tcPr>
          <w:p w:rsidR="00E055F0" w:rsidRDefault="00E055F0" w:rsidP="00E055F0">
            <w:pPr>
              <w:spacing w:after="0" w:line="240" w:lineRule="auto"/>
              <w:contextualSpacing/>
              <w:jc w:val="both"/>
              <w:rPr>
                <w:rFonts w:ascii="Times New Roman" w:hAnsi="Times New Roman"/>
                <w:sz w:val="24"/>
                <w:szCs w:val="24"/>
              </w:rPr>
            </w:pPr>
            <w:r w:rsidRPr="00E055F0">
              <w:rPr>
                <w:rFonts w:ascii="Times New Roman" w:hAnsi="Times New Roman"/>
                <w:sz w:val="24"/>
                <w:szCs w:val="24"/>
              </w:rPr>
              <w:t>Pentru acordarea punctajului de selecție se va ține cont de faptul că solicitantul își propune prin proiect sau demonstrează că deţine/ dezvoltă la nivelul exploataţiei agricole şi prevede în cadrul Planului de Afaceri ca va păstra / dezvolta nucleul de rase respectiv soiuri autohtone</w:t>
            </w:r>
            <w:r w:rsidR="000161DF">
              <w:rPr>
                <w:rFonts w:ascii="Times New Roman" w:hAnsi="Times New Roman"/>
                <w:sz w:val="24"/>
                <w:szCs w:val="24"/>
              </w:rPr>
              <w:t>.</w:t>
            </w:r>
          </w:p>
          <w:p w:rsidR="000161DF" w:rsidRPr="00E055F0" w:rsidRDefault="000161DF" w:rsidP="00E055F0">
            <w:pPr>
              <w:spacing w:after="0" w:line="240" w:lineRule="auto"/>
              <w:contextualSpacing/>
              <w:jc w:val="both"/>
              <w:rPr>
                <w:rFonts w:ascii="Times New Roman" w:hAnsi="Times New Roman"/>
                <w:sz w:val="24"/>
                <w:szCs w:val="24"/>
              </w:rPr>
            </w:pPr>
            <w:r w:rsidRPr="000161DF">
              <w:rPr>
                <w:rFonts w:ascii="Times New Roman" w:hAnsi="Times New Roman"/>
                <w:sz w:val="24"/>
                <w:szCs w:val="24"/>
              </w:rPr>
              <w:t>Rasele vor fi certificate şi se vor regăsi în Registrul genealogic al raselor, respective soiurile trebuie să fie conforme Catalogului oficial al soiurilor de plante de cultură din România elaborat de către ISTIS.</w:t>
            </w:r>
          </w:p>
        </w:tc>
        <w:tc>
          <w:tcPr>
            <w:tcW w:w="1461" w:type="dxa"/>
            <w:gridSpan w:val="2"/>
            <w:tcBorders>
              <w:top w:val="single" w:sz="4" w:space="0" w:color="000000"/>
              <w:left w:val="single" w:sz="4" w:space="0" w:color="000000"/>
              <w:bottom w:val="single" w:sz="4" w:space="0" w:color="000000"/>
            </w:tcBorders>
            <w:shd w:val="clear" w:color="auto" w:fill="auto"/>
            <w:vAlign w:val="center"/>
          </w:tcPr>
          <w:p w:rsidR="00E055F0" w:rsidRDefault="00E055F0" w:rsidP="00E055F0">
            <w:pPr>
              <w:spacing w:after="0" w:line="240" w:lineRule="auto"/>
              <w:contextualSpacing/>
              <w:jc w:val="center"/>
              <w:rPr>
                <w:rFonts w:ascii="Times New Roman" w:hAnsi="Times New Roman"/>
                <w:sz w:val="24"/>
                <w:szCs w:val="24"/>
              </w:rPr>
            </w:pPr>
            <w:r w:rsidRPr="00E055F0">
              <w:rPr>
                <w:rFonts w:ascii="Times New Roman" w:hAnsi="Times New Roman"/>
                <w:sz w:val="24"/>
                <w:szCs w:val="24"/>
              </w:rPr>
              <w:t>Maxim 5</w:t>
            </w:r>
          </w:p>
          <w:p w:rsidR="00A649A6" w:rsidRDefault="00A649A6" w:rsidP="00E055F0">
            <w:pPr>
              <w:spacing w:after="0" w:line="240" w:lineRule="auto"/>
              <w:contextualSpacing/>
              <w:jc w:val="center"/>
              <w:rPr>
                <w:rFonts w:ascii="Times New Roman" w:hAnsi="Times New Roman"/>
                <w:sz w:val="24"/>
                <w:szCs w:val="24"/>
              </w:rPr>
            </w:pPr>
          </w:p>
          <w:p w:rsidR="00A649A6" w:rsidRDefault="00A649A6" w:rsidP="00E055F0">
            <w:pPr>
              <w:spacing w:after="0" w:line="240" w:lineRule="auto"/>
              <w:contextualSpacing/>
              <w:jc w:val="center"/>
              <w:rPr>
                <w:rFonts w:ascii="Times New Roman" w:hAnsi="Times New Roman"/>
                <w:sz w:val="24"/>
                <w:szCs w:val="24"/>
              </w:rPr>
            </w:pPr>
          </w:p>
          <w:p w:rsidR="00A649A6" w:rsidRDefault="00A649A6" w:rsidP="00E055F0">
            <w:pPr>
              <w:spacing w:after="0" w:line="240" w:lineRule="auto"/>
              <w:contextualSpacing/>
              <w:jc w:val="center"/>
              <w:rPr>
                <w:rFonts w:ascii="Times New Roman" w:hAnsi="Times New Roman"/>
                <w:sz w:val="24"/>
                <w:szCs w:val="24"/>
              </w:rPr>
            </w:pPr>
          </w:p>
          <w:p w:rsidR="00A649A6" w:rsidRPr="00E055F0" w:rsidRDefault="00A649A6" w:rsidP="00E055F0">
            <w:pPr>
              <w:spacing w:after="0" w:line="240" w:lineRule="auto"/>
              <w:contextualSpacing/>
              <w:jc w:val="center"/>
            </w:pPr>
            <w:r w:rsidRPr="008847EE">
              <w:t xml:space="preserve">0 </w:t>
            </w:r>
            <w:r w:rsidRPr="0027332F">
              <w:rPr>
                <w:sz w:val="18"/>
                <w:szCs w:val="18"/>
              </w:rPr>
              <w:t>puncte dacă criteriul nu este îndeplinit</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sz w:val="24"/>
                <w:szCs w:val="24"/>
              </w:rPr>
            </w:pPr>
            <w:bookmarkStart w:id="0" w:name="_GoBack"/>
            <w:bookmarkEnd w:id="0"/>
          </w:p>
        </w:tc>
      </w:tr>
      <w:tr w:rsidR="00E055F0" w:rsidRPr="00E055F0" w:rsidTr="00E055F0">
        <w:tc>
          <w:tcPr>
            <w:tcW w:w="630"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hAnsi="Times New Roman"/>
                <w:sz w:val="24"/>
                <w:szCs w:val="24"/>
              </w:rPr>
            </w:pPr>
          </w:p>
        </w:tc>
        <w:tc>
          <w:tcPr>
            <w:tcW w:w="2739" w:type="dxa"/>
            <w:vMerge/>
            <w:tcBorders>
              <w:top w:val="single" w:sz="4" w:space="0" w:color="000000"/>
              <w:left w:val="single" w:sz="4" w:space="0" w:color="000000"/>
              <w:bottom w:val="single" w:sz="4" w:space="0" w:color="000000"/>
            </w:tcBorders>
            <w:shd w:val="clear" w:color="auto" w:fill="auto"/>
          </w:tcPr>
          <w:p w:rsidR="00E055F0" w:rsidRPr="00E055F0" w:rsidRDefault="00E055F0" w:rsidP="00E055F0">
            <w:pPr>
              <w:snapToGrid w:val="0"/>
              <w:spacing w:after="0" w:line="240" w:lineRule="auto"/>
              <w:contextualSpacing/>
              <w:jc w:val="both"/>
              <w:rPr>
                <w:rFonts w:ascii="Times New Roman" w:eastAsia="Times New Roman" w:hAnsi="Times New Roman"/>
                <w:color w:val="000000"/>
                <w:sz w:val="24"/>
                <w:szCs w:val="24"/>
              </w:rPr>
            </w:pPr>
          </w:p>
        </w:tc>
        <w:tc>
          <w:tcPr>
            <w:tcW w:w="6884" w:type="dxa"/>
            <w:gridSpan w:val="4"/>
            <w:tcBorders>
              <w:top w:val="single" w:sz="4" w:space="0" w:color="000000"/>
              <w:left w:val="single" w:sz="4" w:space="0" w:color="000000"/>
              <w:bottom w:val="single" w:sz="4" w:space="0" w:color="000000"/>
              <w:right w:val="single" w:sz="4" w:space="0" w:color="000000"/>
            </w:tcBorders>
            <w:shd w:val="clear" w:color="auto" w:fill="auto"/>
          </w:tcPr>
          <w:p w:rsidR="00E055F0" w:rsidRPr="00E055F0" w:rsidRDefault="00E055F0" w:rsidP="00E055F0">
            <w:pPr>
              <w:spacing w:after="0" w:line="240" w:lineRule="auto"/>
              <w:contextualSpacing/>
              <w:jc w:val="both"/>
            </w:pPr>
            <w:r w:rsidRPr="00E055F0">
              <w:rPr>
                <w:rFonts w:ascii="Times New Roman" w:hAnsi="Times New Roman"/>
                <w:i/>
                <w:sz w:val="24"/>
                <w:szCs w:val="24"/>
              </w:rPr>
              <w:t>Punctarea acestui criteriu se va face numai daca acest lucru este prezent şi demonstrat în Planul de Afaceri</w:t>
            </w:r>
          </w:p>
        </w:tc>
      </w:tr>
      <w:tr w:rsidR="00E055F0" w:rsidRPr="00E055F0" w:rsidTr="00E055F0">
        <w:tc>
          <w:tcPr>
            <w:tcW w:w="7338" w:type="dxa"/>
            <w:gridSpan w:val="3"/>
            <w:tcBorders>
              <w:top w:val="single" w:sz="4" w:space="0" w:color="000000"/>
              <w:left w:val="single" w:sz="4" w:space="0" w:color="000000"/>
              <w:bottom w:val="single" w:sz="4" w:space="0" w:color="000000"/>
            </w:tcBorders>
            <w:shd w:val="clear" w:color="auto" w:fill="auto"/>
          </w:tcPr>
          <w:p w:rsidR="00E055F0" w:rsidRPr="00E055F0" w:rsidRDefault="00E055F0" w:rsidP="00E055F0">
            <w:pPr>
              <w:spacing w:after="0" w:line="240" w:lineRule="auto"/>
              <w:contextualSpacing/>
              <w:jc w:val="center"/>
            </w:pPr>
            <w:r w:rsidRPr="00E055F0">
              <w:rPr>
                <w:rFonts w:ascii="Times New Roman" w:hAnsi="Times New Roman"/>
                <w:b/>
                <w:color w:val="000000"/>
                <w:sz w:val="24"/>
                <w:szCs w:val="24"/>
              </w:rPr>
              <w:t>TOTAL</w:t>
            </w:r>
          </w:p>
        </w:tc>
        <w:tc>
          <w:tcPr>
            <w:tcW w:w="1440" w:type="dxa"/>
            <w:tcBorders>
              <w:top w:val="single" w:sz="4" w:space="0" w:color="000000"/>
              <w:left w:val="single" w:sz="4" w:space="0" w:color="000000"/>
              <w:bottom w:val="single" w:sz="4" w:space="0" w:color="000000"/>
            </w:tcBorders>
            <w:shd w:val="clear" w:color="auto" w:fill="auto"/>
            <w:vAlign w:val="center"/>
          </w:tcPr>
          <w:p w:rsidR="00E055F0" w:rsidRPr="00E055F0" w:rsidRDefault="00E055F0" w:rsidP="00E055F0">
            <w:pPr>
              <w:spacing w:after="0" w:line="240" w:lineRule="auto"/>
              <w:contextualSpacing/>
              <w:jc w:val="center"/>
            </w:pPr>
            <w:r w:rsidRPr="00E055F0">
              <w:rPr>
                <w:rFonts w:ascii="Times New Roman" w:hAnsi="Times New Roman"/>
                <w:b/>
                <w:sz w:val="24"/>
                <w:szCs w:val="24"/>
              </w:rPr>
              <w:t>100</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5F0" w:rsidRPr="00E055F0" w:rsidRDefault="00E055F0" w:rsidP="00E055F0">
            <w:pPr>
              <w:snapToGrid w:val="0"/>
              <w:spacing w:after="0" w:line="240" w:lineRule="auto"/>
              <w:contextualSpacing/>
              <w:jc w:val="center"/>
              <w:rPr>
                <w:rFonts w:ascii="Times New Roman" w:hAnsi="Times New Roman"/>
                <w:b/>
                <w:sz w:val="24"/>
                <w:szCs w:val="24"/>
              </w:rPr>
            </w:pPr>
          </w:p>
        </w:tc>
      </w:tr>
    </w:tbl>
    <w:p w:rsidR="00E055F0" w:rsidRPr="00E055F0" w:rsidRDefault="00E055F0" w:rsidP="00E055F0">
      <w:pPr>
        <w:overflowPunct w:val="0"/>
        <w:autoSpaceDE w:val="0"/>
        <w:spacing w:after="0"/>
        <w:contextualSpacing/>
        <w:jc w:val="both"/>
        <w:textAlignment w:val="baseline"/>
      </w:pPr>
      <w:r w:rsidRPr="00E055F0">
        <w:rPr>
          <w:rFonts w:ascii="Times New Roman" w:hAnsi="Times New Roman"/>
          <w:b/>
          <w:sz w:val="24"/>
          <w:szCs w:val="24"/>
        </w:rPr>
        <w:t xml:space="preserve">Punctajul minim pentru această submasură este de 25 p. </w:t>
      </w:r>
    </w:p>
    <w:p w:rsidR="00E055F0" w:rsidRPr="00E055F0" w:rsidRDefault="00E055F0" w:rsidP="00E055F0">
      <w:pPr>
        <w:overflowPunct w:val="0"/>
        <w:autoSpaceDE w:val="0"/>
        <w:spacing w:after="0"/>
        <w:contextualSpacing/>
        <w:jc w:val="both"/>
        <w:textAlignment w:val="baseline"/>
        <w:rPr>
          <w:rFonts w:ascii="Times New Roman" w:hAnsi="Times New Roman"/>
          <w:b/>
          <w:bCs/>
          <w:i/>
          <w:iCs/>
          <w:sz w:val="24"/>
          <w:szCs w:val="24"/>
          <w:lang w:eastAsia="fr-FR"/>
        </w:rPr>
      </w:pPr>
    </w:p>
    <w:p w:rsidR="00E055F0" w:rsidRPr="00E055F0" w:rsidRDefault="00E055F0" w:rsidP="00E055F0">
      <w:pPr>
        <w:overflowPunct w:val="0"/>
        <w:autoSpaceDE w:val="0"/>
        <w:spacing w:after="0"/>
        <w:contextualSpacing/>
        <w:textAlignment w:val="baseline"/>
      </w:pPr>
      <w:r w:rsidRPr="00E055F0">
        <w:rPr>
          <w:rFonts w:ascii="Times New Roman" w:eastAsia="Times New Roman" w:hAnsi="Times New Roman"/>
          <w:b/>
          <w:bCs/>
          <w:sz w:val="24"/>
          <w:szCs w:val="24"/>
          <w:lang w:eastAsia="fr-FR"/>
        </w:rPr>
        <w:t>Atenție!</w:t>
      </w:r>
    </w:p>
    <w:p w:rsidR="00E055F0" w:rsidRPr="00E055F0" w:rsidRDefault="00E055F0" w:rsidP="00E055F0">
      <w:pPr>
        <w:overflowPunct w:val="0"/>
        <w:autoSpaceDE w:val="0"/>
        <w:spacing w:after="0"/>
        <w:contextualSpacing/>
        <w:jc w:val="both"/>
        <w:textAlignment w:val="baseline"/>
      </w:pPr>
      <w:r w:rsidRPr="00E055F0">
        <w:rPr>
          <w:rFonts w:ascii="Times New Roman" w:eastAsia="Times New Roman" w:hAnsi="Times New Roman"/>
          <w:bCs/>
          <w:i/>
          <w:sz w:val="24"/>
          <w:szCs w:val="24"/>
          <w:u w:val="single"/>
          <w:lang w:eastAsia="fr-FR"/>
        </w:rPr>
        <w:t xml:space="preserve">Evaluarea criteriilor de selecție se face numai în baza documentelor depuse odată cu Cererea de Finanțare. </w:t>
      </w:r>
    </w:p>
    <w:p w:rsidR="00E055F0" w:rsidRPr="00E055F0" w:rsidRDefault="00E055F0" w:rsidP="00E055F0">
      <w:pPr>
        <w:overflowPunct w:val="0"/>
        <w:autoSpaceDE w:val="0"/>
        <w:spacing w:after="0"/>
        <w:contextualSpacing/>
        <w:textAlignment w:val="baseline"/>
        <w:rPr>
          <w:rFonts w:ascii="Times New Roman" w:eastAsia="Times New Roman" w:hAnsi="Times New Roman"/>
          <w:bCs/>
          <w:i/>
          <w:sz w:val="24"/>
          <w:szCs w:val="24"/>
          <w:u w:val="single"/>
          <w:lang w:eastAsia="fr-FR"/>
        </w:rPr>
      </w:pPr>
    </w:p>
    <w:p w:rsidR="00E055F0" w:rsidRPr="00E055F0" w:rsidRDefault="00E055F0" w:rsidP="00E055F0">
      <w:pPr>
        <w:overflowPunct w:val="0"/>
        <w:autoSpaceDE w:val="0"/>
        <w:spacing w:after="0"/>
        <w:contextualSpacing/>
        <w:textAlignment w:val="baseline"/>
      </w:pPr>
      <w:r w:rsidRPr="00E055F0">
        <w:rPr>
          <w:rFonts w:ascii="Times New Roman" w:eastAsia="Times New Roman" w:hAnsi="Times New Roman"/>
          <w:bCs/>
          <w:sz w:val="24"/>
          <w:szCs w:val="24"/>
          <w:lang w:eastAsia="fr-FR"/>
        </w:rPr>
        <w:t>Observaţii:__________________________________________________________________</w:t>
      </w:r>
    </w:p>
    <w:p w:rsidR="00E055F0" w:rsidRPr="00E055F0" w:rsidRDefault="00E055F0" w:rsidP="00E055F0">
      <w:pPr>
        <w:overflowPunct w:val="0"/>
        <w:autoSpaceDE w:val="0"/>
        <w:spacing w:after="0"/>
        <w:contextualSpacing/>
        <w:textAlignment w:val="baseline"/>
      </w:pPr>
      <w:r w:rsidRPr="00E055F0">
        <w:rPr>
          <w:rFonts w:ascii="Times New Roman" w:eastAsia="Times New Roman" w:hAnsi="Times New Roman"/>
          <w:bCs/>
          <w:sz w:val="24"/>
          <w:szCs w:val="24"/>
          <w:lang w:eastAsia="fr-FR"/>
        </w:rPr>
        <w:t>______________________________________________________________________________________________________________________________________________________</w:t>
      </w:r>
    </w:p>
    <w:p w:rsidR="00E055F0" w:rsidRPr="00E055F0" w:rsidRDefault="00E055F0" w:rsidP="00E055F0">
      <w:pPr>
        <w:overflowPunct w:val="0"/>
        <w:autoSpaceDE w:val="0"/>
        <w:spacing w:after="0"/>
        <w:contextualSpacing/>
        <w:textAlignment w:val="baseline"/>
        <w:rPr>
          <w:rFonts w:ascii="Times New Roman" w:eastAsia="Times New Roman" w:hAnsi="Times New Roman"/>
          <w:bCs/>
          <w:sz w:val="24"/>
          <w:szCs w:val="24"/>
          <w:lang w:eastAsia="fr-FR"/>
        </w:rPr>
      </w:pPr>
    </w:p>
    <w:p w:rsidR="00E055F0" w:rsidRPr="00E055F0" w:rsidRDefault="00D3743E" w:rsidP="00E055F0">
      <w:pPr>
        <w:spacing w:after="0"/>
        <w:contextualSpacing/>
      </w:pPr>
      <w:r>
        <w:rPr>
          <w:rFonts w:ascii="Times New Roman" w:eastAsia="Times New Roman" w:hAnsi="Times New Roman"/>
          <w:b/>
          <w:bCs/>
          <w:sz w:val="24"/>
          <w:szCs w:val="24"/>
        </w:rPr>
        <w:t>Concluzia finală</w:t>
      </w:r>
      <w:r w:rsidR="00E055F0" w:rsidRPr="00E055F0">
        <w:rPr>
          <w:rFonts w:ascii="Times New Roman" w:eastAsia="Times New Roman" w:hAnsi="Times New Roman"/>
          <w:b/>
          <w:bCs/>
          <w:sz w:val="24"/>
          <w:szCs w:val="24"/>
        </w:rPr>
        <w:t xml:space="preserve"> asupra verificării </w:t>
      </w:r>
    </w:p>
    <w:p w:rsidR="00E055F0" w:rsidRPr="00E055F0" w:rsidRDefault="00E055F0" w:rsidP="00E055F0">
      <w:pPr>
        <w:spacing w:after="0"/>
        <w:contextualSpacing/>
        <w:rPr>
          <w:rFonts w:ascii="Times New Roman" w:eastAsia="Times New Roman" w:hAnsi="Times New Roman"/>
          <w:b/>
          <w:bCs/>
          <w:sz w:val="24"/>
          <w:szCs w:val="24"/>
        </w:rPr>
      </w:pPr>
    </w:p>
    <w:p w:rsidR="00E055F0" w:rsidRPr="00E055F0" w:rsidRDefault="00E055F0" w:rsidP="00E055F0">
      <w:pPr>
        <w:spacing w:after="0"/>
        <w:contextualSpacing/>
      </w:pPr>
      <w:r w:rsidRPr="00E055F0">
        <w:rPr>
          <w:rFonts w:ascii="Times New Roman" w:eastAsia="Times New Roman" w:hAnsi="Times New Roman"/>
          <w:b/>
          <w:bCs/>
          <w:sz w:val="24"/>
          <w:szCs w:val="24"/>
          <w:lang w:val="pt-BR"/>
        </w:rPr>
        <w:t>Cererea de Finanţare  nr......................................este:</w:t>
      </w:r>
      <w:r w:rsidRPr="00E055F0">
        <w:rPr>
          <w:rFonts w:ascii="Times New Roman" w:eastAsia="Times New Roman" w:hAnsi="Times New Roman"/>
          <w:b/>
          <w:bCs/>
          <w:sz w:val="24"/>
          <w:szCs w:val="24"/>
          <w:lang w:val="pt-BR"/>
        </w:rPr>
        <w:tab/>
      </w:r>
      <w:r w:rsidRPr="00E055F0">
        <w:rPr>
          <w:rFonts w:ascii="Times New Roman" w:eastAsia="Times New Roman" w:hAnsi="Times New Roman"/>
          <w:b/>
          <w:bCs/>
          <w:sz w:val="24"/>
          <w:szCs w:val="24"/>
          <w:lang w:val="pt-BR"/>
        </w:rPr>
        <w:tab/>
      </w:r>
      <w:r w:rsidRPr="00E055F0">
        <w:rPr>
          <w:rFonts w:ascii="Times New Roman" w:eastAsia="Times New Roman" w:hAnsi="Times New Roman"/>
          <w:b/>
          <w:bCs/>
          <w:sz w:val="24"/>
          <w:szCs w:val="24"/>
          <w:lang w:val="pt-BR"/>
        </w:rPr>
        <w:tab/>
        <w:t xml:space="preserve">                  </w:t>
      </w:r>
    </w:p>
    <w:p w:rsidR="00E055F0" w:rsidRPr="00E055F0" w:rsidRDefault="00E055F0" w:rsidP="00E055F0">
      <w:pPr>
        <w:spacing w:after="0"/>
        <w:contextualSpacing/>
        <w:rPr>
          <w:rFonts w:ascii="Times New Roman" w:eastAsia="Times New Roman" w:hAnsi="Times New Roman"/>
          <w:b/>
          <w:bCs/>
          <w:sz w:val="24"/>
          <w:szCs w:val="24"/>
          <w:lang w:val="pt-BR"/>
        </w:rPr>
      </w:pPr>
    </w:p>
    <w:p w:rsidR="00E055F0" w:rsidRPr="00E055F0" w:rsidRDefault="00E055F0" w:rsidP="00E055F0">
      <w:pPr>
        <w:spacing w:after="0"/>
        <w:contextualSpacing/>
      </w:pPr>
      <w:r w:rsidRPr="00E055F0">
        <w:rPr>
          <w:rFonts w:ascii="Symbol" w:eastAsia="Symbol" w:hAnsi="Symbol" w:cs="Symbol"/>
          <w:b/>
          <w:bCs/>
          <w:sz w:val="24"/>
          <w:szCs w:val="24"/>
        </w:rPr>
        <w:t></w:t>
      </w:r>
      <w:r w:rsidRPr="00E055F0">
        <w:rPr>
          <w:rFonts w:ascii="Times New Roman" w:eastAsia="Times New Roman" w:hAnsi="Times New Roman"/>
          <w:b/>
          <w:bCs/>
          <w:sz w:val="24"/>
          <w:szCs w:val="24"/>
          <w:lang w:val="pt-BR"/>
        </w:rPr>
        <w:t xml:space="preserve"> SELECTATA</w:t>
      </w:r>
      <w:r w:rsidRPr="00E055F0">
        <w:rPr>
          <w:rFonts w:ascii="Times New Roman" w:eastAsia="Times New Roman" w:hAnsi="Times New Roman"/>
          <w:b/>
          <w:bCs/>
          <w:sz w:val="24"/>
          <w:szCs w:val="24"/>
          <w:lang w:val="pt-BR"/>
        </w:rPr>
        <w:tab/>
      </w:r>
      <w:r w:rsidRPr="00E055F0">
        <w:rPr>
          <w:rFonts w:ascii="Times New Roman" w:eastAsia="Times New Roman" w:hAnsi="Times New Roman"/>
          <w:b/>
          <w:bCs/>
          <w:sz w:val="24"/>
          <w:szCs w:val="24"/>
          <w:lang w:val="pt-BR"/>
        </w:rPr>
        <w:tab/>
      </w:r>
      <w:r w:rsidRPr="00E055F0">
        <w:rPr>
          <w:rFonts w:ascii="Times New Roman" w:eastAsia="Times New Roman" w:hAnsi="Times New Roman"/>
          <w:b/>
          <w:bCs/>
          <w:sz w:val="24"/>
          <w:szCs w:val="24"/>
          <w:lang w:val="pt-BR"/>
        </w:rPr>
        <w:tab/>
        <w:t xml:space="preserve">          </w:t>
      </w:r>
    </w:p>
    <w:p w:rsidR="00E055F0" w:rsidRPr="00E055F0" w:rsidRDefault="00E055F0" w:rsidP="00E055F0">
      <w:pPr>
        <w:spacing w:after="0"/>
        <w:contextualSpacing/>
      </w:pPr>
      <w:r w:rsidRPr="00E055F0">
        <w:rPr>
          <w:rFonts w:ascii="Symbol" w:eastAsia="Symbol" w:hAnsi="Symbol" w:cs="Symbol"/>
          <w:b/>
          <w:bCs/>
          <w:sz w:val="24"/>
          <w:szCs w:val="24"/>
        </w:rPr>
        <w:t></w:t>
      </w:r>
      <w:r w:rsidRPr="00E055F0">
        <w:rPr>
          <w:rFonts w:ascii="Times New Roman" w:eastAsia="Times New Roman" w:hAnsi="Times New Roman"/>
          <w:b/>
          <w:bCs/>
          <w:sz w:val="24"/>
          <w:szCs w:val="24"/>
          <w:lang w:val="pt-BR"/>
        </w:rPr>
        <w:t xml:space="preserve"> NESELECTATA PENTRU FINANTARE</w:t>
      </w:r>
      <w:r w:rsidRPr="00E055F0">
        <w:rPr>
          <w:rFonts w:ascii="Times New Roman" w:eastAsia="Times New Roman" w:hAnsi="Times New Roman"/>
          <w:b/>
          <w:bCs/>
          <w:sz w:val="24"/>
          <w:szCs w:val="24"/>
          <w:lang w:val="pt-BR"/>
        </w:rPr>
        <w:tab/>
      </w:r>
      <w:r w:rsidRPr="00E055F0">
        <w:rPr>
          <w:rFonts w:ascii="Times New Roman" w:eastAsia="Times New Roman" w:hAnsi="Times New Roman"/>
          <w:b/>
          <w:bCs/>
          <w:sz w:val="24"/>
          <w:szCs w:val="24"/>
          <w:lang w:val="pt-BR"/>
        </w:rPr>
        <w:tab/>
      </w:r>
      <w:r w:rsidRPr="00E055F0">
        <w:rPr>
          <w:rFonts w:ascii="Times New Roman" w:eastAsia="Times New Roman" w:hAnsi="Times New Roman"/>
          <w:b/>
          <w:bCs/>
          <w:sz w:val="24"/>
          <w:szCs w:val="24"/>
          <w:lang w:val="pt-BR"/>
        </w:rPr>
        <w:tab/>
      </w:r>
    </w:p>
    <w:p w:rsidR="00E055F0" w:rsidRPr="00E055F0" w:rsidRDefault="00E055F0" w:rsidP="00E055F0">
      <w:pPr>
        <w:spacing w:after="0"/>
        <w:contextualSpacing/>
        <w:rPr>
          <w:rFonts w:ascii="Times New Roman" w:eastAsia="Times New Roman" w:hAnsi="Times New Roman"/>
          <w:b/>
          <w:bCs/>
          <w:sz w:val="24"/>
          <w:szCs w:val="24"/>
          <w:lang w:val="pt-BR"/>
        </w:rPr>
      </w:pPr>
    </w:p>
    <w:p w:rsidR="00E055F0" w:rsidRPr="00E055F0" w:rsidRDefault="00E055F0" w:rsidP="00E055F0">
      <w:pPr>
        <w:overflowPunct w:val="0"/>
        <w:autoSpaceDE w:val="0"/>
        <w:spacing w:after="0"/>
        <w:contextualSpacing/>
        <w:textAlignment w:val="baseline"/>
      </w:pPr>
      <w:r w:rsidRPr="00E055F0">
        <w:rPr>
          <w:rFonts w:ascii="Times New Roman" w:eastAsia="Times New Roman" w:hAnsi="Times New Roman"/>
          <w:bCs/>
          <w:sz w:val="24"/>
          <w:szCs w:val="24"/>
          <w:lang w:eastAsia="fr-FR"/>
        </w:rPr>
        <w:t>Observaţii:__________________________________________________________________</w:t>
      </w:r>
    </w:p>
    <w:p w:rsidR="00E055F0" w:rsidRPr="00E055F0" w:rsidRDefault="00E055F0" w:rsidP="00E055F0">
      <w:pPr>
        <w:overflowPunct w:val="0"/>
        <w:autoSpaceDE w:val="0"/>
        <w:spacing w:after="0"/>
        <w:contextualSpacing/>
        <w:jc w:val="both"/>
        <w:textAlignment w:val="baseline"/>
      </w:pPr>
      <w:r w:rsidRPr="00E055F0">
        <w:rPr>
          <w:rFonts w:ascii="Times New Roman" w:eastAsia="Times New Roman" w:hAnsi="Times New Roman"/>
          <w:bCs/>
          <w:sz w:val="24"/>
          <w:szCs w:val="24"/>
          <w:lang w:eastAsia="fr-FR"/>
        </w:rPr>
        <w:t>______________________________________________________________________________________________________________________________________________________</w:t>
      </w:r>
    </w:p>
    <w:p w:rsidR="00E055F0" w:rsidRPr="00E055F0" w:rsidRDefault="00E055F0" w:rsidP="00E055F0">
      <w:pPr>
        <w:overflowPunct w:val="0"/>
        <w:autoSpaceDE w:val="0"/>
        <w:spacing w:after="0"/>
        <w:contextualSpacing/>
        <w:jc w:val="both"/>
        <w:textAlignment w:val="baseline"/>
        <w:rPr>
          <w:rFonts w:ascii="Times New Roman" w:hAnsi="Times New Roman"/>
          <w:bCs/>
          <w:i/>
          <w:iCs/>
          <w:sz w:val="24"/>
          <w:szCs w:val="24"/>
          <w:lang w:eastAsia="fr-FR"/>
        </w:rPr>
      </w:pPr>
    </w:p>
    <w:p w:rsidR="00E055F0" w:rsidRPr="00E055F0" w:rsidRDefault="00E055F0" w:rsidP="00E055F0">
      <w:pPr>
        <w:spacing w:after="0" w:line="240" w:lineRule="auto"/>
        <w:contextualSpacing/>
      </w:pPr>
      <w:r w:rsidRPr="00E055F0">
        <w:rPr>
          <w:rFonts w:ascii="Times New Roman" w:eastAsia="Times New Roman" w:hAnsi="Times New Roman"/>
          <w:sz w:val="24"/>
          <w:szCs w:val="24"/>
        </w:rPr>
        <w:t>Verificat</w:t>
      </w:r>
    </w:p>
    <w:p w:rsidR="00E055F0" w:rsidRPr="00E055F0" w:rsidRDefault="00E055F0" w:rsidP="00E055F0">
      <w:pPr>
        <w:spacing w:after="0" w:line="240" w:lineRule="auto"/>
        <w:contextualSpacing/>
      </w:pPr>
      <w:r w:rsidRPr="00E055F0">
        <w:rPr>
          <w:rFonts w:ascii="Times New Roman" w:eastAsia="Times New Roman" w:hAnsi="Times New Roman"/>
          <w:sz w:val="24"/>
          <w:szCs w:val="24"/>
        </w:rPr>
        <w:lastRenderedPageBreak/>
        <w:t>Expert 2  GAL</w:t>
      </w:r>
    </w:p>
    <w:p w:rsidR="00E055F0" w:rsidRPr="00E055F0" w:rsidRDefault="00E055F0" w:rsidP="00E055F0">
      <w:pPr>
        <w:spacing w:after="0" w:line="240" w:lineRule="auto"/>
        <w:contextualSpacing/>
      </w:pPr>
      <w:r w:rsidRPr="00E055F0">
        <w:rPr>
          <w:rFonts w:ascii="Times New Roman" w:eastAsia="Times New Roman" w:hAnsi="Times New Roman"/>
          <w:sz w:val="24"/>
          <w:szCs w:val="24"/>
        </w:rPr>
        <w:t>Nume si prenume____________________________________</w:t>
      </w:r>
    </w:p>
    <w:p w:rsidR="00E055F0" w:rsidRPr="00E055F0" w:rsidRDefault="00E055F0" w:rsidP="00E055F0">
      <w:pPr>
        <w:spacing w:after="0" w:line="240" w:lineRule="auto"/>
        <w:contextualSpacing/>
      </w:pPr>
      <w:r w:rsidRPr="00E055F0">
        <w:rPr>
          <w:rFonts w:ascii="Times New Roman" w:eastAsia="Times New Roman" w:hAnsi="Times New Roman"/>
          <w:sz w:val="24"/>
          <w:szCs w:val="24"/>
        </w:rPr>
        <w:t xml:space="preserve">Semnătura_________________  </w:t>
      </w:r>
      <w:r w:rsidRPr="00E055F0">
        <w:rPr>
          <w:rFonts w:ascii="Times New Roman" w:eastAsia="Times New Roman" w:hAnsi="Times New Roman"/>
          <w:sz w:val="24"/>
          <w:szCs w:val="24"/>
        </w:rPr>
        <w:tab/>
        <w:t>DATA ____/_____/_______</w:t>
      </w:r>
    </w:p>
    <w:p w:rsidR="00E055F0" w:rsidRPr="00E055F0" w:rsidRDefault="00E055F0" w:rsidP="00E055F0">
      <w:pPr>
        <w:spacing w:after="0" w:line="240" w:lineRule="auto"/>
        <w:contextualSpacing/>
        <w:rPr>
          <w:rFonts w:ascii="Times New Roman" w:eastAsia="Times New Roman" w:hAnsi="Times New Roman"/>
          <w:sz w:val="24"/>
          <w:szCs w:val="24"/>
        </w:rPr>
      </w:pPr>
    </w:p>
    <w:p w:rsidR="00E055F0" w:rsidRPr="00E055F0" w:rsidRDefault="00E055F0" w:rsidP="00E055F0">
      <w:pPr>
        <w:spacing w:after="0" w:line="240" w:lineRule="auto"/>
        <w:contextualSpacing/>
      </w:pPr>
      <w:r w:rsidRPr="00E055F0">
        <w:rPr>
          <w:rFonts w:ascii="Times New Roman" w:eastAsia="Times New Roman" w:hAnsi="Times New Roman"/>
          <w:sz w:val="24"/>
          <w:szCs w:val="24"/>
        </w:rPr>
        <w:t xml:space="preserve">Întocmit, </w:t>
      </w:r>
    </w:p>
    <w:p w:rsidR="00E055F0" w:rsidRPr="00E055F0" w:rsidRDefault="00E055F0" w:rsidP="00E055F0">
      <w:pPr>
        <w:spacing w:after="0" w:line="240" w:lineRule="auto"/>
        <w:contextualSpacing/>
      </w:pPr>
      <w:r w:rsidRPr="00E055F0">
        <w:rPr>
          <w:rFonts w:ascii="Times New Roman" w:eastAsia="Times New Roman" w:hAnsi="Times New Roman"/>
          <w:sz w:val="24"/>
          <w:szCs w:val="24"/>
        </w:rPr>
        <w:t>Expert 1  GAL</w:t>
      </w:r>
    </w:p>
    <w:p w:rsidR="00E055F0" w:rsidRPr="00E055F0" w:rsidRDefault="00E055F0" w:rsidP="00E055F0">
      <w:pPr>
        <w:spacing w:after="0" w:line="240" w:lineRule="auto"/>
        <w:contextualSpacing/>
      </w:pPr>
      <w:r w:rsidRPr="00E055F0">
        <w:rPr>
          <w:rFonts w:ascii="Times New Roman" w:eastAsia="Times New Roman" w:hAnsi="Times New Roman"/>
          <w:sz w:val="24"/>
          <w:szCs w:val="24"/>
        </w:rPr>
        <w:t>Nume si prenume____________________________________</w:t>
      </w:r>
    </w:p>
    <w:p w:rsidR="00E055F0" w:rsidRPr="00E055F0" w:rsidRDefault="00E055F0" w:rsidP="00E055F0">
      <w:pPr>
        <w:overflowPunct w:val="0"/>
        <w:autoSpaceDE w:val="0"/>
        <w:spacing w:after="0" w:line="240" w:lineRule="auto"/>
        <w:contextualSpacing/>
        <w:textAlignment w:val="baseline"/>
      </w:pPr>
      <w:r w:rsidRPr="00E055F0">
        <w:rPr>
          <w:rFonts w:ascii="Times New Roman" w:eastAsia="Times New Roman" w:hAnsi="Times New Roman"/>
          <w:sz w:val="24"/>
          <w:szCs w:val="24"/>
        </w:rPr>
        <w:t xml:space="preserve">Semnătura_________________  </w:t>
      </w:r>
      <w:r w:rsidRPr="00E055F0">
        <w:rPr>
          <w:rFonts w:ascii="Times New Roman" w:eastAsia="Times New Roman" w:hAnsi="Times New Roman"/>
          <w:sz w:val="24"/>
          <w:szCs w:val="24"/>
        </w:rPr>
        <w:tab/>
        <w:t>DATA ____/_____/_______</w:t>
      </w:r>
    </w:p>
    <w:p w:rsidR="00E055F0" w:rsidRPr="00E055F0" w:rsidRDefault="00E055F0" w:rsidP="00E055F0">
      <w:pPr>
        <w:overflowPunct w:val="0"/>
        <w:autoSpaceDE w:val="0"/>
        <w:spacing w:after="0"/>
        <w:contextualSpacing/>
        <w:jc w:val="both"/>
        <w:textAlignment w:val="baseline"/>
        <w:rPr>
          <w:rFonts w:ascii="Times New Roman" w:eastAsia="Times New Roman" w:hAnsi="Times New Roman"/>
          <w:i/>
          <w:sz w:val="24"/>
          <w:szCs w:val="24"/>
        </w:rPr>
      </w:pPr>
    </w:p>
    <w:p w:rsidR="00E055F0" w:rsidRPr="00E055F0" w:rsidRDefault="00E055F0" w:rsidP="00E055F0">
      <w:pPr>
        <w:overflowPunct w:val="0"/>
        <w:autoSpaceDE w:val="0"/>
        <w:spacing w:after="0"/>
        <w:contextualSpacing/>
        <w:jc w:val="both"/>
        <w:textAlignment w:val="baseline"/>
        <w:rPr>
          <w:rFonts w:ascii="Times New Roman" w:eastAsia="Times New Roman" w:hAnsi="Times New Roman"/>
          <w:i/>
          <w:sz w:val="24"/>
          <w:szCs w:val="24"/>
        </w:rPr>
      </w:pPr>
    </w:p>
    <w:p w:rsidR="00E055F0" w:rsidRPr="00E055F0" w:rsidRDefault="00E055F0" w:rsidP="00E055F0">
      <w:pPr>
        <w:overflowPunct w:val="0"/>
        <w:autoSpaceDE w:val="0"/>
        <w:spacing w:after="0"/>
        <w:contextualSpacing/>
        <w:jc w:val="both"/>
        <w:textAlignment w:val="baseline"/>
        <w:rPr>
          <w:rFonts w:ascii="Times New Roman" w:eastAsia="Times New Roman" w:hAnsi="Times New Roman"/>
          <w:i/>
          <w:sz w:val="24"/>
          <w:szCs w:val="24"/>
        </w:rPr>
      </w:pPr>
    </w:p>
    <w:p w:rsidR="00E055F0" w:rsidRPr="00E055F0" w:rsidRDefault="00E055F0" w:rsidP="00E055F0">
      <w:pPr>
        <w:overflowPunct w:val="0"/>
        <w:autoSpaceDE w:val="0"/>
        <w:spacing w:after="0"/>
        <w:contextualSpacing/>
        <w:jc w:val="both"/>
        <w:textAlignment w:val="baseline"/>
      </w:pPr>
      <w:r w:rsidRPr="00E055F0">
        <w:rPr>
          <w:rFonts w:ascii="Times New Roman" w:hAnsi="Times New Roman"/>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E055F0">
        <w:rPr>
          <w:rFonts w:ascii="Times New Roman" w:eastAsia="PMingLiU" w:hAnsi="Times New Roman"/>
          <w:i/>
          <w:sz w:val="24"/>
          <w:szCs w:val="24"/>
        </w:rPr>
        <w:t>\”</w:t>
      </w:r>
      <w:r w:rsidRPr="00E055F0">
        <w:rPr>
          <w:rFonts w:ascii="Times New Roman" w:hAnsi="Times New Roman"/>
          <w:i/>
          <w:sz w:val="24"/>
          <w:szCs w:val="24"/>
        </w:rPr>
        <w:t>) de la stânga sus spre dreapta jos, suprapusă peste bifa expertului.</w:t>
      </w:r>
    </w:p>
    <w:p w:rsidR="00E055F0" w:rsidRPr="00E055F0" w:rsidRDefault="00E055F0" w:rsidP="00E055F0">
      <w:pPr>
        <w:pBdr>
          <w:top w:val="single" w:sz="4" w:space="1" w:color="000000"/>
          <w:left w:val="single" w:sz="4" w:space="4" w:color="000000"/>
          <w:bottom w:val="single" w:sz="4" w:space="1" w:color="000000"/>
          <w:right w:val="single" w:sz="4" w:space="4" w:color="000000"/>
        </w:pBdr>
        <w:spacing w:after="0"/>
        <w:contextualSpacing/>
        <w:jc w:val="both"/>
        <w:rPr>
          <w:rFonts w:ascii="Arial" w:eastAsia="Times New Roman" w:hAnsi="Arial" w:cs="Arial"/>
          <w:sz w:val="16"/>
          <w:szCs w:val="16"/>
          <w:lang w:val="x-none"/>
        </w:rPr>
      </w:pPr>
      <w:proofErr w:type="spellStart"/>
      <w:r w:rsidRPr="00E055F0">
        <w:rPr>
          <w:rFonts w:ascii="Times New Roman" w:eastAsia="Times New Roman" w:hAnsi="Times New Roman"/>
          <w:iCs/>
          <w:sz w:val="24"/>
          <w:szCs w:val="24"/>
          <w:u w:val="single"/>
          <w:lang w:val="x-none"/>
        </w:rPr>
        <w:t>Observatii</w:t>
      </w:r>
      <w:proofErr w:type="spellEnd"/>
      <w:r w:rsidRPr="00E055F0">
        <w:rPr>
          <w:rFonts w:ascii="Times New Roman" w:eastAsia="Times New Roman" w:hAnsi="Times New Roman"/>
          <w:iCs/>
          <w:sz w:val="24"/>
          <w:szCs w:val="24"/>
          <w:u w:val="single"/>
          <w:lang w:val="x-none"/>
        </w:rPr>
        <w:t>: .</w:t>
      </w:r>
    </w:p>
    <w:p w:rsidR="00E055F0" w:rsidRPr="00E055F0" w:rsidRDefault="00E055F0" w:rsidP="00E055F0">
      <w:pPr>
        <w:pBdr>
          <w:top w:val="single" w:sz="4" w:space="1" w:color="000000"/>
          <w:left w:val="single" w:sz="4" w:space="4" w:color="000000"/>
          <w:bottom w:val="single" w:sz="4" w:space="1" w:color="000000"/>
          <w:right w:val="single" w:sz="4" w:space="4" w:color="000000"/>
        </w:pBdr>
        <w:spacing w:after="0"/>
        <w:contextualSpacing/>
        <w:jc w:val="both"/>
        <w:rPr>
          <w:rFonts w:ascii="Arial" w:eastAsia="Times New Roman" w:hAnsi="Arial" w:cs="Arial"/>
          <w:sz w:val="16"/>
          <w:szCs w:val="16"/>
          <w:lang w:val="x-none"/>
        </w:rPr>
      </w:pPr>
      <w:r w:rsidRPr="00E055F0">
        <w:rPr>
          <w:rFonts w:ascii="Times New Roman" w:eastAsia="Times New Roman" w:hAnsi="Times New Roman"/>
          <w:iCs/>
          <w:sz w:val="24"/>
          <w:szCs w:val="24"/>
          <w:lang w:val="x-none"/>
        </w:rPr>
        <w:t xml:space="preserve">Se </w:t>
      </w:r>
      <w:proofErr w:type="spellStart"/>
      <w:r w:rsidRPr="00E055F0">
        <w:rPr>
          <w:rFonts w:ascii="Times New Roman" w:eastAsia="Times New Roman" w:hAnsi="Times New Roman"/>
          <w:iCs/>
          <w:sz w:val="24"/>
          <w:szCs w:val="24"/>
          <w:lang w:val="x-none"/>
        </w:rPr>
        <w:t>detaliaza</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pentru</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fiecare</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criteriu</w:t>
      </w:r>
      <w:proofErr w:type="spellEnd"/>
      <w:r w:rsidRPr="00E055F0">
        <w:rPr>
          <w:rFonts w:ascii="Times New Roman" w:eastAsia="Times New Roman" w:hAnsi="Times New Roman"/>
          <w:iCs/>
          <w:sz w:val="24"/>
          <w:szCs w:val="24"/>
          <w:lang w:val="x-none"/>
        </w:rPr>
        <w:t xml:space="preserve"> de </w:t>
      </w:r>
      <w:proofErr w:type="spellStart"/>
      <w:r w:rsidRPr="00E055F0">
        <w:rPr>
          <w:rFonts w:ascii="Times New Roman" w:eastAsia="Times New Roman" w:hAnsi="Times New Roman"/>
          <w:iCs/>
          <w:sz w:val="24"/>
          <w:szCs w:val="24"/>
          <w:lang w:val="x-none"/>
        </w:rPr>
        <w:t>eligibilitate</w:t>
      </w:r>
      <w:proofErr w:type="spellEnd"/>
      <w:r w:rsidRPr="00E055F0">
        <w:rPr>
          <w:rFonts w:ascii="Times New Roman" w:eastAsia="Times New Roman" w:hAnsi="Times New Roman"/>
          <w:iCs/>
          <w:sz w:val="24"/>
          <w:szCs w:val="24"/>
          <w:lang w:val="x-none"/>
        </w:rPr>
        <w:t xml:space="preserve"> care nu a </w:t>
      </w:r>
      <w:proofErr w:type="spellStart"/>
      <w:r w:rsidRPr="00E055F0">
        <w:rPr>
          <w:rFonts w:ascii="Times New Roman" w:eastAsia="Times New Roman" w:hAnsi="Times New Roman"/>
          <w:iCs/>
          <w:sz w:val="24"/>
          <w:szCs w:val="24"/>
          <w:lang w:val="x-none"/>
        </w:rPr>
        <w:t>fost</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îndeplinit</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motivul</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neeligibilităţii</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dacă</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este</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cazul</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motivul</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reducerii</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valorii</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eligibile</w:t>
      </w:r>
      <w:proofErr w:type="spellEnd"/>
      <w:r w:rsidRPr="00E055F0">
        <w:rPr>
          <w:rFonts w:ascii="Times New Roman" w:eastAsia="Times New Roman" w:hAnsi="Times New Roman"/>
          <w:iCs/>
          <w:sz w:val="24"/>
          <w:szCs w:val="24"/>
          <w:lang w:val="x-none"/>
        </w:rPr>
        <w:t xml:space="preserve">, a </w:t>
      </w:r>
      <w:proofErr w:type="spellStart"/>
      <w:r w:rsidRPr="00E055F0">
        <w:rPr>
          <w:rFonts w:ascii="Times New Roman" w:eastAsia="Times New Roman" w:hAnsi="Times New Roman"/>
          <w:iCs/>
          <w:sz w:val="24"/>
          <w:szCs w:val="24"/>
          <w:lang w:val="x-none"/>
        </w:rPr>
        <w:t>valorii</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publice</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sau</w:t>
      </w:r>
      <w:proofErr w:type="spellEnd"/>
      <w:r w:rsidRPr="00E055F0">
        <w:rPr>
          <w:rFonts w:ascii="Times New Roman" w:eastAsia="Times New Roman" w:hAnsi="Times New Roman"/>
          <w:iCs/>
          <w:sz w:val="24"/>
          <w:szCs w:val="24"/>
          <w:lang w:val="x-none"/>
        </w:rPr>
        <w:t xml:space="preserve"> a </w:t>
      </w:r>
      <w:proofErr w:type="spellStart"/>
      <w:r w:rsidRPr="00E055F0">
        <w:rPr>
          <w:rFonts w:ascii="Times New Roman" w:eastAsia="Times New Roman" w:hAnsi="Times New Roman"/>
          <w:iCs/>
          <w:sz w:val="24"/>
          <w:szCs w:val="24"/>
          <w:lang w:val="x-none"/>
        </w:rPr>
        <w:t>intensitătii</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sprijinului</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dacă</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este</w:t>
      </w:r>
      <w:proofErr w:type="spellEnd"/>
      <w:r w:rsidRPr="00E055F0">
        <w:rPr>
          <w:rFonts w:ascii="Times New Roman" w:eastAsia="Times New Roman" w:hAnsi="Times New Roman"/>
          <w:iCs/>
          <w:sz w:val="24"/>
          <w:szCs w:val="24"/>
          <w:lang w:val="x-none"/>
        </w:rPr>
        <w:t xml:space="preserve"> </w:t>
      </w:r>
      <w:proofErr w:type="spellStart"/>
      <w:r w:rsidRPr="00E055F0">
        <w:rPr>
          <w:rFonts w:ascii="Times New Roman" w:eastAsia="Times New Roman" w:hAnsi="Times New Roman"/>
          <w:iCs/>
          <w:sz w:val="24"/>
          <w:szCs w:val="24"/>
          <w:lang w:val="x-none"/>
        </w:rPr>
        <w:t>cazul</w:t>
      </w:r>
      <w:proofErr w:type="spellEnd"/>
      <w:r w:rsidRPr="00E055F0">
        <w:rPr>
          <w:rFonts w:ascii="Times New Roman" w:eastAsia="Times New Roman" w:hAnsi="Times New Roman"/>
          <w:iCs/>
          <w:sz w:val="24"/>
          <w:szCs w:val="24"/>
          <w:lang w:val="x-none"/>
        </w:rPr>
        <w:t>);</w:t>
      </w:r>
    </w:p>
    <w:p w:rsidR="00E055F0" w:rsidRPr="00E055F0" w:rsidRDefault="00E055F0" w:rsidP="00E055F0">
      <w:pPr>
        <w:pBdr>
          <w:top w:val="single" w:sz="4" w:space="1" w:color="000000"/>
          <w:left w:val="single" w:sz="4" w:space="4" w:color="000000"/>
          <w:bottom w:val="single" w:sz="4" w:space="1" w:color="000000"/>
          <w:right w:val="single" w:sz="4" w:space="4" w:color="000000"/>
        </w:pBdr>
        <w:spacing w:after="0"/>
        <w:contextualSpacing/>
        <w:jc w:val="both"/>
      </w:pPr>
      <w:r w:rsidRPr="00E055F0">
        <w:rPr>
          <w:rFonts w:ascii="Times New Roman" w:hAnsi="Times New Roman"/>
          <w:b/>
          <w:iCs/>
          <w:sz w:val="24"/>
          <w:szCs w:val="24"/>
        </w:rPr>
        <w:t>...................................................................................................................................................</w:t>
      </w:r>
    </w:p>
    <w:p w:rsidR="007D6023" w:rsidRPr="00D3743E" w:rsidRDefault="007D6023" w:rsidP="00E055F0"/>
    <w:p w:rsidR="007D6023" w:rsidRPr="007D6023" w:rsidRDefault="007D6023" w:rsidP="00D3743E">
      <w:pPr>
        <w:pageBreakBefore/>
        <w:overflowPunct w:val="0"/>
        <w:autoSpaceDE w:val="0"/>
        <w:spacing w:after="0" w:line="240" w:lineRule="auto"/>
        <w:contextualSpacing/>
        <w:jc w:val="center"/>
        <w:textAlignment w:val="baseline"/>
      </w:pPr>
      <w:r w:rsidRPr="007D6023">
        <w:rPr>
          <w:rFonts w:ascii="Times New Roman" w:eastAsia="Times New Roman" w:hAnsi="Times New Roman"/>
          <w:b/>
          <w:bCs/>
          <w:sz w:val="24"/>
          <w:szCs w:val="24"/>
          <w:lang w:eastAsia="fr-FR"/>
        </w:rPr>
        <w:lastRenderedPageBreak/>
        <w:t>Metodologia de verificare specifică pentru M3/2B</w:t>
      </w:r>
    </w:p>
    <w:p w:rsidR="007D6023" w:rsidRPr="007D6023" w:rsidRDefault="007D6023" w:rsidP="007D6023">
      <w:pPr>
        <w:spacing w:after="0"/>
        <w:contextualSpacing/>
        <w:rPr>
          <w:rFonts w:ascii="Times New Roman" w:eastAsia="Times New Roman" w:hAnsi="Times New Roman"/>
          <w:bCs/>
          <w:sz w:val="24"/>
          <w:szCs w:val="24"/>
          <w:lang w:eastAsia="fr-FR"/>
        </w:rPr>
      </w:pPr>
    </w:p>
    <w:p w:rsidR="007D6023" w:rsidRPr="007D6023" w:rsidRDefault="007D6023" w:rsidP="007D6023">
      <w:pPr>
        <w:spacing w:after="0"/>
        <w:contextualSpacing/>
        <w:jc w:val="center"/>
      </w:pPr>
      <w:proofErr w:type="spellStart"/>
      <w:proofErr w:type="gramStart"/>
      <w:r w:rsidRPr="007D6023">
        <w:rPr>
          <w:rFonts w:ascii="Times New Roman" w:eastAsia="Times New Roman" w:hAnsi="Times New Roman"/>
          <w:b/>
          <w:i/>
          <w:sz w:val="24"/>
          <w:szCs w:val="24"/>
          <w:lang w:val="en-US" w:eastAsia="en-US"/>
        </w:rPr>
        <w:t>Măsura</w:t>
      </w:r>
      <w:proofErr w:type="spellEnd"/>
      <w:r w:rsidRPr="007D6023">
        <w:rPr>
          <w:rFonts w:ascii="Times New Roman" w:eastAsia="Times New Roman" w:hAnsi="Times New Roman"/>
          <w:b/>
          <w:i/>
          <w:sz w:val="24"/>
          <w:szCs w:val="24"/>
          <w:lang w:val="en-US" w:eastAsia="en-US"/>
        </w:rPr>
        <w:t xml:space="preserve">  3</w:t>
      </w:r>
      <w:proofErr w:type="gramEnd"/>
      <w:r w:rsidRPr="007D6023">
        <w:rPr>
          <w:rFonts w:ascii="Times New Roman" w:eastAsia="Times New Roman" w:hAnsi="Times New Roman"/>
          <w:b/>
          <w:i/>
          <w:sz w:val="24"/>
          <w:szCs w:val="24"/>
          <w:lang w:val="en-US" w:eastAsia="en-US"/>
        </w:rPr>
        <w:t xml:space="preserve">/2B </w:t>
      </w:r>
      <w:proofErr w:type="spellStart"/>
      <w:r w:rsidRPr="007D6023">
        <w:rPr>
          <w:rFonts w:ascii="Times New Roman" w:eastAsia="Times New Roman" w:hAnsi="Times New Roman"/>
          <w:b/>
          <w:i/>
          <w:sz w:val="24"/>
          <w:szCs w:val="24"/>
          <w:lang w:val="en-US" w:eastAsia="en-US"/>
        </w:rPr>
        <w:t>Instalarea</w:t>
      </w:r>
      <w:proofErr w:type="spellEnd"/>
      <w:r w:rsidRPr="007D6023">
        <w:rPr>
          <w:rFonts w:ascii="Times New Roman" w:eastAsia="Times New Roman" w:hAnsi="Times New Roman"/>
          <w:b/>
          <w:i/>
          <w:sz w:val="24"/>
          <w:szCs w:val="24"/>
          <w:lang w:val="en-US" w:eastAsia="en-US"/>
        </w:rPr>
        <w:t xml:space="preserve"> </w:t>
      </w:r>
      <w:proofErr w:type="spellStart"/>
      <w:r w:rsidRPr="007D6023">
        <w:rPr>
          <w:rFonts w:ascii="Times New Roman" w:eastAsia="Times New Roman" w:hAnsi="Times New Roman"/>
          <w:b/>
          <w:i/>
          <w:sz w:val="24"/>
          <w:szCs w:val="24"/>
          <w:lang w:val="en-US" w:eastAsia="en-US"/>
        </w:rPr>
        <w:t>tânărului</w:t>
      </w:r>
      <w:proofErr w:type="spellEnd"/>
      <w:r w:rsidRPr="007D6023">
        <w:rPr>
          <w:rFonts w:ascii="Times New Roman" w:eastAsia="Times New Roman" w:hAnsi="Times New Roman"/>
          <w:b/>
          <w:i/>
          <w:sz w:val="24"/>
          <w:szCs w:val="24"/>
          <w:lang w:val="en-US" w:eastAsia="en-US"/>
        </w:rPr>
        <w:t xml:space="preserve"> </w:t>
      </w:r>
      <w:proofErr w:type="spellStart"/>
      <w:r w:rsidRPr="007D6023">
        <w:rPr>
          <w:rFonts w:ascii="Times New Roman" w:eastAsia="Times New Roman" w:hAnsi="Times New Roman"/>
          <w:b/>
          <w:i/>
          <w:sz w:val="24"/>
          <w:szCs w:val="24"/>
          <w:lang w:val="en-US" w:eastAsia="en-US"/>
        </w:rPr>
        <w:t>fermier</w:t>
      </w:r>
      <w:proofErr w:type="spellEnd"/>
    </w:p>
    <w:p w:rsidR="007D6023" w:rsidRPr="007D6023" w:rsidRDefault="007D6023" w:rsidP="007D6023">
      <w:pPr>
        <w:spacing w:after="0"/>
        <w:contextualSpacing/>
        <w:rPr>
          <w:rFonts w:ascii="Times New Roman" w:eastAsia="Times New Roman" w:hAnsi="Times New Roman"/>
          <w:b/>
          <w:i/>
          <w:sz w:val="24"/>
          <w:szCs w:val="24"/>
          <w:lang w:val="en-US" w:eastAsia="en-US"/>
        </w:rPr>
      </w:pPr>
    </w:p>
    <w:p w:rsidR="007D6023" w:rsidRPr="007D6023" w:rsidRDefault="007D6023" w:rsidP="007D6023">
      <w:pPr>
        <w:spacing w:after="0"/>
        <w:contextualSpacing/>
        <w:jc w:val="both"/>
      </w:pPr>
      <w:r w:rsidRPr="007D6023">
        <w:rPr>
          <w:rFonts w:ascii="Times New Roman" w:hAnsi="Times New Roman"/>
          <w:b/>
          <w:sz w:val="24"/>
          <w:szCs w:val="24"/>
        </w:rPr>
        <w:t>Metodologie de aplicat pentru evaluarea criteriilor de selectie</w:t>
      </w:r>
    </w:p>
    <w:p w:rsidR="007D6023" w:rsidRPr="007D6023" w:rsidRDefault="007D6023" w:rsidP="007D6023">
      <w:pPr>
        <w:spacing w:after="0"/>
        <w:contextualSpacing/>
        <w:jc w:val="both"/>
        <w:rPr>
          <w:rFonts w:ascii="Times New Roman" w:hAnsi="Times New Roman"/>
          <w:b/>
          <w:sz w:val="24"/>
          <w:szCs w:val="24"/>
          <w:u w:val="single"/>
        </w:rPr>
      </w:pPr>
    </w:p>
    <w:p w:rsidR="007D6023" w:rsidRPr="007D6023" w:rsidRDefault="007D6023" w:rsidP="007D6023">
      <w:pPr>
        <w:spacing w:after="0"/>
        <w:contextualSpacing/>
        <w:jc w:val="both"/>
      </w:pPr>
      <w:r w:rsidRPr="007D6023">
        <w:rPr>
          <w:rFonts w:ascii="Times New Roman" w:hAnsi="Times New Roman"/>
          <w:b/>
          <w:sz w:val="24"/>
          <w:szCs w:val="24"/>
          <w:u w:val="single"/>
        </w:rPr>
        <w:t>Verificarea criteriilor de selectie</w:t>
      </w:r>
    </w:p>
    <w:p w:rsidR="007D6023" w:rsidRPr="007D6023" w:rsidRDefault="007D6023" w:rsidP="007D6023">
      <w:pPr>
        <w:spacing w:after="0"/>
        <w:contextualSpacing/>
        <w:jc w:val="both"/>
        <w:rPr>
          <w:rFonts w:ascii="Times New Roman" w:hAnsi="Times New Roman"/>
          <w:b/>
          <w:sz w:val="24"/>
          <w:szCs w:val="24"/>
          <w:u w:val="single"/>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CS 1- Principiul comasării exploatațiilor având în vedere numărul exploatațiilor preluate integral</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1. Solicitantul preia integral minim trei exploatații agricole.....................................15 puncte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2. Solicitantul preia integral două exploatații agricole..............................................10 puncte</w:t>
      </w:r>
    </w:p>
    <w:p w:rsidR="007D6023" w:rsidRPr="007D6023" w:rsidRDefault="007D6023" w:rsidP="007D6023">
      <w:pPr>
        <w:spacing w:after="0"/>
        <w:contextualSpacing/>
        <w:jc w:val="both"/>
      </w:pPr>
      <w:r w:rsidRPr="007D6023">
        <w:rPr>
          <w:rFonts w:ascii="Times New Roman" w:hAnsi="Times New Roman"/>
          <w:b/>
          <w:sz w:val="24"/>
          <w:szCs w:val="24"/>
        </w:rPr>
        <w:t>3. Solicitantul preia integral cel puţin o exploatație agricolă......................................5 puncte– 25 puncte</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8"/>
        <w:gridCol w:w="4637"/>
      </w:tblGrid>
      <w:tr w:rsidR="007D6023" w:rsidRPr="007D6023" w:rsidTr="004F7667">
        <w:tc>
          <w:tcPr>
            <w:tcW w:w="4888"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keepNext/>
              <w:spacing w:before="240" w:after="60"/>
              <w:outlineLvl w:val="0"/>
              <w:rPr>
                <w:rFonts w:eastAsia="Times New Roman" w:cs="Calibri"/>
                <w:b/>
                <w:kern w:val="32"/>
              </w:rPr>
            </w:pPr>
            <w:r w:rsidRPr="007D6023">
              <w:rPr>
                <w:rFonts w:cs="Calibri"/>
                <w:b/>
                <w:kern w:val="32"/>
              </w:rPr>
              <w:t>DOCUMENTE  PREZENTATE</w:t>
            </w:r>
          </w:p>
        </w:tc>
        <w:tc>
          <w:tcPr>
            <w:tcW w:w="4637"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pBdr>
                <w:top w:val="single" w:sz="8" w:space="0" w:color="auto"/>
                <w:left w:val="single" w:sz="8" w:space="0" w:color="auto"/>
                <w:bottom w:val="single" w:sz="8" w:space="0" w:color="auto"/>
              </w:pBdr>
              <w:shd w:val="clear" w:color="auto" w:fill="FFFFFF"/>
              <w:spacing w:before="100" w:beforeAutospacing="1" w:after="100" w:afterAutospacing="1"/>
              <w:jc w:val="both"/>
              <w:textAlignment w:val="center"/>
              <w:rPr>
                <w:rFonts w:eastAsia="Times New Roman" w:cs="Calibri"/>
                <w:b/>
              </w:rPr>
            </w:pPr>
            <w:r w:rsidRPr="007D6023">
              <w:rPr>
                <w:rFonts w:cs="Calibri"/>
                <w:b/>
              </w:rPr>
              <w:t>PUNCTE DE VERIFICAT ÎN CADRUL DOCUMENTELOR  PREZENTATE</w:t>
            </w:r>
          </w:p>
        </w:tc>
      </w:tr>
      <w:tr w:rsidR="007D6023" w:rsidRPr="007D6023" w:rsidTr="004F7667">
        <w:trPr>
          <w:trHeight w:val="2632"/>
        </w:trPr>
        <w:tc>
          <w:tcPr>
            <w:tcW w:w="4888"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jc w:val="both"/>
              <w:rPr>
                <w:rFonts w:eastAsia="Times New Roman" w:cs="Calibri"/>
                <w:b/>
              </w:rPr>
            </w:pPr>
            <w:r w:rsidRPr="007D6023">
              <w:rPr>
                <w:rFonts w:cs="Calibri"/>
                <w:b/>
              </w:rPr>
              <w:t>Doc. 1. Planul de afaceri</w:t>
            </w:r>
          </w:p>
          <w:p w:rsidR="007D6023" w:rsidRPr="007D6023" w:rsidRDefault="007D6023" w:rsidP="007D6023">
            <w:pPr>
              <w:jc w:val="both"/>
              <w:rPr>
                <w:rFonts w:cs="Calibri"/>
                <w:b/>
              </w:rPr>
            </w:pPr>
          </w:p>
          <w:p w:rsidR="007D6023" w:rsidRPr="007D6023" w:rsidRDefault="007D6023" w:rsidP="007D6023">
            <w:pPr>
              <w:autoSpaceDE w:val="0"/>
              <w:autoSpaceDN w:val="0"/>
              <w:adjustRightInd w:val="0"/>
              <w:jc w:val="both"/>
              <w:rPr>
                <w:rFonts w:cs="Calibri"/>
                <w:b/>
              </w:rPr>
            </w:pPr>
            <w:r w:rsidRPr="007D6023">
              <w:rPr>
                <w:rFonts w:cs="Calibri"/>
                <w:b/>
              </w:rPr>
              <w:t>Doc. Documente proprietate/folosinţă pentru exploataţia agricolă:</w:t>
            </w:r>
          </w:p>
          <w:p w:rsidR="007D6023" w:rsidRPr="007D6023" w:rsidRDefault="007D6023" w:rsidP="007D6023">
            <w:pPr>
              <w:autoSpaceDE w:val="0"/>
              <w:autoSpaceDN w:val="0"/>
              <w:adjustRightInd w:val="0"/>
              <w:jc w:val="both"/>
              <w:rPr>
                <w:rFonts w:cs="Calibri"/>
              </w:rPr>
            </w:pPr>
            <w:r w:rsidRPr="007D6023">
              <w:rPr>
                <w:rFonts w:cs="Calibri"/>
                <w:b/>
              </w:rPr>
              <w:t>a)</w:t>
            </w:r>
            <w:r w:rsidRPr="007D6023">
              <w:rPr>
                <w:rFonts w:cs="Calibri"/>
              </w:rPr>
              <w:t xml:space="preserve"> </w:t>
            </w:r>
            <w:r w:rsidRPr="007D6023">
              <w:rPr>
                <w:rFonts w:cs="Calibri"/>
                <w:b/>
              </w:rPr>
              <w:t>Documente solicitate pentru terenul agricol:</w:t>
            </w:r>
          </w:p>
          <w:p w:rsidR="007D6023" w:rsidRPr="007D6023" w:rsidRDefault="007D6023" w:rsidP="007D6023">
            <w:pPr>
              <w:autoSpaceDE w:val="0"/>
              <w:autoSpaceDN w:val="0"/>
              <w:adjustRightInd w:val="0"/>
              <w:jc w:val="both"/>
              <w:rPr>
                <w:rFonts w:cs="Calibri"/>
              </w:rPr>
            </w:pPr>
            <w:r w:rsidRPr="007D6023">
              <w:rPr>
                <w:rFonts w:cs="Calibri"/>
              </w:rPr>
              <w:t xml:space="preserve">● document care atestă </w:t>
            </w:r>
            <w:r w:rsidRPr="007D6023">
              <w:rPr>
                <w:rFonts w:cs="Calibri"/>
                <w:b/>
              </w:rPr>
              <w:t>dreptul de proprietate</w:t>
            </w:r>
            <w:r w:rsidRPr="007D6023">
              <w:rPr>
                <w:rFonts w:cs="Calibri"/>
              </w:rPr>
              <w:t xml:space="preserve"> asupra terenului agricol conform legislaţiei în vigoare</w:t>
            </w:r>
            <w:r w:rsidRPr="007D6023">
              <w:rPr>
                <w:rFonts w:cs="Calibri"/>
                <w:i/>
              </w:rPr>
              <w:t>,</w:t>
            </w:r>
          </w:p>
          <w:p w:rsidR="007D6023" w:rsidRPr="007D6023" w:rsidRDefault="007D6023" w:rsidP="007D6023">
            <w:pPr>
              <w:autoSpaceDE w:val="0"/>
              <w:autoSpaceDN w:val="0"/>
              <w:adjustRightInd w:val="0"/>
              <w:jc w:val="both"/>
              <w:rPr>
                <w:rFonts w:cs="Calibri"/>
              </w:rPr>
            </w:pPr>
            <w:r w:rsidRPr="007D6023">
              <w:rPr>
                <w:rFonts w:cs="Calibri"/>
              </w:rPr>
              <w:t>şi/sau</w:t>
            </w: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r w:rsidRPr="007D6023">
              <w:rPr>
                <w:rFonts w:cs="Calibri"/>
              </w:rPr>
              <w:t xml:space="preserve">● </w:t>
            </w:r>
            <w:r w:rsidRPr="007D6023">
              <w:rPr>
                <w:rFonts w:cs="Calibri"/>
                <w:b/>
              </w:rPr>
              <w:t>tabel centralizator</w:t>
            </w:r>
            <w:r w:rsidRPr="007D6023">
              <w:rPr>
                <w:rFonts w:cs="Calibri"/>
              </w:rPr>
              <w:t xml:space="preserve"> - emis de Primărie, semnat de persoanele autorizate conform legii, cu suprafeţele luate în arendă pe categorii de folosinţă şi perioada de arendare,</w:t>
            </w:r>
          </w:p>
          <w:p w:rsidR="007D6023" w:rsidRPr="007D6023" w:rsidRDefault="007D6023" w:rsidP="007D6023">
            <w:pPr>
              <w:autoSpaceDE w:val="0"/>
              <w:autoSpaceDN w:val="0"/>
              <w:adjustRightInd w:val="0"/>
              <w:jc w:val="both"/>
              <w:rPr>
                <w:rFonts w:cs="Calibri"/>
              </w:rPr>
            </w:pPr>
            <w:r w:rsidRPr="007D6023">
              <w:rPr>
                <w:rFonts w:cs="Calibri"/>
              </w:rPr>
              <w:t>şi/sau</w:t>
            </w: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r w:rsidRPr="007D6023">
              <w:rPr>
                <w:rFonts w:cs="Calibri"/>
              </w:rPr>
              <w:t xml:space="preserve">● </w:t>
            </w:r>
            <w:r w:rsidRPr="007D6023">
              <w:rPr>
                <w:rFonts w:cs="Calibri"/>
                <w:b/>
              </w:rPr>
              <w:t>contract de concesionare</w:t>
            </w:r>
            <w:r w:rsidRPr="007D6023">
              <w:rPr>
                <w:rFonts w:cs="Calibri"/>
              </w:rPr>
              <w:t xml:space="preserve"> (valabile la data depunerii Cererii de Finanţare) însoţit de adresa emisă de concedent care conţine situaţia privind respectarea clauzelor contractuale, dacă este în graficul de realizare a investiţiilor prevăzute în contract şi alte clauze; </w:t>
            </w:r>
          </w:p>
          <w:p w:rsidR="007D6023" w:rsidRPr="007D6023" w:rsidRDefault="007D6023" w:rsidP="007D6023">
            <w:pPr>
              <w:autoSpaceDE w:val="0"/>
              <w:autoSpaceDN w:val="0"/>
              <w:adjustRightInd w:val="0"/>
              <w:spacing w:after="160" w:line="252" w:lineRule="auto"/>
              <w:contextualSpacing/>
              <w:jc w:val="both"/>
              <w:rPr>
                <w:rFonts w:cs="Calibri"/>
              </w:rPr>
            </w:pPr>
            <w:r w:rsidRPr="007D6023">
              <w:rPr>
                <w:rFonts w:cs="Calibri"/>
              </w:rPr>
              <w:t>● Contractul de comodat/ contractul de inchiriere/ documentul potrivit caruia suprafata de teren a fost data temporar in administrare/folosinţă.</w:t>
            </w: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rPr>
            </w:pPr>
          </w:p>
          <w:p w:rsidR="007D6023" w:rsidRPr="007D6023" w:rsidRDefault="007D6023" w:rsidP="007D6023">
            <w:pPr>
              <w:autoSpaceDE w:val="0"/>
              <w:autoSpaceDN w:val="0"/>
              <w:adjustRightInd w:val="0"/>
              <w:jc w:val="both"/>
              <w:rPr>
                <w:rFonts w:cs="Calibri"/>
                <w:b/>
              </w:rPr>
            </w:pPr>
            <w:r w:rsidRPr="007D6023">
              <w:rPr>
                <w:rFonts w:cs="Calibri"/>
                <w:b/>
              </w:rPr>
              <w:t>d)Documente solicitate pentru animale, păsări şi familii de albine:</w:t>
            </w:r>
          </w:p>
          <w:p w:rsidR="007D6023" w:rsidRPr="007D6023" w:rsidRDefault="007D6023" w:rsidP="007D6023">
            <w:pPr>
              <w:autoSpaceDE w:val="0"/>
              <w:autoSpaceDN w:val="0"/>
              <w:adjustRightInd w:val="0"/>
              <w:jc w:val="both"/>
              <w:rPr>
                <w:rFonts w:cs="Calibri"/>
              </w:rPr>
            </w:pPr>
            <w:r w:rsidRPr="007D6023">
              <w:rPr>
                <w:rFonts w:cs="Calibri"/>
              </w:rPr>
              <w:t xml:space="preserve">● extras din Registrul Exploataţiei emis de ANSVSA/ DSVSA/ </w:t>
            </w:r>
            <w:r w:rsidRPr="007D6023">
              <w:rPr>
                <w:rFonts w:cs="Calibri"/>
                <w:i/>
              </w:rPr>
              <w:t>(adeverinţă eliberată de medicul veterinar de circumscripţie)</w:t>
            </w:r>
            <w:r w:rsidRPr="007D6023">
              <w:rPr>
                <w:rFonts w:cs="Calibri"/>
              </w:rPr>
              <w:t xml:space="preserve"> actualizat cu cel mult 30 zile calendaristice înaintea depuneri cereri de finanţare însoţit de formular de mişcare ANSVSA/DSVSA </w:t>
            </w:r>
            <w:r w:rsidRPr="007D6023">
              <w:rPr>
                <w:rFonts w:cs="Calibri"/>
                <w:i/>
              </w:rPr>
              <w:t>(Anexa 4 din Normele sanitare veterinare ale Ordinului ANSVSA nr. 40/2010)</w:t>
            </w:r>
            <w:r w:rsidRPr="007D6023">
              <w:rPr>
                <w:rFonts w:cs="Calibri"/>
              </w:rPr>
              <w:t>;</w:t>
            </w:r>
          </w:p>
          <w:p w:rsidR="007D6023" w:rsidRPr="007D6023" w:rsidRDefault="007D6023" w:rsidP="007D6023">
            <w:pPr>
              <w:jc w:val="both"/>
              <w:rPr>
                <w:rFonts w:cs="Calibri"/>
              </w:rPr>
            </w:pPr>
          </w:p>
          <w:p w:rsidR="007D6023" w:rsidRPr="007D6023" w:rsidRDefault="007D6023" w:rsidP="007D6023">
            <w:pPr>
              <w:jc w:val="both"/>
              <w:rPr>
                <w:rFonts w:eastAsia="Times New Roman" w:cs="Calibri"/>
                <w:u w:val="single"/>
                <w:lang w:eastAsia="fr-FR"/>
              </w:rPr>
            </w:pPr>
            <w:r w:rsidRPr="007D6023">
              <w:rPr>
                <w:rFonts w:cs="Calibri"/>
                <w:u w:val="single"/>
                <w:lang w:eastAsia="fr-FR"/>
              </w:rPr>
              <w:t>e)Pentru exploatațiile vegetale: copie</w:t>
            </w:r>
            <w:r w:rsidRPr="007D6023">
              <w:rPr>
                <w:rFonts w:cs="Calibri"/>
                <w:u w:val="single"/>
              </w:rPr>
              <w:t xml:space="preserve"> din Registrul agricol emis de Primării </w:t>
            </w:r>
            <w:r w:rsidRPr="007D6023">
              <w:rPr>
                <w:rFonts w:cs="Calibri"/>
                <w:u w:val="single"/>
                <w:lang w:eastAsia="fr-FR"/>
              </w:rPr>
              <w:t xml:space="preserve">actualizat în anul depunerii cererii de finantare, </w:t>
            </w:r>
            <w:r w:rsidRPr="007D6023">
              <w:rPr>
                <w:rFonts w:cs="Calibri"/>
                <w:u w:val="single"/>
              </w:rPr>
              <w:t xml:space="preserve">care să confirme dreptul de </w:t>
            </w:r>
            <w:r w:rsidRPr="007D6023">
              <w:rPr>
                <w:rFonts w:cs="Calibri"/>
                <w:u w:val="single"/>
                <w:lang w:eastAsia="fr-FR"/>
              </w:rPr>
              <w:t>folosinţă (</w:t>
            </w:r>
            <w:r w:rsidRPr="007D6023">
              <w:rPr>
                <w:rFonts w:cs="Calibri"/>
                <w:u w:val="single"/>
              </w:rPr>
              <w:t>proprietate</w:t>
            </w:r>
            <w:r w:rsidRPr="007D6023">
              <w:rPr>
                <w:rFonts w:cs="Calibri"/>
                <w:u w:val="single"/>
                <w:lang w:eastAsia="fr-FR"/>
              </w:rPr>
              <w:t>/</w:t>
            </w:r>
            <w:r w:rsidRPr="007D6023">
              <w:rPr>
                <w:rFonts w:cs="Calibri"/>
                <w:u w:val="single"/>
              </w:rPr>
              <w:t>arendă/</w:t>
            </w:r>
            <w:r w:rsidRPr="007D6023">
              <w:rPr>
                <w:rFonts w:cs="Calibri"/>
                <w:u w:val="single"/>
                <w:lang w:eastAsia="fr-FR"/>
              </w:rPr>
              <w:t xml:space="preserve"> </w:t>
            </w:r>
            <w:r w:rsidRPr="007D6023">
              <w:rPr>
                <w:rFonts w:cs="Calibri"/>
                <w:u w:val="single"/>
              </w:rPr>
              <w:t>concesionare) al terenului</w:t>
            </w:r>
            <w:r w:rsidRPr="007D6023">
              <w:rPr>
                <w:rFonts w:cs="Calibri"/>
                <w:u w:val="single"/>
                <w:lang w:eastAsia="fr-FR"/>
              </w:rPr>
              <w:t xml:space="preserve"> </w:t>
            </w:r>
            <w:r w:rsidRPr="007D6023">
              <w:rPr>
                <w:rFonts w:cs="Calibri"/>
                <w:u w:val="single"/>
              </w:rPr>
              <w:t>, cu ştampila primăriei şi menţiunea "Conform cu originalul".</w:t>
            </w:r>
          </w:p>
          <w:p w:rsidR="007D6023" w:rsidRPr="007D6023" w:rsidRDefault="007D6023" w:rsidP="007D6023">
            <w:pPr>
              <w:jc w:val="both"/>
              <w:rPr>
                <w:rFonts w:cs="Calibri"/>
                <w:u w:val="single"/>
                <w:lang w:eastAsia="fr-FR"/>
              </w:rPr>
            </w:pPr>
          </w:p>
          <w:p w:rsidR="007D6023" w:rsidRPr="007D6023" w:rsidRDefault="007D6023" w:rsidP="007D6023">
            <w:pPr>
              <w:jc w:val="both"/>
              <w:rPr>
                <w:rFonts w:cs="Calibri"/>
                <w:u w:val="single"/>
                <w:lang w:eastAsia="fr-FR"/>
              </w:rPr>
            </w:pPr>
            <w:r w:rsidRPr="007D6023">
              <w:rPr>
                <w:rFonts w:cs="Calibri"/>
                <w:u w:val="single"/>
                <w:lang w:eastAsia="fr-FR"/>
              </w:rPr>
              <w:t>Pentru exploataţiile mixte şi zootehnice: Copie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menţiunea  "Conform cu originalul".</w:t>
            </w:r>
          </w:p>
          <w:p w:rsidR="007D6023" w:rsidRPr="007D6023" w:rsidRDefault="007D6023" w:rsidP="007D6023">
            <w:pPr>
              <w:jc w:val="both"/>
              <w:rPr>
                <w:rFonts w:eastAsia="Times New Roman" w:cs="Calibri"/>
                <w:u w:val="single"/>
              </w:rPr>
            </w:pPr>
          </w:p>
        </w:tc>
        <w:tc>
          <w:tcPr>
            <w:tcW w:w="4637"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jc w:val="both"/>
              <w:rPr>
                <w:rFonts w:eastAsia="Times New Roman" w:cs="Calibri"/>
              </w:rPr>
            </w:pPr>
            <w:r w:rsidRPr="007D6023">
              <w:rPr>
                <w:rFonts w:cs="Calibri"/>
              </w:rPr>
              <w:lastRenderedPageBreak/>
              <w:t>Doc. 1. Planul de afaceri</w:t>
            </w:r>
          </w:p>
          <w:p w:rsidR="007D6023" w:rsidRPr="007D6023" w:rsidRDefault="007D6023" w:rsidP="007D6023">
            <w:pPr>
              <w:autoSpaceDE w:val="0"/>
              <w:autoSpaceDN w:val="0"/>
              <w:adjustRightInd w:val="0"/>
              <w:jc w:val="both"/>
              <w:rPr>
                <w:rFonts w:cs="Calibri"/>
              </w:rPr>
            </w:pPr>
            <w:r w:rsidRPr="007D6023">
              <w:rPr>
                <w:rFonts w:cs="Calibri"/>
              </w:rPr>
              <w:t>Expertul verifică dacă exploatația agricolă în care s-a instalat tanarul fermier provine din preluarea integrala a cel putin unei exploatatii agricole, a doua sau minim trei.</w:t>
            </w:r>
          </w:p>
          <w:p w:rsidR="007D6023" w:rsidRPr="007D6023" w:rsidRDefault="007D6023" w:rsidP="007D6023">
            <w:pPr>
              <w:jc w:val="both"/>
              <w:rPr>
                <w:rFonts w:cs="Calibri"/>
              </w:rPr>
            </w:pPr>
            <w:r w:rsidRPr="007D6023">
              <w:rPr>
                <w:rFonts w:cs="Calibri"/>
              </w:rPr>
              <w:t>Pentru a acorda punctaj, se verifica informaţiile cu privire la numarul exploatatiilor care au constituit noua exploatatie, in care solicitantul se instaleaza, tinand cont de urmatoarele:</w:t>
            </w:r>
          </w:p>
          <w:p w:rsidR="007D6023" w:rsidRPr="007D6023" w:rsidRDefault="007D6023" w:rsidP="007D6023">
            <w:pPr>
              <w:jc w:val="both"/>
              <w:rPr>
                <w:rFonts w:cs="Calibri"/>
              </w:rPr>
            </w:pPr>
            <w:r w:rsidRPr="007D6023">
              <w:rPr>
                <w:rFonts w:cs="Calibri"/>
              </w:rPr>
              <w:t xml:space="preserve">RO-ul exploatatiei/exploatatiilor preluate (arenda, concesiune, document care atestă dreptul de proprietate) numele cedentilor si elementele de identificare (ex: copie BI/CI, Extras cedent APIA/DSVSA, Document eliberat de Asociatia Apicola, Registrul Agricol), chitante/facturi de achizitie animale/stupi si familii de albine.  </w:t>
            </w:r>
          </w:p>
          <w:p w:rsidR="007D6023" w:rsidRPr="007D6023" w:rsidRDefault="007D6023" w:rsidP="007D6023">
            <w:pPr>
              <w:numPr>
                <w:ilvl w:val="0"/>
                <w:numId w:val="2"/>
              </w:numPr>
              <w:suppressAutoHyphens w:val="0"/>
              <w:spacing w:after="0" w:line="240" w:lineRule="auto"/>
              <w:ind w:left="245" w:hanging="245"/>
              <w:contextualSpacing/>
              <w:jc w:val="both"/>
              <w:rPr>
                <w:rFonts w:cs="Calibri"/>
                <w:i/>
              </w:rPr>
            </w:pPr>
            <w:r w:rsidRPr="007D6023">
              <w:rPr>
                <w:rFonts w:cs="Calibri"/>
                <w:b/>
              </w:rPr>
              <w:t>Documente solicitate pentru terenul agricol:</w:t>
            </w:r>
          </w:p>
          <w:p w:rsidR="007D6023" w:rsidRPr="007D6023" w:rsidRDefault="007D6023" w:rsidP="007D6023">
            <w:pPr>
              <w:jc w:val="both"/>
              <w:rPr>
                <w:rFonts w:cs="Calibri"/>
              </w:rPr>
            </w:pPr>
            <w:r w:rsidRPr="007D6023">
              <w:rPr>
                <w:rFonts w:cs="Calibri"/>
              </w:rPr>
              <w:t>Expertul verifica, urmatoarele documente:</w:t>
            </w:r>
            <w:r w:rsidRPr="007D6023">
              <w:rPr>
                <w:rFonts w:cs="Calibri"/>
                <w:i/>
              </w:rPr>
              <w:t xml:space="preserve"> contract de vânzare - cumpărare autentificat de notar, act de donaţie autentificat de notar, hotarâre judecatorească definitivă şi irevocabilă cu punere în posesie, certificat de moştenitor unic autentificat de notar şi alte documente care </w:t>
            </w:r>
            <w:r w:rsidRPr="007D6023">
              <w:rPr>
                <w:rFonts w:cs="Calibri"/>
                <w:i/>
              </w:rPr>
              <w:lastRenderedPageBreak/>
              <w:t xml:space="preserve">demonstrează terţilor dreptul de proprietate conform legislaţiei în vigoare autentificate la notar, </w:t>
            </w:r>
            <w:r w:rsidRPr="007D6023">
              <w:rPr>
                <w:rFonts w:cs="Calibri"/>
              </w:rPr>
              <w:t>pentru a stabili elementele de identificare a cedentilor si a verifica preluarea integrala.</w:t>
            </w:r>
          </w:p>
          <w:p w:rsidR="007D6023" w:rsidRPr="007D6023" w:rsidRDefault="007D6023" w:rsidP="007D6023">
            <w:pPr>
              <w:jc w:val="both"/>
              <w:rPr>
                <w:rFonts w:cs="Calibri"/>
              </w:rPr>
            </w:pPr>
          </w:p>
          <w:p w:rsidR="007D6023" w:rsidRPr="007D6023" w:rsidRDefault="007D6023" w:rsidP="007D6023">
            <w:pPr>
              <w:jc w:val="both"/>
              <w:rPr>
                <w:rFonts w:cs="Calibri"/>
              </w:rPr>
            </w:pPr>
            <w:r w:rsidRPr="007D6023">
              <w:rPr>
                <w:rFonts w:cs="Calibri"/>
              </w:rPr>
              <w:t>Expertul verifica, urmatoarele:</w:t>
            </w:r>
            <w:r w:rsidRPr="007D6023">
              <w:rPr>
                <w:rFonts w:cs="Calibri"/>
                <w:i/>
              </w:rPr>
              <w:t xml:space="preserve"> conţinutul sumarului contractelor de arendare valabile la data depunerii Cererii de Finanţare</w:t>
            </w:r>
            <w:r w:rsidRPr="007D6023">
              <w:rPr>
                <w:rFonts w:cs="Calibri"/>
              </w:rPr>
              <w:t>, şi stabileste elementele de identificare a cedentilor si verifica preluarea integrala.</w:t>
            </w:r>
          </w:p>
          <w:p w:rsidR="007D6023" w:rsidRPr="007D6023" w:rsidRDefault="007D6023" w:rsidP="007D6023">
            <w:pPr>
              <w:jc w:val="both"/>
              <w:rPr>
                <w:rFonts w:cs="Calibri"/>
              </w:rPr>
            </w:pPr>
            <w:r w:rsidRPr="007D6023">
              <w:rPr>
                <w:rFonts w:cs="Calibri"/>
              </w:rPr>
              <w:t xml:space="preserve"> Expertul verifică: după caz, existența Contractului de comodat/contractului de inchiriere/ documentul potrivit caruia suprafata de teren a fost dată temporar în administrare/folosinţă, </w:t>
            </w:r>
          </w:p>
          <w:p w:rsidR="007D6023" w:rsidRPr="007D6023" w:rsidRDefault="007D6023" w:rsidP="007D6023">
            <w:pPr>
              <w:autoSpaceDE w:val="0"/>
              <w:autoSpaceDN w:val="0"/>
              <w:adjustRightInd w:val="0"/>
              <w:jc w:val="both"/>
              <w:rPr>
                <w:rFonts w:cs="Calibri"/>
              </w:rPr>
            </w:pPr>
            <w:r w:rsidRPr="007D6023">
              <w:rPr>
                <w:rFonts w:cs="Calibri"/>
              </w:rPr>
              <w:t>Expertul verifica urmatoarele:</w:t>
            </w:r>
            <w:r w:rsidRPr="007D6023">
              <w:rPr>
                <w:rFonts w:cs="Calibri"/>
                <w:i/>
              </w:rPr>
              <w:t xml:space="preserve"> la data depunerii Cererii de Finanţare, </w:t>
            </w:r>
            <w:r w:rsidRPr="007D6023">
              <w:rPr>
                <w:rFonts w:cs="Calibri"/>
              </w:rPr>
              <w:t xml:space="preserve"> dacă solicitantul este în graficul de realizare a investiţiilor prevăzute în contract şi alte clauze, pentru a stabili elementele de identificare a cedentilor si a verifica preluarea integrala. </w:t>
            </w:r>
          </w:p>
          <w:p w:rsidR="007D6023" w:rsidRPr="007D6023" w:rsidRDefault="007D6023" w:rsidP="007D6023">
            <w:pPr>
              <w:autoSpaceDE w:val="0"/>
              <w:autoSpaceDN w:val="0"/>
              <w:adjustRightInd w:val="0"/>
              <w:jc w:val="both"/>
              <w:rPr>
                <w:rFonts w:cs="Calibri"/>
                <w:b/>
              </w:rPr>
            </w:pPr>
            <w:r w:rsidRPr="007D6023">
              <w:rPr>
                <w:rFonts w:cs="Calibri"/>
                <w:b/>
              </w:rPr>
              <w:t>In toate cazurile de mai sus, in cazul exploatatiilor vegetale se vor verifica cedentii si in baza de date din Registrul exploatațiilor de la ANSVSA/DSVSA.</w:t>
            </w:r>
          </w:p>
          <w:p w:rsidR="007D6023" w:rsidRPr="007D6023" w:rsidRDefault="007D6023" w:rsidP="007D6023">
            <w:pPr>
              <w:autoSpaceDE w:val="0"/>
              <w:autoSpaceDN w:val="0"/>
              <w:adjustRightInd w:val="0"/>
              <w:jc w:val="both"/>
              <w:rPr>
                <w:rFonts w:cs="Calibri"/>
                <w:b/>
              </w:rPr>
            </w:pPr>
            <w:r w:rsidRPr="007D6023">
              <w:rPr>
                <w:rFonts w:cs="Calibri"/>
                <w:b/>
              </w:rPr>
              <w:t>d) Documente solicitate pentru animale, păsări şi familii de albine:</w:t>
            </w:r>
          </w:p>
          <w:p w:rsidR="007D6023" w:rsidRPr="007D6023" w:rsidRDefault="007D6023" w:rsidP="007D6023">
            <w:pPr>
              <w:autoSpaceDE w:val="0"/>
              <w:autoSpaceDN w:val="0"/>
              <w:adjustRightInd w:val="0"/>
              <w:jc w:val="both"/>
              <w:rPr>
                <w:rFonts w:cs="Calibri"/>
              </w:rPr>
            </w:pPr>
            <w:r w:rsidRPr="007D6023">
              <w:rPr>
                <w:rFonts w:cs="Calibri"/>
              </w:rPr>
              <w:t>Expertul verifica daca efectivul de animale deţinut solicitant sunt preluate integral de la cedent/cedenti.</w:t>
            </w:r>
          </w:p>
          <w:p w:rsidR="007D6023" w:rsidRPr="007D6023" w:rsidRDefault="007D6023" w:rsidP="007D6023">
            <w:pPr>
              <w:autoSpaceDE w:val="0"/>
              <w:autoSpaceDN w:val="0"/>
              <w:adjustRightInd w:val="0"/>
              <w:jc w:val="both"/>
              <w:rPr>
                <w:rFonts w:cs="Calibri"/>
              </w:rPr>
            </w:pPr>
            <w:r w:rsidRPr="007D6023">
              <w:rPr>
                <w:rFonts w:cs="Calibri"/>
              </w:rPr>
              <w:t xml:space="preserve">Se verifica, daca este cazul, efectivul păsărilor şi al familiilor de albine, conform inregistrarilor din registrul agricol şi a  adeverinţei eliberată de medicul veterinar de circumscripţie, pentru a stabili elementele de identificare a cedentilor si a verifica preluarea integrala. Expertul va verifica in baza de date </w:t>
            </w:r>
            <w:r w:rsidRPr="007D6023">
              <w:rPr>
                <w:rFonts w:cs="Calibri"/>
                <w:b/>
                <w:u w:val="single"/>
              </w:rPr>
              <w:t xml:space="preserve">din Registrul exploatațiilor de la </w:t>
            </w:r>
            <w:r w:rsidRPr="007D6023">
              <w:rPr>
                <w:rFonts w:cs="Calibri"/>
              </w:rPr>
              <w:lastRenderedPageBreak/>
              <w:t xml:space="preserve">ANSVSA pe baza informatiilor prevazute in Planul financiar daca cedentul/cedentii mai figureaza cu animale. </w:t>
            </w:r>
          </w:p>
          <w:p w:rsidR="007D6023" w:rsidRPr="007D6023" w:rsidRDefault="007D6023" w:rsidP="007D6023">
            <w:pPr>
              <w:autoSpaceDE w:val="0"/>
              <w:autoSpaceDN w:val="0"/>
              <w:adjustRightInd w:val="0"/>
              <w:jc w:val="both"/>
              <w:rPr>
                <w:rFonts w:cs="Calibri"/>
                <w:b/>
                <w:u w:val="single"/>
              </w:rPr>
            </w:pPr>
            <w:r w:rsidRPr="007D6023">
              <w:rPr>
                <w:rFonts w:cs="Calibri"/>
                <w:b/>
                <w:u w:val="single"/>
              </w:rPr>
              <w:t xml:space="preserve">In cazul exploatatiilor zootehnice, verificare se realizeaza si in Registrul unic de identificare APIA pentru cedenti. </w:t>
            </w:r>
          </w:p>
          <w:p w:rsidR="007D6023" w:rsidRPr="007D6023" w:rsidRDefault="007D6023" w:rsidP="007D6023">
            <w:pPr>
              <w:autoSpaceDE w:val="0"/>
              <w:autoSpaceDN w:val="0"/>
              <w:adjustRightInd w:val="0"/>
              <w:jc w:val="both"/>
              <w:rPr>
                <w:rFonts w:cs="Calibri"/>
                <w:b/>
                <w:u w:val="single"/>
              </w:rPr>
            </w:pPr>
          </w:p>
          <w:p w:rsidR="007D6023" w:rsidRPr="007D6023" w:rsidRDefault="007D6023" w:rsidP="007D6023">
            <w:pPr>
              <w:autoSpaceDE w:val="0"/>
              <w:autoSpaceDN w:val="0"/>
              <w:adjustRightInd w:val="0"/>
              <w:jc w:val="both"/>
              <w:rPr>
                <w:rFonts w:cs="Calibri"/>
                <w:b/>
                <w:u w:val="single"/>
              </w:rPr>
            </w:pPr>
            <w:r w:rsidRPr="007D6023">
              <w:rPr>
                <w:rFonts w:cs="Calibri"/>
                <w:b/>
                <w:u w:val="single"/>
              </w:rPr>
              <w:t>Atât în cazul exploatațiilor vegetale, cât și în cazul exploatațiilor mixte/zootehnice se verifică existența Registrului Agricol.</w:t>
            </w:r>
          </w:p>
          <w:p w:rsidR="007D6023" w:rsidRPr="007D6023" w:rsidRDefault="007D6023" w:rsidP="007D6023">
            <w:pPr>
              <w:autoSpaceDE w:val="0"/>
              <w:autoSpaceDN w:val="0"/>
              <w:adjustRightInd w:val="0"/>
              <w:jc w:val="both"/>
              <w:rPr>
                <w:rFonts w:cs="Calibri"/>
                <w:b/>
                <w:u w:val="single"/>
              </w:rPr>
            </w:pPr>
            <w:r w:rsidRPr="007D6023">
              <w:rPr>
                <w:rFonts w:cs="Calibri"/>
              </w:rPr>
              <w:t>În situația în care, o exploatație se preia de la propria Persoană Fizică, aceasta trebuie să se preia integral exploatația agricolă deținută fără a primi punctaj la selecţie. De asemenea, solicitantul poate prelua integral exploatația deținută de soț/soție, dar fără a beneficia de punctajul aferent acestui principiu de selecție (pentru exploatația preluată de la soț/soție).</w:t>
            </w:r>
          </w:p>
          <w:p w:rsidR="007D6023" w:rsidRPr="007D6023" w:rsidRDefault="007D6023" w:rsidP="007D6023">
            <w:pPr>
              <w:ind w:right="29"/>
              <w:jc w:val="both"/>
              <w:rPr>
                <w:rFonts w:eastAsia="Times New Roman" w:cs="Calibri"/>
              </w:rPr>
            </w:pPr>
            <w:r w:rsidRPr="007D6023">
              <w:rPr>
                <w:rFonts w:cs="Calibri"/>
                <w:i/>
              </w:rPr>
              <w:t>Pentru a beneficia de punctaj conform criteriului de selecţie, preluarea exploataţiilor se realizează unitar, cu toate suprafeţele şi animalele, aşa cum apar înregistrate la APIA şi/ sau la ANSVSA şi în Registrul agricol.</w:t>
            </w:r>
          </w:p>
          <w:p w:rsidR="007D6023" w:rsidRPr="007D6023" w:rsidRDefault="007D6023" w:rsidP="007D6023">
            <w:pPr>
              <w:ind w:right="29"/>
              <w:jc w:val="both"/>
              <w:rPr>
                <w:rFonts w:cs="Calibri"/>
                <w:i/>
              </w:rPr>
            </w:pPr>
            <w:r w:rsidRPr="007D6023">
              <w:rPr>
                <w:rFonts w:cs="Calibri"/>
                <w:i/>
              </w:rPr>
              <w:t>Ca urmare, cedentul nu trebuie să mai fie  înregistrat  în Registrul unic de identificare de la APIA şi/ sau în Registrul exploatațiilor de la ANSVSA/ DSVSA/ Circumscripție Veterinară şi Registrul Agricol.</w:t>
            </w:r>
          </w:p>
          <w:p w:rsidR="007D6023" w:rsidRPr="007D6023" w:rsidRDefault="007D6023" w:rsidP="007D6023">
            <w:pPr>
              <w:jc w:val="both"/>
              <w:rPr>
                <w:rFonts w:cs="Calibri"/>
                <w:b/>
                <w:i/>
              </w:rPr>
            </w:pPr>
            <w:r w:rsidRPr="007D6023">
              <w:rPr>
                <w:rFonts w:cs="Calibri"/>
                <w:b/>
                <w:i/>
              </w:rPr>
              <w:t>Nu este obligatorie preluarea curții și a anexelor gospodăriei cedentului.</w:t>
            </w:r>
          </w:p>
          <w:p w:rsidR="007D6023" w:rsidRPr="007D6023" w:rsidRDefault="007D6023" w:rsidP="007D6023">
            <w:pPr>
              <w:jc w:val="both"/>
              <w:rPr>
                <w:rFonts w:cs="Calibri"/>
                <w:b/>
                <w:i/>
              </w:rPr>
            </w:pPr>
          </w:p>
          <w:p w:rsidR="007D6023" w:rsidRPr="007D6023" w:rsidRDefault="007D6023" w:rsidP="007D6023">
            <w:pPr>
              <w:jc w:val="both"/>
              <w:rPr>
                <w:rFonts w:cs="Calibri"/>
                <w:b/>
                <w:i/>
              </w:rPr>
            </w:pPr>
            <w:r w:rsidRPr="007D6023">
              <w:rPr>
                <w:rFonts w:cs="Calibri"/>
                <w:b/>
                <w:i/>
              </w:rPr>
              <w:t xml:space="preserve">ATENȚIE! Pentru îndeplinirea acestui principiu de selecție, se vor atașa extras din Registrul unic de identificare de la APIA şi/ sau Registrul exploatațiilor de la ANSVSA/ DSVSA/ Circumscripție Veterinară şi Registrul Agricol </w:t>
            </w:r>
            <w:r w:rsidRPr="007D6023">
              <w:rPr>
                <w:rFonts w:cs="Calibri"/>
                <w:b/>
                <w:i/>
              </w:rPr>
              <w:lastRenderedPageBreak/>
              <w:t>pentru cedent/cedenți, din care să reiasă situația acestuia/acestora înainte și după momentul preluării exploatației/exploatațiilor agricole.</w:t>
            </w:r>
          </w:p>
          <w:p w:rsidR="007D6023" w:rsidRPr="007D6023" w:rsidRDefault="007D6023" w:rsidP="007D6023">
            <w:pPr>
              <w:jc w:val="both"/>
              <w:rPr>
                <w:rFonts w:cs="Calibri"/>
                <w:b/>
                <w:i/>
              </w:rPr>
            </w:pPr>
          </w:p>
          <w:p w:rsidR="007D6023" w:rsidRPr="007D6023" w:rsidRDefault="007D6023" w:rsidP="007D6023">
            <w:pPr>
              <w:jc w:val="both"/>
              <w:rPr>
                <w:rFonts w:eastAsia="Times New Roman" w:cs="Calibri"/>
              </w:rPr>
            </w:pPr>
            <w:r w:rsidRPr="007D6023">
              <w:rPr>
                <w:rFonts w:cs="Calibri"/>
                <w:i/>
              </w:rPr>
              <w:t>ATENȚIE! Nu se va acorda punctaj în  situația în care cedentul/cedenții exploatației agricole preluate integral au jucat doar un rolul de proprietar intermediar de scurtă durată a unei părți din altă exploatație mai mare (de exemplu: cedentul nu are nicio cerere de plată solicitată și înacasată de la APIA).</w:t>
            </w:r>
          </w:p>
        </w:tc>
      </w:tr>
    </w:tbl>
    <w:p w:rsidR="007D6023" w:rsidRPr="007D6023" w:rsidRDefault="007D6023" w:rsidP="007D6023">
      <w:pPr>
        <w:spacing w:after="120" w:line="240" w:lineRule="auto"/>
        <w:jc w:val="both"/>
        <w:rPr>
          <w:rFonts w:ascii="Times New Roman" w:eastAsia="Times New Roman" w:hAnsi="Times New Roman"/>
          <w:sz w:val="24"/>
          <w:szCs w:val="24"/>
        </w:rPr>
      </w:pPr>
    </w:p>
    <w:p w:rsidR="007D6023" w:rsidRPr="007D6023" w:rsidRDefault="007D6023" w:rsidP="007D6023">
      <w:pPr>
        <w:spacing w:after="120" w:line="240" w:lineRule="auto"/>
        <w:jc w:val="both"/>
      </w:pPr>
      <w:r w:rsidRPr="007D6023">
        <w:rPr>
          <w:rFonts w:ascii="Times New Roman" w:eastAsia="Times New Roman" w:hAnsi="Times New Roman"/>
          <w:sz w:val="24"/>
          <w:szCs w:val="24"/>
        </w:rPr>
        <w:t xml:space="preserve">Expertul completează, semnează şi datează Fişa de evaluare a criteriilor de selecţie şi de departajare înscrie punctajul total acordat. </w:t>
      </w:r>
    </w:p>
    <w:p w:rsidR="007D6023" w:rsidRPr="007D6023" w:rsidRDefault="007D6023" w:rsidP="007D6023">
      <w:pPr>
        <w:spacing w:after="0"/>
        <w:contextualSpacing/>
        <w:jc w:val="both"/>
        <w:rPr>
          <w:rFonts w:ascii="Times New Roman" w:eastAsia="Times New Roman" w:hAnsi="Times New Roman"/>
          <w:sz w:val="24"/>
          <w:szCs w:val="24"/>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CS 2- Principiul nivelului de calificare în domeniul agricol – 25 puncte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sz w:val="24"/>
          <w:szCs w:val="24"/>
        </w:rPr>
        <w:t>1. Solicitantul a absolvit cu diplomă de studii superioare în domeniul agricol.....</w:t>
      </w:r>
      <w:r w:rsidRPr="007D6023">
        <w:rPr>
          <w:rFonts w:ascii="Times New Roman" w:hAnsi="Times New Roman"/>
          <w:b/>
          <w:sz w:val="24"/>
          <w:szCs w:val="24"/>
        </w:rPr>
        <w:t xml:space="preserve">25 puncte </w:t>
      </w:r>
      <w:r w:rsidRPr="007D6023">
        <w:rPr>
          <w:rFonts w:ascii="Times New Roman" w:hAnsi="Times New Roman"/>
          <w:sz w:val="24"/>
          <w:szCs w:val="24"/>
        </w:rPr>
        <w:t>2.Solicitantul a absolvit studii postliceale sau liceale în domeniul agricol.................</w:t>
      </w:r>
      <w:r w:rsidR="007850AB">
        <w:rPr>
          <w:rFonts w:ascii="Times New Roman" w:hAnsi="Times New Roman"/>
          <w:sz w:val="24"/>
          <w:szCs w:val="24"/>
        </w:rPr>
        <w:t>....</w:t>
      </w:r>
      <w:r w:rsidRPr="007D6023">
        <w:rPr>
          <w:rFonts w:ascii="Times New Roman" w:hAnsi="Times New Roman"/>
          <w:sz w:val="24"/>
          <w:szCs w:val="24"/>
        </w:rPr>
        <w:t>.</w:t>
      </w:r>
      <w:r w:rsidRPr="007D6023">
        <w:rPr>
          <w:rFonts w:ascii="Times New Roman" w:hAnsi="Times New Roman"/>
          <w:b/>
          <w:sz w:val="24"/>
          <w:szCs w:val="24"/>
        </w:rPr>
        <w:t>20 puncte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sz w:val="24"/>
          <w:szCs w:val="24"/>
        </w:rPr>
        <w:t>3. Formare profesională care conferă un nivel de calificare superior nivelului minim obligatoriu solicitat prin eligibilitate şi anume, prin studii/curs de calificare în domeniul agricol, agro-alimentar, veterinar sau economie agrară de cel puţin Nivel 1 de calificare profesională, conform legislaţiei aplicabile la momentul acordării certificatului de calificare profesională  .....................................................................................</w:t>
      </w:r>
      <w:r w:rsidR="007850AB">
        <w:rPr>
          <w:rFonts w:ascii="Times New Roman" w:hAnsi="Times New Roman"/>
          <w:sz w:val="24"/>
          <w:szCs w:val="24"/>
        </w:rPr>
        <w:t>....................</w:t>
      </w:r>
      <w:r w:rsidRPr="007D6023">
        <w:rPr>
          <w:rFonts w:ascii="Times New Roman" w:hAnsi="Times New Roman"/>
          <w:sz w:val="24"/>
          <w:szCs w:val="24"/>
        </w:rPr>
        <w:t>.</w:t>
      </w:r>
      <w:r w:rsidRPr="007D6023">
        <w:rPr>
          <w:rFonts w:ascii="Times New Roman" w:hAnsi="Times New Roman"/>
          <w:b/>
          <w:sz w:val="24"/>
          <w:szCs w:val="24"/>
        </w:rPr>
        <w:t>10 puncte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4908"/>
      </w:tblGrid>
      <w:tr w:rsidR="007D6023" w:rsidRPr="007D6023" w:rsidTr="004F7667">
        <w:tc>
          <w:tcPr>
            <w:tcW w:w="4885"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DOCUMENTE  PREZENTATE</w:t>
            </w:r>
          </w:p>
        </w:tc>
        <w:tc>
          <w:tcPr>
            <w:tcW w:w="4905"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PUNCTE DE VERIFICAT ÎN CADRUL DOCUMENTELOR  PREZENTATE</w:t>
            </w:r>
          </w:p>
        </w:tc>
      </w:tr>
      <w:tr w:rsidR="007D6023" w:rsidRPr="007D6023" w:rsidTr="004F7667">
        <w:trPr>
          <w:trHeight w:val="647"/>
        </w:trPr>
        <w:tc>
          <w:tcPr>
            <w:tcW w:w="4885"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Doc. Copie dup</w:t>
            </w:r>
            <w:r w:rsidR="00DF750B">
              <w:rPr>
                <w:rFonts w:ascii="Times New Roman" w:hAnsi="Times New Roman"/>
                <w:b/>
                <w:sz w:val="24"/>
                <w:szCs w:val="24"/>
              </w:rPr>
              <w:t>ă certificat/diplomă de studii î</w:t>
            </w:r>
            <w:r w:rsidRPr="007D6023">
              <w:rPr>
                <w:rFonts w:ascii="Times New Roman" w:hAnsi="Times New Roman"/>
                <w:b/>
                <w:sz w:val="24"/>
                <w:szCs w:val="24"/>
              </w:rPr>
              <w:t>n domeniul agricol</w:t>
            </w:r>
          </w:p>
          <w:p w:rsidR="007D6023" w:rsidRPr="007D6023" w:rsidRDefault="007D6023" w:rsidP="007D6023">
            <w:pPr>
              <w:spacing w:after="0"/>
              <w:contextualSpacing/>
              <w:jc w:val="both"/>
              <w:rPr>
                <w:rFonts w:ascii="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sau,</w:t>
            </w:r>
          </w:p>
          <w:p w:rsidR="007D6023" w:rsidRPr="007D6023" w:rsidRDefault="009B0A31" w:rsidP="007D6023">
            <w:pPr>
              <w:spacing w:after="0"/>
              <w:contextualSpacing/>
              <w:jc w:val="both"/>
              <w:rPr>
                <w:rFonts w:ascii="Times New Roman" w:hAnsi="Times New Roman"/>
                <w:b/>
                <w:i/>
                <w:sz w:val="24"/>
                <w:szCs w:val="24"/>
              </w:rPr>
            </w:pPr>
            <w:r>
              <w:rPr>
                <w:rFonts w:ascii="Times New Roman" w:hAnsi="Times New Roman"/>
                <w:b/>
                <w:sz w:val="24"/>
                <w:szCs w:val="24"/>
              </w:rPr>
              <w:t>Document care atestă</w:t>
            </w:r>
            <w:r w:rsidR="007D6023" w:rsidRPr="007D6023">
              <w:rPr>
                <w:rFonts w:ascii="Times New Roman" w:hAnsi="Times New Roman"/>
                <w:b/>
                <w:sz w:val="24"/>
                <w:szCs w:val="24"/>
              </w:rPr>
              <w:t xml:space="preserve"> nivelul de calificare în domeniul agricol de cel puţin Nivel 1 de calificare profesională.</w:t>
            </w:r>
            <w:r w:rsidR="007D6023" w:rsidRPr="007D6023">
              <w:rPr>
                <w:rFonts w:ascii="Times New Roman" w:hAnsi="Times New Roman"/>
                <w:b/>
                <w:i/>
                <w:sz w:val="24"/>
                <w:szCs w:val="24"/>
              </w:rPr>
              <w:t xml:space="preserve"> </w:t>
            </w:r>
          </w:p>
          <w:p w:rsidR="007D6023" w:rsidRPr="007D6023" w:rsidRDefault="007D6023" w:rsidP="007D6023">
            <w:pPr>
              <w:spacing w:after="0"/>
              <w:contextualSpacing/>
              <w:jc w:val="both"/>
              <w:rPr>
                <w:rFonts w:ascii="Times New Roman" w:hAnsi="Times New Roman"/>
                <w:b/>
                <w:i/>
                <w:sz w:val="24"/>
                <w:szCs w:val="24"/>
              </w:rPr>
            </w:pPr>
            <w:r w:rsidRPr="007D6023">
              <w:rPr>
                <w:rFonts w:ascii="Times New Roman" w:hAnsi="Times New Roman"/>
                <w:b/>
                <w:i/>
                <w:sz w:val="24"/>
                <w:szCs w:val="24"/>
              </w:rPr>
              <w:t>Nivelul I de calificare profesională are o durată de minim 360 ore.</w:t>
            </w:r>
          </w:p>
          <w:p w:rsidR="007D6023" w:rsidRPr="007D6023" w:rsidRDefault="007D6023" w:rsidP="007D6023">
            <w:pPr>
              <w:spacing w:after="0"/>
              <w:contextualSpacing/>
              <w:jc w:val="both"/>
              <w:rPr>
                <w:rFonts w:ascii="Times New Roman" w:hAnsi="Times New Roman"/>
                <w:sz w:val="24"/>
                <w:szCs w:val="24"/>
              </w:rPr>
            </w:pPr>
          </w:p>
        </w:tc>
        <w:tc>
          <w:tcPr>
            <w:tcW w:w="4905"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sz w:val="24"/>
                <w:szCs w:val="24"/>
              </w:rPr>
              <w:t xml:space="preserve">Expertul verifica daca solicitantul </w:t>
            </w:r>
            <w:r w:rsidRPr="007D6023">
              <w:rPr>
                <w:rFonts w:ascii="Times New Roman" w:hAnsi="Times New Roman"/>
                <w:b/>
                <w:sz w:val="24"/>
                <w:szCs w:val="24"/>
              </w:rPr>
              <w:t>deține competențe și aptitudini profesionale, conform copiei de pe diploma de licenta/</w:t>
            </w:r>
            <w:r w:rsidRPr="007D6023">
              <w:rPr>
                <w:rFonts w:ascii="Times New Roman" w:hAnsi="Times New Roman"/>
                <w:sz w:val="24"/>
                <w:szCs w:val="24"/>
              </w:rPr>
              <w:t xml:space="preserve">master în domeniul agricol eliberată de o instituție de învățământ superior, caz în care solicitantul va obține </w:t>
            </w:r>
            <w:r w:rsidRPr="007D6023">
              <w:rPr>
                <w:rFonts w:ascii="Times New Roman" w:hAnsi="Times New Roman"/>
                <w:b/>
                <w:sz w:val="24"/>
                <w:szCs w:val="24"/>
              </w:rPr>
              <w:t>25 de puncte.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sz w:val="24"/>
                <w:szCs w:val="24"/>
              </w:rPr>
              <w:t xml:space="preserve"> Solicitanții care prezintă </w:t>
            </w:r>
            <w:r w:rsidRPr="007D6023">
              <w:rPr>
                <w:rFonts w:ascii="Times New Roman" w:hAnsi="Times New Roman"/>
                <w:b/>
                <w:sz w:val="24"/>
                <w:szCs w:val="24"/>
              </w:rPr>
              <w:t xml:space="preserve">copie de pe diploma de studii </w:t>
            </w:r>
            <w:r w:rsidRPr="007D6023">
              <w:rPr>
                <w:rFonts w:ascii="Times New Roman" w:hAnsi="Times New Roman"/>
                <w:sz w:val="24"/>
                <w:szCs w:val="24"/>
              </w:rPr>
              <w:t xml:space="preserve">in cazul absolventilor de studii postliceale sau liceale in domeniul agricol vor primi </w:t>
            </w:r>
            <w:r w:rsidRPr="007D6023">
              <w:rPr>
                <w:rFonts w:ascii="Times New Roman" w:hAnsi="Times New Roman"/>
                <w:b/>
                <w:sz w:val="24"/>
                <w:szCs w:val="24"/>
              </w:rPr>
              <w:t>20 de puncte.</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 xml:space="preserve">Pentru cursurile de formare profesională care conferă un nivel de calificare superior nivelului minim obligatoriu solicitat prin eligibilitate, se </w:t>
            </w:r>
            <w:r w:rsidRPr="007D6023">
              <w:rPr>
                <w:rFonts w:ascii="Times New Roman" w:hAnsi="Times New Roman"/>
                <w:sz w:val="24"/>
                <w:szCs w:val="24"/>
              </w:rPr>
              <w:lastRenderedPageBreak/>
              <w:t xml:space="preserve">verifica in cadrul documentul conform cerintelor vor primi </w:t>
            </w:r>
            <w:r w:rsidRPr="007D6023">
              <w:rPr>
                <w:rFonts w:ascii="Times New Roman" w:hAnsi="Times New Roman"/>
                <w:b/>
                <w:sz w:val="24"/>
                <w:szCs w:val="24"/>
              </w:rPr>
              <w:t>10 de puncte.</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În cazul în care solicitantul nu poate prezenta diploma în original. Poate fi acceptată o adeverinţă de absolvire a studiilor respective, însoţită de situația școlară disponibilă, sub condiţia prezentării diplomei în original pentru acordarea celei de-a doua tranşe de sprijin.</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Absolvirea de studii superioare se dovedeşte cu diploma de licenţă/master/doctor, iar absolvirea studiilor postliceale cu diplomă/certificat de absolvire, iar cele liceal se dovedesc cu diplomă de bacalaureat.</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b/>
                <w:sz w:val="24"/>
                <w:szCs w:val="24"/>
              </w:rPr>
              <w:t xml:space="preserve">II. Pentru demonstrarea criteriului de selecţie privind formarea profesională care conferă un nivel de calificare superior nivelului minim obligatoriu solicitat, se va prezenta </w:t>
            </w:r>
            <w:r w:rsidRPr="007D6023">
              <w:rPr>
                <w:rFonts w:ascii="Times New Roman" w:hAnsi="Times New Roman"/>
                <w:sz w:val="24"/>
                <w:szCs w:val="24"/>
              </w:rPr>
              <w:t xml:space="preserve">actul doveditor (certificat de calificare) eliberat de un formator de formare profesională acreditat (recunoscut de Ministerul Educaţiei și Cercetării Științifice) prin care se certifică competențele profesionale de minim Nivel 1 de calificare în domeniul agricol, agro-alimentar, veterinar sau economie agrară, conform legislaţiei aplicabile la momentul acordării certificatului. Solicitanţii care nu au studii medii/superioare vor prezenta diploma de absolvire a minim 8 clase. </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Nu se acorda punctaj pentru urmatoarele situatii (conditii minime de eligibilitate):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sz w:val="24"/>
                <w:szCs w:val="24"/>
              </w:rPr>
              <w:t>-</w:t>
            </w:r>
            <w:r w:rsidRPr="007D6023">
              <w:rPr>
                <w:rFonts w:ascii="Times New Roman" w:hAnsi="Times New Roman"/>
                <w:b/>
                <w:sz w:val="24"/>
                <w:szCs w:val="24"/>
              </w:rPr>
              <w:t>angajamentul de a dobândi competențele profesionale adecvate</w:t>
            </w:r>
            <w:r w:rsidRPr="007D6023">
              <w:rPr>
                <w:rFonts w:ascii="Times New Roman" w:hAnsi="Times New Roman"/>
                <w:sz w:val="24"/>
                <w:szCs w:val="24"/>
              </w:rPr>
              <w:t xml:space="preserve"> (cele mai sus menţionate – participare la program de instruire, în cazul studiilor deţinute în domeniul non-agricol) </w:t>
            </w:r>
            <w:r w:rsidRPr="007D6023">
              <w:rPr>
                <w:rFonts w:ascii="Times New Roman" w:hAnsi="Times New Roman"/>
                <w:b/>
                <w:sz w:val="24"/>
                <w:szCs w:val="24"/>
              </w:rPr>
              <w:t>într-o perioadă de grație de maximum 33 de luni de la data adoptării deciziei individuale de acordare a ajutorului;</w:t>
            </w:r>
          </w:p>
          <w:p w:rsidR="007D6023" w:rsidRPr="007D6023" w:rsidRDefault="007D6023" w:rsidP="007D6023">
            <w:pPr>
              <w:spacing w:after="0"/>
              <w:contextualSpacing/>
              <w:jc w:val="both"/>
              <w:rPr>
                <w:rFonts w:ascii="Times New Roman" w:hAnsi="Times New Roman"/>
                <w:sz w:val="24"/>
                <w:szCs w:val="24"/>
                <w:lang w:val="fr-FR"/>
              </w:rPr>
            </w:pPr>
            <w:r w:rsidRPr="007D6023">
              <w:rPr>
                <w:rFonts w:ascii="Times New Roman" w:hAnsi="Times New Roman"/>
                <w:sz w:val="24"/>
                <w:szCs w:val="24"/>
              </w:rPr>
              <w:t xml:space="preserve">- competențe în domeniul agricol/ veterinar/ economie agrară dobândite prin participarea la programe de iniţiere/instruire/specializate care nu necesită un document eliberat de formatorii </w:t>
            </w:r>
            <w:r w:rsidRPr="007D6023">
              <w:rPr>
                <w:rFonts w:ascii="Times New Roman" w:hAnsi="Times New Roman"/>
                <w:sz w:val="24"/>
                <w:szCs w:val="24"/>
              </w:rPr>
              <w:lastRenderedPageBreak/>
              <w:t>recunoscuţi de către ANC şi presupune un număr de ore sub numărul de ore aferent Nivelului I de calificare profesională</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 xml:space="preserve">  sau </w:t>
            </w:r>
          </w:p>
          <w:p w:rsidR="007D6023" w:rsidRPr="007D6023" w:rsidRDefault="007D6023" w:rsidP="007D6023">
            <w:pPr>
              <w:numPr>
                <w:ilvl w:val="0"/>
                <w:numId w:val="3"/>
              </w:numPr>
              <w:spacing w:after="0"/>
              <w:contextualSpacing/>
              <w:jc w:val="both"/>
              <w:rPr>
                <w:rFonts w:ascii="Times New Roman" w:hAnsi="Times New Roman"/>
                <w:sz w:val="24"/>
                <w:szCs w:val="24"/>
              </w:rPr>
            </w:pPr>
            <w:r w:rsidRPr="007D6023">
              <w:rPr>
                <w:rFonts w:ascii="Times New Roman" w:hAnsi="Times New Roman"/>
                <w:sz w:val="24"/>
                <w:szCs w:val="24"/>
              </w:rPr>
              <w:t>-copie după certificat/diplomă de studii sau echivalentul acestuia privind recunoaşterea de către un centru de evaluare si certificare a competențelor profesionale obținute pe alte căi decât cele formale autorizat ANC a competenţelor dobândite ca urmare a experienţei profesionale.</w:t>
            </w:r>
          </w:p>
          <w:p w:rsidR="007D6023" w:rsidRPr="007D6023" w:rsidRDefault="007D6023" w:rsidP="007D6023">
            <w:pPr>
              <w:numPr>
                <w:ilvl w:val="0"/>
                <w:numId w:val="3"/>
              </w:numPr>
              <w:spacing w:after="0"/>
              <w:contextualSpacing/>
              <w:jc w:val="both"/>
              <w:rPr>
                <w:rFonts w:ascii="Times New Roman" w:hAnsi="Times New Roman"/>
                <w:i/>
                <w:iCs/>
                <w:sz w:val="24"/>
                <w:szCs w:val="24"/>
                <w:lang w:val="fr-FR"/>
              </w:rPr>
            </w:pPr>
            <w:r w:rsidRPr="007D6023">
              <w:rPr>
                <w:rFonts w:ascii="Times New Roman" w:hAnsi="Times New Roman"/>
                <w:i/>
                <w:iCs/>
                <w:sz w:val="24"/>
                <w:szCs w:val="24"/>
              </w:rPr>
              <w:t>Nivelul I de calificare profesională are o durată de minim 360 ore, pentru certificatele eliberate până la 1 ianuarie 2016, şi 80 de ore pentru cele eliberate ulterior, conform prevederilor legale în vigoare în prezent .Pentru acordarea de punctaj la criteriul 3 de selecţie, sunt acceptate şi certificatele de absolvire a cursurilor de calificare emise de ANCA.</w:t>
            </w:r>
          </w:p>
          <w:p w:rsidR="007D6023" w:rsidRPr="007D6023" w:rsidRDefault="007D6023" w:rsidP="007D6023">
            <w:pPr>
              <w:spacing w:after="0"/>
              <w:contextualSpacing/>
              <w:jc w:val="both"/>
              <w:rPr>
                <w:rFonts w:ascii="Times New Roman" w:hAnsi="Times New Roman"/>
                <w:sz w:val="24"/>
                <w:szCs w:val="24"/>
              </w:rPr>
            </w:pPr>
          </w:p>
        </w:tc>
      </w:tr>
    </w:tbl>
    <w:p w:rsidR="007D6023" w:rsidRPr="007D6023" w:rsidRDefault="007D6023" w:rsidP="007D6023">
      <w:pPr>
        <w:spacing w:after="0"/>
        <w:contextualSpacing/>
        <w:jc w:val="both"/>
        <w:rPr>
          <w:rFonts w:ascii="Times New Roman" w:hAnsi="Times New Roman"/>
          <w:sz w:val="24"/>
          <w:szCs w:val="24"/>
        </w:rPr>
      </w:pPr>
    </w:p>
    <w:p w:rsidR="007D6023" w:rsidRPr="007D6023" w:rsidRDefault="007D6023" w:rsidP="007D6023">
      <w:pPr>
        <w:spacing w:after="120" w:line="240" w:lineRule="auto"/>
        <w:jc w:val="both"/>
      </w:pPr>
      <w:r w:rsidRPr="007D6023">
        <w:rPr>
          <w:rFonts w:ascii="Times New Roman" w:eastAsia="Times New Roman" w:hAnsi="Times New Roman"/>
          <w:sz w:val="24"/>
          <w:szCs w:val="24"/>
        </w:rPr>
        <w:t xml:space="preserve">Expertul completează, semnează şi datează Fişa de evaluare a criteriilor de selecţie şi de departajare înscrie punctajul total acordat. </w:t>
      </w:r>
    </w:p>
    <w:p w:rsidR="007D6023" w:rsidRPr="007D6023" w:rsidRDefault="007D6023" w:rsidP="007D6023">
      <w:pPr>
        <w:spacing w:after="0"/>
        <w:contextualSpacing/>
        <w:jc w:val="both"/>
        <w:rPr>
          <w:rFonts w:ascii="Times New Roman" w:eastAsia="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CS 3- Principiul sectorului prioritar care vizează sectorul zootehnic (bovine, apicultură, ovine și caprine) și vegetal (legumicultură, inclusiv producția de material săditor, pomicultură și producția de semințe) – 30 puncte</w:t>
      </w:r>
    </w:p>
    <w:p w:rsidR="007D6023" w:rsidRPr="007D6023" w:rsidRDefault="007D6023" w:rsidP="007D6023">
      <w:pPr>
        <w:spacing w:after="0"/>
        <w:contextualSpacing/>
        <w:jc w:val="both"/>
        <w:rPr>
          <w:rFonts w:ascii="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1) Sector vegetal</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1.</w:t>
      </w:r>
      <w:r w:rsidRPr="007D6023">
        <w:rPr>
          <w:rFonts w:ascii="Times New Roman" w:hAnsi="Times New Roman"/>
          <w:b/>
          <w:sz w:val="24"/>
          <w:szCs w:val="24"/>
        </w:rPr>
        <w:tab/>
        <w:t xml:space="preserve">Legumicultură </w:t>
      </w:r>
      <w:r w:rsidRPr="007D6023">
        <w:rPr>
          <w:rFonts w:ascii="Times New Roman" w:hAnsi="Times New Roman"/>
          <w:sz w:val="24"/>
          <w:szCs w:val="24"/>
        </w:rPr>
        <w:t xml:space="preserve">(se referă atât la legumele în câmp cât şi la cele în spaţii protejate, inclusiv ciupercăriile din spaţiile climatizate), inclusiv producere de material săditor/sămânţă de legume – </w:t>
      </w:r>
      <w:r w:rsidRPr="007D6023">
        <w:rPr>
          <w:rFonts w:ascii="Times New Roman" w:hAnsi="Times New Roman"/>
          <w:b/>
          <w:sz w:val="24"/>
          <w:szCs w:val="24"/>
        </w:rPr>
        <w:t>30 de puncte ;</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2.</w:t>
      </w:r>
      <w:r w:rsidRPr="007D6023">
        <w:rPr>
          <w:rFonts w:ascii="Times New Roman" w:hAnsi="Times New Roman"/>
          <w:b/>
          <w:sz w:val="24"/>
          <w:szCs w:val="24"/>
        </w:rPr>
        <w:tab/>
        <w:t>Producere de sămânță /material saditor, inclusiv pentru pepiniere pomicole şi viticole - exceptând cele pentru legumicultură -</w:t>
      </w:r>
      <w:r w:rsidR="00AB57F4">
        <w:rPr>
          <w:rFonts w:ascii="Times New Roman" w:hAnsi="Times New Roman"/>
          <w:b/>
          <w:sz w:val="24"/>
          <w:szCs w:val="24"/>
        </w:rPr>
        <w:t xml:space="preserve"> </w:t>
      </w:r>
      <w:r w:rsidRPr="007D6023">
        <w:rPr>
          <w:rFonts w:ascii="Times New Roman" w:hAnsi="Times New Roman"/>
          <w:b/>
          <w:sz w:val="24"/>
          <w:szCs w:val="24"/>
        </w:rPr>
        <w:t>25 de puncte;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3. Pomicultură, exceptând pepinierele pomicole – 20 de puncte;</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2) Sector zootehnic</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 xml:space="preserve">1. Bovine (sunt incluse şi bubalinele) – 30 de puncte </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 xml:space="preserve">2. Apicultură - 25 de puncte </w:t>
      </w: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3. Ovine și caprine – 20 de puncte</w:t>
      </w:r>
    </w:p>
    <w:p w:rsidR="007D6023" w:rsidRPr="007D6023" w:rsidRDefault="007D6023" w:rsidP="007D6023">
      <w:pPr>
        <w:spacing w:after="0"/>
        <w:contextualSpacing/>
        <w:jc w:val="both"/>
        <w:rPr>
          <w:rFonts w:ascii="Times New Roman" w:hAnsi="Times New Roman"/>
          <w:b/>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4908"/>
      </w:tblGrid>
      <w:tr w:rsidR="007D6023" w:rsidRPr="007D6023" w:rsidTr="004F7667">
        <w:tc>
          <w:tcPr>
            <w:tcW w:w="4885"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keepNext/>
              <w:suppressAutoHyphens w:val="0"/>
              <w:spacing w:before="240" w:after="60" w:line="240" w:lineRule="auto"/>
              <w:outlineLvl w:val="0"/>
              <w:rPr>
                <w:rFonts w:ascii="Times New Roman" w:eastAsia="Times New Roman" w:hAnsi="Times New Roman"/>
                <w:b/>
                <w:bCs/>
                <w:kern w:val="32"/>
                <w:sz w:val="24"/>
                <w:szCs w:val="24"/>
                <w:lang w:eastAsia="en-US"/>
              </w:rPr>
            </w:pPr>
            <w:r w:rsidRPr="007D6023">
              <w:rPr>
                <w:rFonts w:ascii="Times New Roman" w:eastAsia="Times New Roman" w:hAnsi="Times New Roman"/>
                <w:b/>
                <w:bCs/>
                <w:kern w:val="32"/>
                <w:sz w:val="24"/>
                <w:szCs w:val="24"/>
                <w:lang w:eastAsia="en-US"/>
              </w:rPr>
              <w:t>DOCUMENTE  PREZENTATE</w:t>
            </w:r>
          </w:p>
        </w:tc>
        <w:tc>
          <w:tcPr>
            <w:tcW w:w="4905"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suppressAutoHyphens w:val="0"/>
              <w:spacing w:after="0" w:line="240" w:lineRule="auto"/>
              <w:jc w:val="both"/>
              <w:rPr>
                <w:rFonts w:ascii="Times New Roman" w:eastAsia="Times New Roman" w:hAnsi="Times New Roman"/>
                <w:b/>
                <w:sz w:val="24"/>
                <w:szCs w:val="24"/>
                <w:lang w:eastAsia="en-US"/>
              </w:rPr>
            </w:pPr>
            <w:r w:rsidRPr="007D6023">
              <w:rPr>
                <w:rFonts w:ascii="Times New Roman" w:eastAsia="Times New Roman" w:hAnsi="Times New Roman"/>
                <w:b/>
                <w:sz w:val="24"/>
                <w:szCs w:val="24"/>
                <w:lang w:eastAsia="en-US"/>
              </w:rPr>
              <w:t>PUNCTE DE VERIFICAT ÎN CADRUL DOCUMENTELOR  PREZENTATE</w:t>
            </w:r>
          </w:p>
        </w:tc>
      </w:tr>
      <w:tr w:rsidR="007D6023" w:rsidRPr="007D6023" w:rsidTr="004F7667">
        <w:tc>
          <w:tcPr>
            <w:tcW w:w="4885" w:type="dxa"/>
            <w:tcBorders>
              <w:top w:val="single" w:sz="4" w:space="0" w:color="auto"/>
              <w:left w:val="single" w:sz="4" w:space="0" w:color="auto"/>
              <w:bottom w:val="single" w:sz="4" w:space="0" w:color="auto"/>
              <w:right w:val="single" w:sz="4" w:space="0" w:color="auto"/>
            </w:tcBorders>
            <w:hideMark/>
          </w:tcPr>
          <w:p w:rsidR="007D6023" w:rsidRPr="007D6023" w:rsidRDefault="007D6023" w:rsidP="007D6023">
            <w:pPr>
              <w:suppressAutoHyphens w:val="0"/>
              <w:spacing w:after="0" w:line="240" w:lineRule="auto"/>
              <w:jc w:val="both"/>
              <w:rPr>
                <w:rFonts w:ascii="Times New Roman" w:eastAsia="Times New Roman" w:hAnsi="Times New Roman"/>
                <w:color w:val="000000"/>
                <w:spacing w:val="2"/>
                <w:sz w:val="24"/>
                <w:szCs w:val="24"/>
                <w:lang w:eastAsia="en-US"/>
              </w:rPr>
            </w:pPr>
            <w:r w:rsidRPr="007D6023">
              <w:rPr>
                <w:rFonts w:ascii="Times New Roman" w:eastAsia="Times New Roman" w:hAnsi="Times New Roman"/>
                <w:b/>
                <w:sz w:val="24"/>
                <w:szCs w:val="24"/>
                <w:lang w:eastAsia="en-US"/>
              </w:rPr>
              <w:t xml:space="preserve">Doc. </w:t>
            </w:r>
            <w:r w:rsidRPr="007D6023">
              <w:rPr>
                <w:rFonts w:ascii="Times New Roman" w:eastAsia="Times New Roman" w:hAnsi="Times New Roman"/>
                <w:b/>
                <w:color w:val="000000"/>
                <w:spacing w:val="2"/>
                <w:sz w:val="24"/>
                <w:szCs w:val="24"/>
                <w:lang w:eastAsia="en-US"/>
              </w:rPr>
              <w:t xml:space="preserve">Cererea de finanţare </w:t>
            </w:r>
            <w:r w:rsidRPr="007D6023">
              <w:rPr>
                <w:rFonts w:ascii="Times New Roman" w:eastAsia="Times New Roman" w:hAnsi="Times New Roman"/>
                <w:color w:val="000000"/>
                <w:spacing w:val="2"/>
                <w:sz w:val="24"/>
                <w:szCs w:val="24"/>
                <w:lang w:eastAsia="en-US"/>
              </w:rPr>
              <w:t xml:space="preserve">- stabilirea dimensiunii exploataţiei agricole/calculul SO, </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b/>
                <w:sz w:val="24"/>
                <w:szCs w:val="24"/>
                <w:lang w:eastAsia="en-US"/>
              </w:rPr>
              <w:t>Doc.</w:t>
            </w:r>
            <w:r w:rsidRPr="007D6023">
              <w:rPr>
                <w:rFonts w:ascii="Times New Roman" w:eastAsia="Times New Roman" w:hAnsi="Times New Roman"/>
                <w:sz w:val="24"/>
                <w:szCs w:val="24"/>
                <w:lang w:eastAsia="en-US"/>
              </w:rPr>
              <w:t xml:space="preserve"> </w:t>
            </w:r>
            <w:r w:rsidRPr="007D6023">
              <w:rPr>
                <w:rFonts w:ascii="Times New Roman" w:eastAsia="Times New Roman" w:hAnsi="Times New Roman"/>
                <w:b/>
                <w:sz w:val="24"/>
                <w:szCs w:val="24"/>
                <w:lang w:eastAsia="en-US"/>
              </w:rPr>
              <w:t>Print screen APIA/ANSVSA</w:t>
            </w:r>
            <w:r w:rsidRPr="007D6023">
              <w:rPr>
                <w:rFonts w:ascii="Times New Roman" w:eastAsia="Times New Roman" w:hAnsi="Times New Roman"/>
                <w:sz w:val="24"/>
                <w:szCs w:val="24"/>
                <w:lang w:eastAsia="en-US"/>
              </w:rPr>
              <w:t xml:space="preserve">, </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b/>
                <w:sz w:val="24"/>
                <w:szCs w:val="24"/>
                <w:lang w:eastAsia="en-US"/>
              </w:rPr>
              <w:t>Doc.</w:t>
            </w:r>
            <w:r w:rsidRPr="007D6023">
              <w:rPr>
                <w:rFonts w:ascii="Times New Roman" w:eastAsia="Times New Roman" w:hAnsi="Times New Roman"/>
                <w:sz w:val="24"/>
                <w:szCs w:val="24"/>
                <w:lang w:eastAsia="en-US"/>
              </w:rPr>
              <w:t xml:space="preserve"> </w:t>
            </w:r>
            <w:r w:rsidRPr="007D6023">
              <w:rPr>
                <w:rFonts w:ascii="Times New Roman" w:eastAsia="Times New Roman" w:hAnsi="Times New Roman"/>
                <w:b/>
                <w:sz w:val="24"/>
                <w:szCs w:val="24"/>
                <w:lang w:eastAsia="en-US"/>
              </w:rPr>
              <w:t>Registrul Agricol</w:t>
            </w:r>
            <w:r w:rsidRPr="007D6023">
              <w:rPr>
                <w:rFonts w:ascii="Times New Roman" w:eastAsia="Times New Roman" w:hAnsi="Times New Roman"/>
                <w:sz w:val="24"/>
                <w:szCs w:val="24"/>
                <w:lang w:eastAsia="en-US"/>
              </w:rPr>
              <w:t>.</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i/>
                <w:sz w:val="24"/>
                <w:szCs w:val="24"/>
                <w:lang w:eastAsia="en-US"/>
              </w:rPr>
              <w:t>.</w:t>
            </w:r>
          </w:p>
        </w:tc>
        <w:tc>
          <w:tcPr>
            <w:tcW w:w="4905"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suppressAutoHyphens w:val="0"/>
              <w:spacing w:after="0" w:line="240" w:lineRule="auto"/>
              <w:jc w:val="both"/>
              <w:rPr>
                <w:rFonts w:ascii="Times New Roman" w:hAnsi="Times New Roman"/>
                <w:sz w:val="24"/>
                <w:szCs w:val="24"/>
                <w:lang w:eastAsia="fr-FR"/>
              </w:rPr>
            </w:pPr>
            <w:r w:rsidRPr="007D6023">
              <w:rPr>
                <w:rFonts w:ascii="Times New Roman" w:hAnsi="Times New Roman"/>
                <w:sz w:val="24"/>
                <w:szCs w:val="24"/>
                <w:lang w:eastAsia="fr-FR"/>
              </w:rPr>
              <w:t xml:space="preserve">Pentru acordarea punctajului de selecție se va ține cont de ponderea culturilor </w:t>
            </w:r>
            <w:r w:rsidRPr="007D6023">
              <w:rPr>
                <w:rFonts w:ascii="Times New Roman" w:hAnsi="Times New Roman"/>
                <w:b/>
                <w:sz w:val="24"/>
                <w:szCs w:val="24"/>
                <w:lang w:eastAsia="fr-FR"/>
              </w:rPr>
              <w:t>sau</w:t>
            </w:r>
            <w:r w:rsidRPr="007D6023">
              <w:rPr>
                <w:rFonts w:ascii="Times New Roman" w:hAnsi="Times New Roman"/>
                <w:sz w:val="24"/>
                <w:szCs w:val="24"/>
                <w:lang w:eastAsia="fr-FR"/>
              </w:rPr>
              <w:t xml:space="preserve"> speciilor de animale în cadrul calculului SO care trebuie să fie  dominantă în totalul SO exploataţie.</w:t>
            </w:r>
          </w:p>
          <w:p w:rsidR="007D6023" w:rsidRPr="007D6023" w:rsidRDefault="007D6023" w:rsidP="007D6023">
            <w:pPr>
              <w:shd w:val="clear" w:color="auto" w:fill="FFFFFF"/>
              <w:tabs>
                <w:tab w:val="left" w:pos="4475"/>
              </w:tabs>
              <w:suppressAutoHyphens w:val="0"/>
              <w:spacing w:after="0" w:line="245" w:lineRule="exact"/>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Expertul calculează ponderea  SO-urilor pentru fiecare sector (culturi sau animale) din total SO, conform celor completate in tabelului de dimensiune a exploataţiei, tinand cont de urmatoarele:</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1)Sectorul vegetal</w:t>
            </w:r>
          </w:p>
          <w:p w:rsidR="007D6023" w:rsidRPr="007D6023" w:rsidRDefault="007D6023" w:rsidP="007D6023">
            <w:pPr>
              <w:suppressAutoHyphens w:val="0"/>
              <w:spacing w:after="0" w:line="240" w:lineRule="auto"/>
              <w:jc w:val="both"/>
              <w:rPr>
                <w:rFonts w:ascii="Times New Roman" w:eastAsia="Times New Roman" w:hAnsi="Times New Roman"/>
                <w:bCs/>
                <w:sz w:val="24"/>
                <w:szCs w:val="24"/>
                <w:lang w:eastAsia="en-US"/>
              </w:rPr>
            </w:pPr>
            <w:r w:rsidRPr="007D6023">
              <w:rPr>
                <w:rFonts w:ascii="Times New Roman" w:eastAsia="Times New Roman" w:hAnsi="Times New Roman"/>
                <w:bCs/>
                <w:sz w:val="24"/>
                <w:szCs w:val="24"/>
                <w:lang w:eastAsia="en-US"/>
              </w:rPr>
              <w:t>-Legumicultură (se referă atât la legumele în câmp cât şi la cele în spaţii protejate, inclusiv ciupercăriile din spaţiile climatizate), inclusiv producere de material săditor</w:t>
            </w:r>
            <w:r w:rsidRPr="007D6023">
              <w:rPr>
                <w:rFonts w:ascii="Times New Roman" w:eastAsia="Times New Roman" w:hAnsi="Times New Roman"/>
                <w:sz w:val="24"/>
                <w:szCs w:val="24"/>
                <w:lang w:eastAsia="en-US"/>
              </w:rPr>
              <w:t>/sămânţă de legume</w:t>
            </w:r>
            <w:r w:rsidRPr="007D6023">
              <w:rPr>
                <w:rFonts w:ascii="Times New Roman" w:eastAsia="Times New Roman" w:hAnsi="Times New Roman"/>
                <w:bCs/>
                <w:sz w:val="24"/>
                <w:szCs w:val="24"/>
                <w:lang w:eastAsia="en-US"/>
              </w:rPr>
              <w:t>-Producere de sămânță si material saditor</w:t>
            </w:r>
            <w:r w:rsidRPr="007D6023">
              <w:rPr>
                <w:rFonts w:ascii="Times New Roman" w:eastAsia="Times New Roman" w:hAnsi="Times New Roman"/>
                <w:b/>
                <w:sz w:val="24"/>
                <w:szCs w:val="24"/>
                <w:lang w:eastAsia="en-US"/>
              </w:rPr>
              <w:t xml:space="preserve"> </w:t>
            </w:r>
            <w:r w:rsidRPr="007D6023">
              <w:rPr>
                <w:rFonts w:ascii="Times New Roman" w:eastAsia="Times New Roman" w:hAnsi="Times New Roman"/>
                <w:sz w:val="24"/>
                <w:szCs w:val="24"/>
                <w:lang w:eastAsia="en-US"/>
              </w:rPr>
              <w:t>inclusiv pentru pepiniere pomicole şi viticole - exceptând cele pentru legumicultură;</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bCs/>
                <w:sz w:val="24"/>
                <w:szCs w:val="24"/>
                <w:lang w:eastAsia="en-US"/>
              </w:rPr>
              <w:t>- Pomicultură</w:t>
            </w:r>
            <w:r w:rsidRPr="007D6023">
              <w:rPr>
                <w:rFonts w:ascii="Times New Roman" w:eastAsia="Times New Roman" w:hAnsi="Times New Roman"/>
                <w:b/>
                <w:sz w:val="24"/>
                <w:szCs w:val="24"/>
                <w:lang w:eastAsia="en-US"/>
              </w:rPr>
              <w:t xml:space="preserve"> </w:t>
            </w:r>
            <w:r w:rsidRPr="007D6023">
              <w:rPr>
                <w:rFonts w:ascii="Times New Roman" w:eastAsia="Times New Roman" w:hAnsi="Times New Roman"/>
                <w:sz w:val="24"/>
                <w:szCs w:val="24"/>
                <w:lang w:eastAsia="en-US"/>
              </w:rPr>
              <w:t>exceptând pepinierele pomicole.</w:t>
            </w:r>
          </w:p>
          <w:p w:rsidR="007D6023" w:rsidRPr="007D6023" w:rsidRDefault="007D6023" w:rsidP="007D6023">
            <w:pPr>
              <w:suppressAutoHyphens w:val="0"/>
              <w:spacing w:after="0" w:line="240" w:lineRule="auto"/>
              <w:jc w:val="both"/>
              <w:rPr>
                <w:rFonts w:ascii="Times New Roman" w:eastAsia="Times New Roman" w:hAnsi="Times New Roman"/>
                <w:i/>
                <w:sz w:val="24"/>
                <w:szCs w:val="24"/>
                <w:lang w:eastAsia="en-US"/>
              </w:rPr>
            </w:pPr>
            <w:r w:rsidRPr="007D6023">
              <w:rPr>
                <w:rFonts w:ascii="Times New Roman" w:eastAsia="Times New Roman" w:hAnsi="Times New Roman"/>
                <w:i/>
                <w:sz w:val="24"/>
                <w:szCs w:val="24"/>
                <w:lang w:eastAsia="en-US"/>
              </w:rPr>
              <w:t xml:space="preserve"> Se vor acorda 30 de puncte pentru o exploataţie legumicol (inclusiv in cazul producerii  de material săditor şi materialul semincer pentru culturile de legume)  şi 25 de puncte pentru o exploataţie care vizează producerea de semânţă şi material săditor (inclusiv pentru pepiniere pomicole şi viticole) doar exploataţiile care vizează celelalte tipuri de cultură, excluzându-se la acest punct culturile de legume. În cazul culturilor pomicole, pentru pepiniere punctajul va fi acordat în cadrul celui de –al doilea criteriu de selecţie.</w:t>
            </w:r>
          </w:p>
          <w:p w:rsidR="007D6023" w:rsidRPr="007D6023" w:rsidRDefault="007D6023" w:rsidP="007D6023">
            <w:pPr>
              <w:suppressAutoHyphens w:val="0"/>
              <w:spacing w:after="0"/>
              <w:jc w:val="both"/>
              <w:rPr>
                <w:rFonts w:ascii="Times New Roman" w:eastAsia="Times New Roman" w:hAnsi="Times New Roman"/>
                <w:i/>
                <w:sz w:val="24"/>
                <w:szCs w:val="24"/>
                <w:lang w:eastAsia="en-US"/>
              </w:rPr>
            </w:pPr>
            <w:r w:rsidRPr="007D6023">
              <w:rPr>
                <w:rFonts w:ascii="Times New Roman" w:eastAsia="Times New Roman" w:hAnsi="Times New Roman"/>
                <w:i/>
                <w:sz w:val="24"/>
                <w:szCs w:val="24"/>
                <w:lang w:eastAsia="en-US"/>
              </w:rPr>
              <w:t>În cazul exploataţiilor mixte când proiectul a fost încadrat pe sectorul vegetal/zootehnic (aceasta reprezentând componenta majoritară măsurată în SO din total exploataţie), analiza SO a grupei de cultură/animale se va face comparativ cu totalul SO al sectorului vegetal/zootehnic, nu cu total SO al exploataţiei.</w:t>
            </w:r>
          </w:p>
          <w:p w:rsidR="007D6023" w:rsidRPr="007D6023" w:rsidRDefault="007D6023" w:rsidP="007D6023">
            <w:pPr>
              <w:tabs>
                <w:tab w:val="left" w:pos="1418"/>
                <w:tab w:val="left" w:pos="2127"/>
                <w:tab w:val="left" w:pos="4536"/>
              </w:tabs>
              <w:suppressAutoHyphens w:val="0"/>
              <w:spacing w:after="0"/>
              <w:jc w:val="both"/>
              <w:rPr>
                <w:rFonts w:ascii="Times New Roman" w:eastAsia="Times New Roman" w:hAnsi="Times New Roman"/>
                <w:i/>
                <w:sz w:val="24"/>
                <w:szCs w:val="24"/>
                <w:lang w:eastAsia="en-US"/>
              </w:rPr>
            </w:pPr>
            <w:r w:rsidRPr="007D6023">
              <w:rPr>
                <w:rFonts w:ascii="Times New Roman" w:eastAsia="Times New Roman" w:hAnsi="Times New Roman"/>
                <w:i/>
                <w:sz w:val="24"/>
                <w:szCs w:val="24"/>
                <w:lang w:eastAsia="en-US"/>
              </w:rPr>
              <w:t>Atenţie! Beneficiarul va trebui să-şi menţină ca prioritară, pe toată perioada de monitorizare a proiectului, grupa mare de cultură/animale pentru care a primit punctaj.</w:t>
            </w:r>
          </w:p>
          <w:p w:rsidR="007D6023" w:rsidRPr="007D6023" w:rsidRDefault="007D6023" w:rsidP="007D6023">
            <w:pPr>
              <w:suppressAutoHyphens w:val="0"/>
              <w:spacing w:after="0" w:line="240" w:lineRule="auto"/>
              <w:jc w:val="both"/>
              <w:rPr>
                <w:rFonts w:ascii="Times New Roman" w:eastAsia="Times New Roman" w:hAnsi="Times New Roman"/>
                <w:bCs/>
                <w:sz w:val="24"/>
                <w:szCs w:val="24"/>
                <w:lang w:eastAsia="en-US"/>
              </w:rPr>
            </w:pPr>
          </w:p>
          <w:p w:rsidR="007D6023" w:rsidRPr="007D6023" w:rsidRDefault="007D6023" w:rsidP="007D6023">
            <w:pPr>
              <w:suppressAutoHyphens w:val="0"/>
              <w:spacing w:after="0" w:line="240" w:lineRule="auto"/>
              <w:jc w:val="both"/>
              <w:rPr>
                <w:rFonts w:ascii="Times New Roman" w:eastAsia="Times New Roman" w:hAnsi="Times New Roman"/>
                <w:bCs/>
                <w:sz w:val="24"/>
                <w:szCs w:val="24"/>
                <w:lang w:eastAsia="en-US"/>
              </w:rPr>
            </w:pPr>
            <w:r w:rsidRPr="007D6023">
              <w:rPr>
                <w:rFonts w:ascii="Times New Roman" w:eastAsia="Times New Roman" w:hAnsi="Times New Roman"/>
                <w:bCs/>
                <w:sz w:val="24"/>
                <w:szCs w:val="24"/>
                <w:lang w:eastAsia="en-US"/>
              </w:rPr>
              <w:lastRenderedPageBreak/>
              <w:t>2) Sector zootehnic</w:t>
            </w:r>
          </w:p>
          <w:p w:rsidR="007D6023" w:rsidRPr="007D6023" w:rsidRDefault="007D6023" w:rsidP="007D6023">
            <w:pPr>
              <w:suppressAutoHyphens w:val="0"/>
              <w:spacing w:after="0" w:line="240" w:lineRule="auto"/>
              <w:jc w:val="both"/>
              <w:rPr>
                <w:rFonts w:ascii="Times New Roman" w:eastAsia="Times New Roman" w:hAnsi="Times New Roman"/>
                <w:bCs/>
                <w:sz w:val="24"/>
                <w:szCs w:val="24"/>
                <w:lang w:eastAsia="en-US"/>
              </w:rPr>
            </w:pPr>
            <w:r w:rsidRPr="007D6023">
              <w:rPr>
                <w:rFonts w:ascii="Times New Roman" w:eastAsia="Times New Roman" w:hAnsi="Times New Roman"/>
                <w:bCs/>
                <w:sz w:val="24"/>
                <w:szCs w:val="24"/>
                <w:lang w:eastAsia="en-US"/>
              </w:rPr>
              <w:t>- Bovine (sunt incluse şi bubalinele)</w:t>
            </w:r>
          </w:p>
          <w:p w:rsidR="007D6023" w:rsidRPr="007D6023" w:rsidRDefault="007D6023" w:rsidP="007D6023">
            <w:pPr>
              <w:suppressAutoHyphens w:val="0"/>
              <w:spacing w:after="0" w:line="240" w:lineRule="auto"/>
              <w:jc w:val="both"/>
              <w:rPr>
                <w:rFonts w:ascii="Times New Roman" w:eastAsia="Times New Roman" w:hAnsi="Times New Roman"/>
                <w:bCs/>
                <w:sz w:val="24"/>
                <w:szCs w:val="24"/>
                <w:lang w:eastAsia="en-US"/>
              </w:rPr>
            </w:pPr>
            <w:r w:rsidRPr="007D6023">
              <w:rPr>
                <w:rFonts w:ascii="Times New Roman" w:eastAsia="Times New Roman" w:hAnsi="Times New Roman"/>
                <w:bCs/>
                <w:sz w:val="24"/>
                <w:szCs w:val="24"/>
                <w:lang w:eastAsia="en-US"/>
              </w:rPr>
              <w:t>- Apicultură</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Ovine și caprine</w:t>
            </w:r>
          </w:p>
          <w:p w:rsidR="007D6023" w:rsidRPr="007D6023" w:rsidRDefault="007D6023" w:rsidP="007D6023">
            <w:pPr>
              <w:suppressAutoHyphens w:val="0"/>
              <w:spacing w:after="0" w:line="240" w:lineRule="auto"/>
              <w:jc w:val="both"/>
              <w:rPr>
                <w:rFonts w:ascii="Times New Roman" w:hAnsi="Times New Roman"/>
                <w:sz w:val="24"/>
                <w:szCs w:val="24"/>
                <w:lang w:eastAsia="en-US"/>
              </w:rPr>
            </w:pPr>
          </w:p>
          <w:p w:rsidR="007D6023" w:rsidRPr="007D6023" w:rsidRDefault="007D6023" w:rsidP="007D6023">
            <w:pPr>
              <w:shd w:val="clear" w:color="auto" w:fill="FFFFFF"/>
              <w:tabs>
                <w:tab w:val="left" w:pos="4475"/>
              </w:tabs>
              <w:suppressAutoHyphens w:val="0"/>
              <w:spacing w:after="0" w:line="245" w:lineRule="exact"/>
              <w:jc w:val="both"/>
              <w:rPr>
                <w:rFonts w:ascii="Times New Roman" w:eastAsia="Times New Roman" w:hAnsi="Times New Roman"/>
                <w:sz w:val="24"/>
                <w:szCs w:val="24"/>
                <w:u w:val="single"/>
                <w:lang w:eastAsia="en-US"/>
              </w:rPr>
            </w:pPr>
            <w:r w:rsidRPr="007D6023">
              <w:rPr>
                <w:rFonts w:ascii="Times New Roman" w:eastAsia="Times New Roman" w:hAnsi="Times New Roman"/>
                <w:sz w:val="24"/>
                <w:szCs w:val="24"/>
                <w:u w:val="single"/>
                <w:lang w:eastAsia="en-US"/>
              </w:rPr>
              <w:t>Dacă ponderea dominantă din total SO se regaseste în sectorul vegetal expertul verifică următoarele:</w:t>
            </w:r>
          </w:p>
          <w:p w:rsidR="007D6023" w:rsidRPr="007D6023" w:rsidRDefault="007D6023" w:rsidP="007D6023">
            <w:pPr>
              <w:numPr>
                <w:ilvl w:val="0"/>
                <w:numId w:val="3"/>
              </w:numPr>
              <w:tabs>
                <w:tab w:val="left" w:pos="6700"/>
              </w:tabs>
              <w:suppressAutoHyphens w:val="0"/>
              <w:spacing w:before="120" w:after="0" w:line="240" w:lineRule="auto"/>
              <w:jc w:val="both"/>
              <w:rPr>
                <w:rFonts w:ascii="Times New Roman" w:hAnsi="Times New Roman"/>
                <w:noProof/>
                <w:sz w:val="24"/>
                <w:szCs w:val="24"/>
                <w:lang w:eastAsia="en-US"/>
              </w:rPr>
            </w:pPr>
            <w:r w:rsidRPr="007D6023">
              <w:rPr>
                <w:rFonts w:ascii="Times New Roman" w:hAnsi="Times New Roman"/>
                <w:noProof/>
                <w:sz w:val="24"/>
                <w:szCs w:val="24"/>
                <w:lang w:eastAsia="en-US"/>
              </w:rPr>
              <w:t xml:space="preserve">print screen-ul după forma coerentă şi după caz, istoricul exploataţiei în numele solicitantului sau cedentului exploataţiei agricole în care apar parcelele agricole, mărimea acestora şi culturile aferente conform înregistrarilor din IACS, necesare pentru calculul SO al anului 0. </w:t>
            </w:r>
            <w:r w:rsidRPr="007D6023">
              <w:rPr>
                <w:rFonts w:ascii="Times New Roman" w:hAnsi="Times New Roman"/>
                <w:sz w:val="24"/>
                <w:szCs w:val="24"/>
                <w:lang w:eastAsia="en-US"/>
              </w:rPr>
              <w:t xml:space="preserve">Se verifică dacă suprafeţele şi culturile din IACS  corespund cu informaţiile completate în cererea de finanţare si cu Registrul Agricol. </w:t>
            </w:r>
            <w:r w:rsidRPr="007D6023">
              <w:rPr>
                <w:rFonts w:ascii="Times New Roman" w:hAnsi="Times New Roman"/>
                <w:noProof/>
                <w:sz w:val="24"/>
                <w:szCs w:val="24"/>
                <w:lang w:eastAsia="en-US"/>
              </w:rPr>
              <w:t>Documentul se listează de expertul OJPDRP din baza de date IACS şi se anexează la fişa de evaluare a criteriilor de selecţie.</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p>
          <w:p w:rsidR="007D6023" w:rsidRPr="007D6023" w:rsidRDefault="007D6023" w:rsidP="007D6023">
            <w:pPr>
              <w:suppressAutoHyphens w:val="0"/>
              <w:spacing w:after="0" w:line="240" w:lineRule="auto"/>
              <w:jc w:val="both"/>
              <w:rPr>
                <w:rFonts w:ascii="Times New Roman" w:eastAsia="Times New Roman" w:hAnsi="Times New Roman"/>
                <w:sz w:val="24"/>
                <w:szCs w:val="24"/>
                <w:u w:val="single"/>
                <w:lang w:eastAsia="en-US"/>
              </w:rPr>
            </w:pPr>
            <w:r w:rsidRPr="007D6023">
              <w:rPr>
                <w:rFonts w:ascii="Times New Roman" w:eastAsia="Times New Roman" w:hAnsi="Times New Roman"/>
                <w:sz w:val="24"/>
                <w:szCs w:val="24"/>
                <w:u w:val="single"/>
                <w:lang w:eastAsia="en-US"/>
              </w:rPr>
              <w:t xml:space="preserve">Dacă proiectul vizează sectorul zootehnic expertul verifică în Registrul exploataţiilor de la ANSVSA: </w:t>
            </w:r>
          </w:p>
          <w:p w:rsidR="007D6023" w:rsidRPr="007D6023" w:rsidRDefault="007D6023" w:rsidP="007D6023">
            <w:pPr>
              <w:numPr>
                <w:ilvl w:val="0"/>
                <w:numId w:val="3"/>
              </w:num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Extras (print-screen) din Registrul Exploatatiei emis de ANSVSA/DSVSA</w:t>
            </w:r>
          </w:p>
          <w:p w:rsidR="007D6023" w:rsidRPr="007D6023" w:rsidRDefault="007D6023" w:rsidP="007D6023">
            <w:pPr>
              <w:shd w:val="clear" w:color="auto" w:fill="FFFFFF"/>
              <w:tabs>
                <w:tab w:val="left" w:pos="4475"/>
              </w:tabs>
              <w:suppressAutoHyphens w:val="0"/>
              <w:spacing w:after="0" w:line="245" w:lineRule="exact"/>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Daca in urma verificarii descrise mai sus, expertul constată că proiectul detine o ponderea dominantă care vizeaza specii prioritare</w:t>
            </w:r>
            <w:r w:rsidRPr="007D6023">
              <w:rPr>
                <w:rFonts w:ascii="Times New Roman" w:hAnsi="Times New Roman"/>
                <w:b/>
                <w:sz w:val="24"/>
                <w:szCs w:val="24"/>
                <w:lang w:eastAsia="en-US"/>
              </w:rPr>
              <w:t xml:space="preserve"> care sunt punctate din total S.O. exploatatie</w:t>
            </w:r>
            <w:r w:rsidRPr="007D6023">
              <w:rPr>
                <w:rFonts w:ascii="Times New Roman" w:eastAsia="Times New Roman" w:hAnsi="Times New Roman"/>
                <w:sz w:val="24"/>
                <w:szCs w:val="24"/>
                <w:lang w:eastAsia="en-US"/>
              </w:rPr>
              <w:t xml:space="preserve">, rezultă ca sunt indeplinite conditiile pentru acordarea punctajului si va inscrie punctajul acordat in coloana “scor”, in rubrica specifica acestui criteriu. </w:t>
            </w:r>
          </w:p>
          <w:p w:rsidR="007D6023" w:rsidRPr="007D6023" w:rsidRDefault="007D6023" w:rsidP="007D6023">
            <w:pPr>
              <w:shd w:val="clear" w:color="auto" w:fill="FFFFFF"/>
              <w:tabs>
                <w:tab w:val="left" w:pos="4475"/>
              </w:tabs>
              <w:suppressAutoHyphens w:val="0"/>
              <w:spacing w:after="0" w:line="245" w:lineRule="exact"/>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In cazul in care investitia propusa prin proiect nu deţine o pondere dominanta pentru unul din sectoarele prioritare</w:t>
            </w:r>
            <w:r w:rsidRPr="007D6023">
              <w:rPr>
                <w:rFonts w:ascii="Times New Roman" w:hAnsi="Times New Roman"/>
                <w:b/>
                <w:sz w:val="24"/>
                <w:szCs w:val="24"/>
                <w:lang w:eastAsia="en-US"/>
              </w:rPr>
              <w:t xml:space="preserve"> </w:t>
            </w:r>
            <w:r w:rsidRPr="007D6023">
              <w:rPr>
                <w:rFonts w:ascii="Times New Roman" w:eastAsia="Times New Roman" w:hAnsi="Times New Roman"/>
                <w:b/>
                <w:sz w:val="24"/>
                <w:szCs w:val="24"/>
                <w:lang w:eastAsia="en-US"/>
              </w:rPr>
              <w:t>care sunt punctate</w:t>
            </w:r>
            <w:r w:rsidRPr="007D6023">
              <w:rPr>
                <w:rFonts w:ascii="Times New Roman" w:hAnsi="Times New Roman"/>
                <w:b/>
                <w:sz w:val="24"/>
                <w:szCs w:val="24"/>
                <w:lang w:eastAsia="en-US"/>
              </w:rPr>
              <w:t xml:space="preserve"> din total S.O. exploatatie</w:t>
            </w:r>
            <w:r w:rsidRPr="007D6023">
              <w:rPr>
                <w:rFonts w:ascii="Times New Roman" w:eastAsia="Times New Roman" w:hAnsi="Times New Roman"/>
                <w:sz w:val="24"/>
                <w:szCs w:val="24"/>
                <w:lang w:eastAsia="en-US"/>
              </w:rPr>
              <w:t xml:space="preserve">, expertul inscrie “0” in coloana “scor”, in rubrica aferenta acestui criteriu de selectie. </w:t>
            </w:r>
          </w:p>
        </w:tc>
      </w:tr>
    </w:tbl>
    <w:p w:rsidR="007D6023" w:rsidRPr="007D6023" w:rsidRDefault="007D6023" w:rsidP="007D6023">
      <w:pPr>
        <w:spacing w:after="0"/>
        <w:contextualSpacing/>
        <w:jc w:val="both"/>
        <w:rPr>
          <w:rFonts w:ascii="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p>
    <w:p w:rsidR="007D6023" w:rsidRPr="007D6023" w:rsidRDefault="007D6023" w:rsidP="007D6023">
      <w:pPr>
        <w:spacing w:after="0"/>
        <w:contextualSpacing/>
        <w:jc w:val="both"/>
      </w:pPr>
    </w:p>
    <w:p w:rsidR="007D6023" w:rsidRPr="007D6023" w:rsidRDefault="007D6023" w:rsidP="007D6023">
      <w:pPr>
        <w:spacing w:after="120" w:line="240" w:lineRule="auto"/>
        <w:jc w:val="both"/>
      </w:pPr>
      <w:r w:rsidRPr="007D6023">
        <w:rPr>
          <w:rFonts w:ascii="Times New Roman" w:eastAsia="Times New Roman" w:hAnsi="Times New Roman"/>
          <w:sz w:val="24"/>
          <w:szCs w:val="24"/>
        </w:rPr>
        <w:t xml:space="preserve">Expertul completează, semnează şi datează Fişa de evaluare a criteriilor de selecţie şi de departajare înscrie punctajul total acordat. </w:t>
      </w:r>
    </w:p>
    <w:p w:rsidR="007D6023" w:rsidRPr="007D6023" w:rsidRDefault="007D6023" w:rsidP="007D6023">
      <w:pPr>
        <w:spacing w:after="0"/>
        <w:contextualSpacing/>
        <w:jc w:val="both"/>
        <w:rPr>
          <w:rFonts w:ascii="Times New Roman" w:eastAsia="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CS 4- Principiul potențialului agricol care vizează zonele cu potențial determinate în baza studiilor de specialitate – 25 puncte</w:t>
      </w:r>
    </w:p>
    <w:p w:rsidR="007D6023" w:rsidRPr="007D6023" w:rsidRDefault="007D6023" w:rsidP="007D6023">
      <w:pPr>
        <w:numPr>
          <w:ilvl w:val="0"/>
          <w:numId w:val="4"/>
        </w:numPr>
        <w:tabs>
          <w:tab w:val="left" w:pos="63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Proiectul este implementat într-o zonă cu </w:t>
      </w:r>
      <w:r w:rsidRPr="007D6023">
        <w:rPr>
          <w:rFonts w:ascii="Times New Roman" w:eastAsia="Times New Roman" w:hAnsi="Times New Roman"/>
          <w:b/>
          <w:sz w:val="24"/>
          <w:szCs w:val="24"/>
          <w:lang w:eastAsia="en-US"/>
        </w:rPr>
        <w:t>potențial ridicat</w:t>
      </w:r>
      <w:r w:rsidRPr="007D6023">
        <w:rPr>
          <w:rFonts w:ascii="Times New Roman" w:eastAsia="Times New Roman" w:hAnsi="Times New Roman"/>
          <w:sz w:val="24"/>
          <w:szCs w:val="24"/>
          <w:lang w:eastAsia="en-US"/>
        </w:rPr>
        <w:t xml:space="preserve"> (conform studiului ICPA -anexat) </w:t>
      </w:r>
      <w:r w:rsidRPr="007D6023">
        <w:rPr>
          <w:rFonts w:ascii="Times New Roman" w:eastAsia="Times New Roman" w:hAnsi="Times New Roman"/>
          <w:b/>
          <w:sz w:val="24"/>
          <w:szCs w:val="24"/>
          <w:lang w:eastAsia="en-US"/>
        </w:rPr>
        <w:t>25 puncte</w:t>
      </w:r>
    </w:p>
    <w:p w:rsidR="007D6023" w:rsidRPr="007D6023" w:rsidRDefault="007D6023" w:rsidP="007D6023">
      <w:pPr>
        <w:numPr>
          <w:ilvl w:val="0"/>
          <w:numId w:val="4"/>
        </w:numPr>
        <w:tabs>
          <w:tab w:val="left" w:pos="630"/>
          <w:tab w:val="center" w:pos="4320"/>
          <w:tab w:val="right" w:pos="8640"/>
        </w:tabs>
        <w:suppressAutoHyphens w:val="0"/>
        <w:spacing w:after="0" w:line="240" w:lineRule="auto"/>
        <w:jc w:val="both"/>
        <w:rPr>
          <w:rFonts w:ascii="Times New Roman" w:eastAsia="Times New Roman" w:hAnsi="Times New Roman"/>
          <w:bCs/>
          <w:sz w:val="24"/>
          <w:szCs w:val="24"/>
          <w:lang w:eastAsia="en-US"/>
        </w:rPr>
      </w:pPr>
      <w:r w:rsidRPr="007D6023">
        <w:rPr>
          <w:rFonts w:ascii="Times New Roman" w:eastAsia="Times New Roman" w:hAnsi="Times New Roman"/>
          <w:sz w:val="24"/>
          <w:szCs w:val="24"/>
          <w:lang w:eastAsia="en-US"/>
        </w:rPr>
        <w:t xml:space="preserve">Proiectul este implementat într-o zonă cu </w:t>
      </w:r>
      <w:r w:rsidRPr="007D6023">
        <w:rPr>
          <w:rFonts w:ascii="Times New Roman" w:eastAsia="Times New Roman" w:hAnsi="Times New Roman"/>
          <w:b/>
          <w:sz w:val="24"/>
          <w:szCs w:val="24"/>
          <w:lang w:eastAsia="en-US"/>
        </w:rPr>
        <w:t>potențial mediu</w:t>
      </w:r>
      <w:r w:rsidRPr="007D6023">
        <w:rPr>
          <w:rFonts w:ascii="Times New Roman" w:eastAsia="Times New Roman" w:hAnsi="Times New Roman"/>
          <w:sz w:val="24"/>
          <w:szCs w:val="24"/>
          <w:lang w:eastAsia="en-US"/>
        </w:rPr>
        <w:t xml:space="preserve"> (conform studiului ICPA anexat) </w:t>
      </w:r>
      <w:r w:rsidRPr="007D6023">
        <w:rPr>
          <w:rFonts w:ascii="Times New Roman" w:eastAsia="Times New Roman" w:hAnsi="Times New Roman"/>
          <w:b/>
          <w:sz w:val="24"/>
          <w:szCs w:val="24"/>
          <w:lang w:eastAsia="en-US"/>
        </w:rPr>
        <w:t>20 puncte</w:t>
      </w:r>
    </w:p>
    <w:p w:rsidR="007D6023" w:rsidRPr="007D6023" w:rsidRDefault="007D6023" w:rsidP="007D6023">
      <w:pPr>
        <w:tabs>
          <w:tab w:val="left" w:pos="3120"/>
          <w:tab w:val="center" w:pos="4320"/>
          <w:tab w:val="right" w:pos="8640"/>
        </w:tabs>
        <w:suppressAutoHyphens w:val="0"/>
        <w:spacing w:after="0" w:line="240" w:lineRule="auto"/>
        <w:jc w:val="both"/>
        <w:rPr>
          <w:rFonts w:eastAsia="Times New Roman" w:cs="Calibri"/>
          <w:lang w:eastAsia="en-U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2"/>
        <w:gridCol w:w="4863"/>
      </w:tblGrid>
      <w:tr w:rsidR="007D6023" w:rsidRPr="007D6023" w:rsidTr="004F7667">
        <w:tc>
          <w:tcPr>
            <w:tcW w:w="4660"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b/>
                <w:sz w:val="24"/>
                <w:szCs w:val="24"/>
                <w:lang w:eastAsia="en-US"/>
              </w:rPr>
            </w:pPr>
            <w:r w:rsidRPr="007D6023">
              <w:rPr>
                <w:rFonts w:ascii="Times New Roman" w:eastAsia="Times New Roman" w:hAnsi="Times New Roman"/>
                <w:b/>
                <w:sz w:val="24"/>
                <w:szCs w:val="24"/>
                <w:lang w:eastAsia="en-US"/>
              </w:rPr>
              <w:t>DOCUMENTE  PREZENTATE</w:t>
            </w:r>
          </w:p>
        </w:tc>
        <w:tc>
          <w:tcPr>
            <w:tcW w:w="4860"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pBdr>
                <w:top w:val="single" w:sz="8" w:space="0" w:color="auto"/>
                <w:left w:val="single" w:sz="8" w:space="0" w:color="auto"/>
                <w:bottom w:val="single" w:sz="8" w:space="0" w:color="auto"/>
              </w:pBdr>
              <w:shd w:val="clear" w:color="auto" w:fill="FFFFFF"/>
              <w:tabs>
                <w:tab w:val="left" w:pos="3120"/>
                <w:tab w:val="center" w:pos="4320"/>
                <w:tab w:val="right" w:pos="8640"/>
              </w:tabs>
              <w:suppressAutoHyphens w:val="0"/>
              <w:spacing w:before="100" w:beforeAutospacing="1" w:after="100" w:afterAutospacing="1" w:line="240" w:lineRule="auto"/>
              <w:jc w:val="both"/>
              <w:textAlignment w:val="center"/>
              <w:rPr>
                <w:rFonts w:ascii="Times New Roman" w:eastAsia="Times New Roman" w:hAnsi="Times New Roman"/>
                <w:b/>
                <w:sz w:val="24"/>
                <w:szCs w:val="24"/>
                <w:lang w:eastAsia="en-US"/>
              </w:rPr>
            </w:pPr>
            <w:r w:rsidRPr="007D6023">
              <w:rPr>
                <w:rFonts w:ascii="Times New Roman" w:eastAsia="Times New Roman" w:hAnsi="Times New Roman"/>
                <w:b/>
                <w:sz w:val="24"/>
                <w:szCs w:val="24"/>
                <w:lang w:eastAsia="en-US"/>
              </w:rPr>
              <w:t>PUNCTE DE VERIFICAT ÎN CADRUL DOCUMENTELOR  PREZENTATE</w:t>
            </w:r>
          </w:p>
        </w:tc>
      </w:tr>
      <w:tr w:rsidR="007D6023" w:rsidRPr="007D6023" w:rsidTr="004F7667">
        <w:tc>
          <w:tcPr>
            <w:tcW w:w="4660" w:type="dxa"/>
            <w:tcBorders>
              <w:top w:val="single" w:sz="4" w:space="0" w:color="auto"/>
              <w:left w:val="single" w:sz="4" w:space="0" w:color="auto"/>
              <w:bottom w:val="single" w:sz="4" w:space="0" w:color="auto"/>
              <w:right w:val="single" w:sz="4" w:space="0" w:color="auto"/>
            </w:tcBorders>
            <w:hideMark/>
          </w:tcPr>
          <w:p w:rsidR="007D6023" w:rsidRPr="007D6023" w:rsidRDefault="007D6023" w:rsidP="007D6023">
            <w:pPr>
              <w:pBdr>
                <w:top w:val="single" w:sz="8" w:space="0" w:color="auto"/>
                <w:left w:val="single" w:sz="8" w:space="0" w:color="auto"/>
                <w:bottom w:val="single" w:sz="8" w:space="0" w:color="auto"/>
              </w:pBdr>
              <w:shd w:val="clear" w:color="auto" w:fill="FFFFFF"/>
              <w:tabs>
                <w:tab w:val="left" w:pos="3120"/>
                <w:tab w:val="center" w:pos="4320"/>
                <w:tab w:val="right" w:pos="8640"/>
              </w:tabs>
              <w:suppressAutoHyphens w:val="0"/>
              <w:spacing w:before="100" w:beforeAutospacing="1" w:after="100" w:afterAutospacing="1" w:line="240" w:lineRule="auto"/>
              <w:jc w:val="both"/>
              <w:textAlignment w:val="center"/>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Doc. Cererea de Finantare,</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Doc.1. Planul de afaceri</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Doc. APIA</w:t>
            </w:r>
          </w:p>
        </w:tc>
        <w:tc>
          <w:tcPr>
            <w:tcW w:w="4860"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În ceea ce priveşte sectorul vegetal, în calculul notei finale (conform notei de bonitare ICPA) se va ţine cont de:</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Expertul verifica incadrarea în tipul de potențial (ridicat sau mediu) conform anexei nr. 6, ținând cont de nota de bonitare a terenurilor din UAT unde figurează cultura majoritară existentă/ înființată (raportat la total valoare SO).</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6. </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Studiul OSPA județean privind nota de bonitare a terenurilor agricole va fi însoțit de aviz ICPA.</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Dacă exploatația este prevăzută cu sistem de irigații sau prin proiect este prevăzut un astfel de sistem, atunci se va încadra în potentialul agricol conform notei de bonitare aferentă culturilor pentru terenurile irigate, conform anexei nr. 6.</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Expertul va avea în vedere precizările din legenda aferentă anexei 6 prin care se face corelarea dintre culoare și potențial: </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ridicat = culoarea verde, </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mediu= culoarea galben, </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rosu= reprezinta potențial scăzut și nu se acordă punctaj.</w:t>
            </w:r>
          </w:p>
          <w:p w:rsidR="007D6023" w:rsidRPr="007D6023" w:rsidRDefault="007D6023" w:rsidP="007D6023">
            <w:pPr>
              <w:tabs>
                <w:tab w:val="left" w:pos="709"/>
                <w:tab w:val="left" w:pos="1418"/>
                <w:tab w:val="left" w:pos="2127"/>
                <w:tab w:val="left" w:pos="4536"/>
              </w:tabs>
              <w:suppressAutoHyphens w:val="0"/>
              <w:spacing w:after="0"/>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Investiţiile în spaţiile protejate (sere, solarii, ciupercării) vor fi încadrate în investiţii din zonele cu potenţial agricol ridicat și se acordă punctajul maxim. In cazul in care cultura propusa prin proiect nu este in foia de lucru” </w:t>
            </w:r>
            <w:r w:rsidRPr="007D6023">
              <w:rPr>
                <w:rFonts w:ascii="Times New Roman" w:eastAsia="Times New Roman" w:hAnsi="Times New Roman"/>
                <w:sz w:val="24"/>
                <w:szCs w:val="24"/>
                <w:lang w:eastAsia="en-US"/>
              </w:rPr>
              <w:lastRenderedPageBreak/>
              <w:t xml:space="preserve">vegetal „ din Anexa 5 , solicitantul va consulta foaia 2 de lucru „ asimilari culturi” pentru incadrarea pe potential </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Pentru sectorul zootehnic:</w:t>
            </w:r>
          </w:p>
          <w:p w:rsidR="007D6023" w:rsidRPr="007D6023" w:rsidRDefault="007D6023" w:rsidP="007D6023">
            <w:pPr>
              <w:tabs>
                <w:tab w:val="left" w:pos="3120"/>
                <w:tab w:val="center" w:pos="4320"/>
                <w:tab w:val="right" w:pos="8640"/>
              </w:tabs>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 xml:space="preserve">Se va verifca conform sintezei studiului privind </w:t>
            </w:r>
            <w:r w:rsidRPr="007D6023">
              <w:rPr>
                <w:rFonts w:ascii="Times New Roman" w:eastAsia="Times New Roman" w:hAnsi="Times New Roman"/>
                <w:iCs/>
                <w:sz w:val="24"/>
                <w:szCs w:val="24"/>
                <w:lang w:eastAsia="en-US"/>
              </w:rPr>
              <w:t>”</w:t>
            </w:r>
            <w:r w:rsidRPr="007D6023">
              <w:rPr>
                <w:rFonts w:ascii="Times New Roman" w:eastAsia="Times New Roman" w:hAnsi="Times New Roman"/>
                <w:sz w:val="24"/>
                <w:szCs w:val="24"/>
                <w:lang w:eastAsia="en-US"/>
              </w:rPr>
              <w:t>Zonarea potențialului de producție agricolă şi a potenţialului de dezvoltare a investiţiilor în activităţile de procesare agro-alimentară, estimarea necesarului de stocare și procesare pe zone”</w:t>
            </w:r>
          </w:p>
          <w:p w:rsidR="007D6023" w:rsidRPr="007D6023" w:rsidRDefault="007D6023" w:rsidP="007D6023">
            <w:pPr>
              <w:suppressAutoHyphens w:val="0"/>
              <w:overflowPunct w:val="0"/>
              <w:autoSpaceDE w:val="0"/>
              <w:autoSpaceDN w:val="0"/>
              <w:adjustRightInd w:val="0"/>
              <w:spacing w:after="0" w:line="240" w:lineRule="auto"/>
              <w:jc w:val="both"/>
              <w:rPr>
                <w:rFonts w:ascii="Times New Roman" w:eastAsia="Times New Roman" w:hAnsi="Times New Roman"/>
                <w:bCs/>
                <w:i/>
                <w:sz w:val="24"/>
                <w:szCs w:val="24"/>
                <w:lang w:eastAsia="fr-FR"/>
              </w:rPr>
            </w:pPr>
            <w:r w:rsidRPr="007D6023">
              <w:rPr>
                <w:rFonts w:ascii="Times New Roman" w:eastAsia="Times New Roman" w:hAnsi="Times New Roman"/>
                <w:bCs/>
                <w:i/>
                <w:sz w:val="24"/>
                <w:szCs w:val="24"/>
                <w:lang w:eastAsia="fr-FR"/>
              </w:rPr>
              <w:t>Pentru reconversia/înfiinţarea exploataţiilor pomicole în zonele cu nota de favorabilitate potențată între 2.5 şi 3.5, acestea vor fi încadrate în zonele cu potenţial agricol mediu (20 p), iar cele din zonele cu nota de favorabilitate potențată mai mare de 3,5 de  vor fi încadrate în zonele cu potenţial agricol ridicat (25 p).</w:t>
            </w:r>
          </w:p>
          <w:p w:rsidR="007D6023" w:rsidRPr="007D6023" w:rsidRDefault="007D6023" w:rsidP="007D6023">
            <w:pPr>
              <w:suppressAutoHyphens w:val="0"/>
              <w:spacing w:after="0"/>
              <w:jc w:val="both"/>
              <w:rPr>
                <w:rFonts w:ascii="Times New Roman" w:eastAsia="Times New Roman" w:hAnsi="Times New Roman"/>
                <w:i/>
                <w:sz w:val="24"/>
                <w:szCs w:val="24"/>
                <w:lang w:eastAsia="en-US"/>
              </w:rPr>
            </w:pPr>
            <w:r w:rsidRPr="007D6023">
              <w:rPr>
                <w:rFonts w:ascii="Times New Roman" w:eastAsia="Times New Roman" w:hAnsi="Times New Roman"/>
                <w:i/>
                <w:sz w:val="24"/>
                <w:szCs w:val="24"/>
                <w:lang w:eastAsia="en-US"/>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11), acestea vor fi încadrate în investiţii din zonele cu potenţial agricol ridicat și se acordă automat punctajul aferent primului criteriu – potențial ridicat (25 p).</w:t>
            </w:r>
          </w:p>
          <w:p w:rsidR="007D6023" w:rsidRPr="007D6023" w:rsidRDefault="007D6023" w:rsidP="007D6023">
            <w:pPr>
              <w:suppressAutoHyphens w:val="0"/>
              <w:spacing w:after="0" w:line="240" w:lineRule="auto"/>
              <w:jc w:val="both"/>
              <w:rPr>
                <w:rFonts w:ascii="Times New Roman" w:eastAsia="Times New Roman" w:hAnsi="Times New Roman"/>
                <w:sz w:val="24"/>
                <w:szCs w:val="24"/>
                <w:lang w:eastAsia="en-US"/>
              </w:rPr>
            </w:pPr>
            <w:r w:rsidRPr="007D6023">
              <w:rPr>
                <w:rFonts w:ascii="Times New Roman" w:eastAsia="Times New Roman" w:hAnsi="Times New Roman"/>
                <w:sz w:val="24"/>
                <w:szCs w:val="24"/>
                <w:lang w:eastAsia="en-US"/>
              </w:rPr>
              <w:t>Referitor la creşterea animalelor, încadrarea în tipul de potențial (ridicat sau mediu) conform anexei nr.6  se va face ținând cont de nota de bonitare acordată UAT unde este înregistrată exploataţia, în funcţie de modul de creştere a animalelor, în sistem închis sau liber, şi de  existenţa sau nu a acţiunii de procesare în cadrul fermei.  Se va lua în calcul specia de animale predominantă din nucleul total al fermei.  (potențial ridicat = culoarea verde, mediu= culoarea galben, culoarea rosu reprezinta potențial scăzut și nu se acordă punctaj).</w:t>
            </w:r>
          </w:p>
          <w:p w:rsidR="007D6023" w:rsidRPr="007D6023" w:rsidRDefault="007D6023" w:rsidP="007D6023">
            <w:pPr>
              <w:suppressAutoHyphens w:val="0"/>
              <w:overflowPunct w:val="0"/>
              <w:autoSpaceDE w:val="0"/>
              <w:autoSpaceDN w:val="0"/>
              <w:adjustRightInd w:val="0"/>
              <w:spacing w:after="0" w:line="240" w:lineRule="auto"/>
              <w:jc w:val="both"/>
              <w:rPr>
                <w:rFonts w:ascii="Times New Roman" w:eastAsia="Times New Roman" w:hAnsi="Times New Roman"/>
                <w:b/>
                <w:bCs/>
                <w:i/>
                <w:sz w:val="24"/>
                <w:szCs w:val="24"/>
                <w:lang w:eastAsia="fr-FR"/>
              </w:rPr>
            </w:pPr>
            <w:r w:rsidRPr="007D6023">
              <w:rPr>
                <w:rFonts w:ascii="Times New Roman" w:eastAsia="Times New Roman" w:hAnsi="Times New Roman"/>
                <w:bCs/>
                <w:i/>
                <w:sz w:val="24"/>
                <w:szCs w:val="24"/>
                <w:lang w:eastAsia="fr-FR"/>
              </w:rPr>
              <w:t>În cazul exploataţiilor ce vizează creşterea albinelor, se va acorda punctjul maxim</w:t>
            </w:r>
            <w:r w:rsidRPr="007D6023">
              <w:rPr>
                <w:rFonts w:ascii="Times New Roman" w:eastAsia="Times New Roman" w:hAnsi="Times New Roman"/>
                <w:i/>
                <w:sz w:val="24"/>
                <w:szCs w:val="24"/>
                <w:lang w:eastAsia="en-US"/>
              </w:rPr>
              <w:t xml:space="preserve"> (potențial ridicat).</w:t>
            </w:r>
            <w:r w:rsidRPr="007D6023">
              <w:rPr>
                <w:rFonts w:ascii="Times New Roman" w:eastAsia="Times New Roman" w:hAnsi="Times New Roman"/>
                <w:b/>
                <w:bCs/>
                <w:i/>
                <w:sz w:val="24"/>
                <w:szCs w:val="24"/>
                <w:lang w:eastAsia="fr-FR"/>
              </w:rPr>
              <w:t xml:space="preserve"> </w:t>
            </w:r>
          </w:p>
          <w:p w:rsidR="007D6023" w:rsidRPr="007D6023" w:rsidRDefault="007D6023" w:rsidP="007D6023">
            <w:pPr>
              <w:suppressAutoHyphens w:val="0"/>
              <w:overflowPunct w:val="0"/>
              <w:autoSpaceDE w:val="0"/>
              <w:autoSpaceDN w:val="0"/>
              <w:adjustRightInd w:val="0"/>
              <w:spacing w:after="0" w:line="240" w:lineRule="auto"/>
              <w:jc w:val="both"/>
              <w:rPr>
                <w:rFonts w:ascii="Times New Roman" w:eastAsia="Times New Roman" w:hAnsi="Times New Roman"/>
                <w:b/>
                <w:bCs/>
                <w:sz w:val="24"/>
                <w:szCs w:val="24"/>
                <w:lang w:eastAsia="fr-FR"/>
              </w:rPr>
            </w:pPr>
            <w:r w:rsidRPr="007D6023">
              <w:rPr>
                <w:rFonts w:ascii="Times New Roman" w:eastAsia="Times New Roman" w:hAnsi="Times New Roman"/>
                <w:b/>
                <w:bCs/>
                <w:sz w:val="24"/>
                <w:szCs w:val="24"/>
                <w:lang w:eastAsia="fr-FR"/>
              </w:rPr>
              <w:lastRenderedPageBreak/>
              <w:t>Dacă animalele sunt crescute doar în sistem închis, sistemul de creştere este considerat „închis”, iar dacă pentru o anumită perioadă din an  animalele sunt crescute în sistem liber, sistemul de creştere este considerat „liber”</w:t>
            </w:r>
          </w:p>
        </w:tc>
      </w:tr>
    </w:tbl>
    <w:p w:rsidR="007D6023" w:rsidRPr="007D6023" w:rsidRDefault="007D6023" w:rsidP="007D6023">
      <w:pPr>
        <w:spacing w:after="0"/>
        <w:contextualSpacing/>
        <w:jc w:val="both"/>
        <w:rPr>
          <w:rFonts w:ascii="Times New Roman" w:hAnsi="Times New Roman"/>
          <w:b/>
          <w:sz w:val="24"/>
          <w:szCs w:val="24"/>
        </w:rPr>
      </w:pPr>
    </w:p>
    <w:p w:rsidR="007D6023" w:rsidRPr="007D6023" w:rsidRDefault="007D6023" w:rsidP="007D6023">
      <w:pPr>
        <w:spacing w:after="120" w:line="240" w:lineRule="auto"/>
        <w:jc w:val="both"/>
        <w:rPr>
          <w:rFonts w:ascii="Times New Roman" w:eastAsia="Times New Roman" w:hAnsi="Times New Roman"/>
          <w:sz w:val="24"/>
          <w:szCs w:val="24"/>
        </w:rPr>
      </w:pPr>
      <w:r w:rsidRPr="007D6023">
        <w:rPr>
          <w:rFonts w:ascii="Times New Roman" w:eastAsia="Times New Roman" w:hAnsi="Times New Roman"/>
          <w:sz w:val="24"/>
          <w:szCs w:val="24"/>
        </w:rPr>
        <w:t xml:space="preserve">Expertul completează, semnează şi datează Fişa de evaluare a criteriilor de selecţie şi de departajare înscrie punctajul total acordat. </w:t>
      </w:r>
    </w:p>
    <w:p w:rsidR="007D6023" w:rsidRPr="007D6023" w:rsidRDefault="007D6023" w:rsidP="007D6023">
      <w:pPr>
        <w:spacing w:after="120" w:line="240" w:lineRule="auto"/>
        <w:jc w:val="both"/>
      </w:pPr>
    </w:p>
    <w:p w:rsidR="007D6023" w:rsidRPr="007D6023" w:rsidRDefault="007D6023" w:rsidP="007D6023">
      <w:pPr>
        <w:spacing w:after="0"/>
        <w:contextualSpacing/>
        <w:jc w:val="both"/>
        <w:rPr>
          <w:rFonts w:ascii="Times New Roman" w:eastAsia="Times New Roman" w:hAnsi="Times New Roman"/>
          <w:b/>
          <w:sz w:val="24"/>
          <w:szCs w:val="24"/>
        </w:rPr>
      </w:pPr>
    </w:p>
    <w:p w:rsidR="007D6023" w:rsidRPr="007D6023" w:rsidRDefault="007D6023" w:rsidP="007D6023">
      <w:pPr>
        <w:spacing w:after="0"/>
        <w:contextualSpacing/>
        <w:jc w:val="both"/>
        <w:rPr>
          <w:rFonts w:ascii="Times New Roman" w:hAnsi="Times New Roman"/>
          <w:b/>
          <w:sz w:val="24"/>
          <w:szCs w:val="24"/>
        </w:rPr>
      </w:pPr>
      <w:r w:rsidRPr="007D6023">
        <w:rPr>
          <w:rFonts w:ascii="Times New Roman" w:hAnsi="Times New Roman"/>
          <w:b/>
          <w:sz w:val="24"/>
          <w:szCs w:val="24"/>
        </w:rPr>
        <w:t xml:space="preserve">CS 5- Principiul raselor/soiurilor autohtone – 5 puncte </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Solicitantul își propune prin proiect sau demonstrează că deţine/ dezvoltă la nivelul exploataţiei agricole şi prevede în cadrul Planului de Afaceri ca va păstra / dezvolta nucleul de rase (rasele vor fi certificate şi se vor regăsi în Registrul genealogic al raselor), respectiv soiuri autohtone (conform  Catalogul oficial al soiurilor de plante de cultură din România aprobat de către ISTIS) pe toată durata de implementare şi monitorizare a proiectului.</w:t>
      </w:r>
    </w:p>
    <w:p w:rsidR="007D6023" w:rsidRPr="007D6023" w:rsidRDefault="007D6023" w:rsidP="007D6023">
      <w:pPr>
        <w:spacing w:after="0"/>
        <w:contextualSpacing/>
        <w:jc w:val="both"/>
        <w:rPr>
          <w:rFonts w:ascii="Times New Roman" w:hAnsi="Times New Roman"/>
          <w:sz w:val="24"/>
          <w:szCs w:val="24"/>
        </w:rPr>
      </w:pPr>
      <w:r w:rsidRPr="007D6023">
        <w:rPr>
          <w:rFonts w:ascii="Times New Roman" w:hAnsi="Times New Roman"/>
          <w:sz w:val="24"/>
          <w:szCs w:val="24"/>
        </w:rPr>
        <w:t>(</w:t>
      </w:r>
      <w:r w:rsidRPr="007D6023">
        <w:rPr>
          <w:rFonts w:ascii="Times New Roman" w:hAnsi="Times New Roman"/>
          <w:b/>
          <w:sz w:val="24"/>
          <w:szCs w:val="24"/>
        </w:rPr>
        <w:t>5 pct.</w:t>
      </w:r>
      <w:r w:rsidRPr="007D6023">
        <w:rPr>
          <w:rFonts w:ascii="Times New Roman" w:hAnsi="Times New Roman"/>
          <w:sz w:val="24"/>
          <w:szCs w:val="24"/>
        </w:rPr>
        <w:t>…. daca Da si 0 daca NU)</w:t>
      </w:r>
    </w:p>
    <w:p w:rsidR="007D6023" w:rsidRPr="007D6023" w:rsidRDefault="007D6023" w:rsidP="007D6023">
      <w:pPr>
        <w:spacing w:after="0"/>
        <w:contextualSpacing/>
        <w:jc w:val="both"/>
        <w:rPr>
          <w:rFonts w:ascii="Times New Roman" w:hAnsi="Times New Roman"/>
          <w:sz w:val="24"/>
          <w:szCs w:val="24"/>
        </w:rPr>
      </w:pPr>
    </w:p>
    <w:tbl>
      <w:tblPr>
        <w:tblW w:w="97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0"/>
        <w:gridCol w:w="4680"/>
      </w:tblGrid>
      <w:tr w:rsidR="007D6023" w:rsidRPr="007D6023" w:rsidTr="004F7667">
        <w:trPr>
          <w:trHeight w:val="806"/>
        </w:trPr>
        <w:tc>
          <w:tcPr>
            <w:tcW w:w="5040"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tabs>
                <w:tab w:val="left" w:pos="3120"/>
                <w:tab w:val="center" w:pos="4320"/>
                <w:tab w:val="right" w:pos="8640"/>
              </w:tabs>
              <w:jc w:val="both"/>
              <w:rPr>
                <w:rFonts w:ascii="Times New Roman" w:eastAsia="Times New Roman" w:hAnsi="Times New Roman"/>
                <w:b/>
                <w:sz w:val="24"/>
                <w:szCs w:val="24"/>
              </w:rPr>
            </w:pPr>
            <w:r w:rsidRPr="007D6023">
              <w:rPr>
                <w:rFonts w:ascii="Times New Roman" w:hAnsi="Times New Roman"/>
                <w:b/>
                <w:sz w:val="24"/>
                <w:szCs w:val="24"/>
              </w:rPr>
              <w:t>DOCUMENTE  PREZENTATE</w:t>
            </w:r>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rsidR="007D6023" w:rsidRPr="007D6023" w:rsidRDefault="007D6023" w:rsidP="007D6023">
            <w:pPr>
              <w:pBdr>
                <w:top w:val="single" w:sz="8" w:space="0" w:color="auto"/>
                <w:left w:val="single" w:sz="8" w:space="0" w:color="auto"/>
                <w:bottom w:val="single" w:sz="8" w:space="0" w:color="auto"/>
              </w:pBdr>
              <w:shd w:val="clear" w:color="auto" w:fill="FFFFFF"/>
              <w:tabs>
                <w:tab w:val="left" w:pos="3120"/>
                <w:tab w:val="center" w:pos="4320"/>
                <w:tab w:val="right" w:pos="8640"/>
              </w:tabs>
              <w:spacing w:before="100" w:beforeAutospacing="1" w:after="100" w:afterAutospacing="1"/>
              <w:jc w:val="both"/>
              <w:textAlignment w:val="center"/>
              <w:rPr>
                <w:rFonts w:ascii="Times New Roman" w:eastAsia="Times New Roman" w:hAnsi="Times New Roman"/>
                <w:b/>
                <w:sz w:val="24"/>
                <w:szCs w:val="24"/>
              </w:rPr>
            </w:pPr>
            <w:r w:rsidRPr="007D6023">
              <w:rPr>
                <w:rFonts w:ascii="Times New Roman" w:hAnsi="Times New Roman"/>
                <w:b/>
                <w:sz w:val="24"/>
                <w:szCs w:val="24"/>
              </w:rPr>
              <w:t>PUNCTE DE VERIFICAT ÎN CADRUL DOCUMENTELOR  PREZENTATE</w:t>
            </w:r>
          </w:p>
        </w:tc>
      </w:tr>
      <w:tr w:rsidR="007D6023" w:rsidRPr="007D6023" w:rsidTr="004F7667">
        <w:trPr>
          <w:trHeight w:val="512"/>
        </w:trPr>
        <w:tc>
          <w:tcPr>
            <w:tcW w:w="5040" w:type="dxa"/>
            <w:tcBorders>
              <w:top w:val="single" w:sz="4" w:space="0" w:color="auto"/>
              <w:left w:val="single" w:sz="4" w:space="0" w:color="auto"/>
              <w:bottom w:val="single" w:sz="4" w:space="0" w:color="auto"/>
              <w:right w:val="single" w:sz="4" w:space="0" w:color="auto"/>
            </w:tcBorders>
          </w:tcPr>
          <w:p w:rsidR="007D6023" w:rsidRPr="007D6023" w:rsidRDefault="007D6023" w:rsidP="007D6023">
            <w:pPr>
              <w:tabs>
                <w:tab w:val="left" w:pos="3120"/>
                <w:tab w:val="center" w:pos="4320"/>
                <w:tab w:val="right" w:pos="8640"/>
              </w:tabs>
              <w:jc w:val="both"/>
              <w:rPr>
                <w:rFonts w:ascii="Times New Roman" w:eastAsia="Times New Roman" w:hAnsi="Times New Roman"/>
                <w:sz w:val="24"/>
                <w:szCs w:val="24"/>
              </w:rPr>
            </w:pPr>
            <w:r w:rsidRPr="007D6023">
              <w:rPr>
                <w:rFonts w:ascii="Times New Roman" w:hAnsi="Times New Roman"/>
                <w:sz w:val="24"/>
                <w:szCs w:val="24"/>
              </w:rPr>
              <w:t>Declaraţie pe proprie răspundere privind îndeplinirea criteriului de selecţie până la momentul acordării celei de-a doua tranşe de sprijin.</w:t>
            </w:r>
          </w:p>
          <w:p w:rsidR="007D6023" w:rsidRPr="007D6023" w:rsidRDefault="007D6023" w:rsidP="007D6023">
            <w:pPr>
              <w:tabs>
                <w:tab w:val="left" w:pos="3120"/>
                <w:tab w:val="center" w:pos="4320"/>
                <w:tab w:val="right" w:pos="8640"/>
              </w:tabs>
              <w:jc w:val="both"/>
              <w:rPr>
                <w:rFonts w:ascii="Times New Roman" w:hAnsi="Times New Roman"/>
                <w:sz w:val="24"/>
                <w:szCs w:val="24"/>
              </w:rPr>
            </w:pPr>
          </w:p>
          <w:p w:rsidR="007D6023" w:rsidRPr="007D6023" w:rsidRDefault="007D6023" w:rsidP="007D6023">
            <w:pPr>
              <w:tabs>
                <w:tab w:val="left" w:pos="3120"/>
                <w:tab w:val="center" w:pos="4320"/>
                <w:tab w:val="right" w:pos="8640"/>
              </w:tabs>
              <w:jc w:val="both"/>
              <w:rPr>
                <w:rFonts w:ascii="Times New Roman" w:hAnsi="Times New Roman"/>
                <w:sz w:val="24"/>
                <w:szCs w:val="24"/>
              </w:rPr>
            </w:pPr>
            <w:r w:rsidRPr="007D6023">
              <w:rPr>
                <w:rFonts w:ascii="Times New Roman" w:hAnsi="Times New Roman"/>
                <w:sz w:val="24"/>
                <w:szCs w:val="24"/>
              </w:rPr>
              <w:t>Document care certifică utilizarea resurselor genetice autohtone.</w:t>
            </w:r>
          </w:p>
          <w:p w:rsidR="007D6023" w:rsidRPr="007D6023" w:rsidRDefault="007D6023" w:rsidP="007D6023">
            <w:pPr>
              <w:tabs>
                <w:tab w:val="left" w:pos="3120"/>
                <w:tab w:val="center" w:pos="4320"/>
                <w:tab w:val="right" w:pos="8640"/>
              </w:tabs>
              <w:jc w:val="both"/>
              <w:rPr>
                <w:rFonts w:ascii="Times New Roman" w:hAnsi="Times New Roman"/>
                <w:sz w:val="24"/>
                <w:szCs w:val="24"/>
              </w:rPr>
            </w:pPr>
          </w:p>
          <w:p w:rsidR="007D6023" w:rsidRPr="007D6023" w:rsidRDefault="007D6023" w:rsidP="007D6023">
            <w:pPr>
              <w:tabs>
                <w:tab w:val="left" w:pos="3120"/>
                <w:tab w:val="center" w:pos="4320"/>
                <w:tab w:val="right" w:pos="8640"/>
              </w:tabs>
              <w:jc w:val="both"/>
              <w:rPr>
                <w:rFonts w:ascii="Times New Roman" w:eastAsia="Times New Roman" w:hAnsi="Times New Roman"/>
                <w:sz w:val="24"/>
                <w:szCs w:val="24"/>
              </w:rPr>
            </w:pPr>
            <w:r w:rsidRPr="007D6023">
              <w:rPr>
                <w:rFonts w:ascii="Times New Roman" w:hAnsi="Times New Roman"/>
                <w:sz w:val="24"/>
                <w:szCs w:val="24"/>
              </w:rPr>
              <w:t>Certificatul de origine pentru animale de rasă indigenă eliberat de Asociații ale crescătorilor sau Organizațiile de ameliorare, autorizate de ANZ si verificarea in lista raselor indigene (autohtone).</w:t>
            </w:r>
          </w:p>
        </w:tc>
        <w:tc>
          <w:tcPr>
            <w:tcW w:w="4680" w:type="dxa"/>
            <w:tcBorders>
              <w:top w:val="single" w:sz="4" w:space="0" w:color="auto"/>
              <w:left w:val="single" w:sz="4" w:space="0" w:color="auto"/>
              <w:bottom w:val="single" w:sz="4" w:space="0" w:color="auto"/>
              <w:right w:val="single" w:sz="4" w:space="0" w:color="auto"/>
            </w:tcBorders>
            <w:hideMark/>
          </w:tcPr>
          <w:p w:rsidR="007D6023" w:rsidRPr="007D6023" w:rsidRDefault="007D6023" w:rsidP="007D6023">
            <w:pPr>
              <w:tabs>
                <w:tab w:val="left" w:pos="3120"/>
                <w:tab w:val="center" w:pos="4320"/>
                <w:tab w:val="right" w:pos="8640"/>
              </w:tabs>
              <w:jc w:val="both"/>
              <w:rPr>
                <w:rFonts w:ascii="Times New Roman" w:eastAsia="Times New Roman" w:hAnsi="Times New Roman"/>
                <w:sz w:val="24"/>
                <w:szCs w:val="24"/>
              </w:rPr>
            </w:pPr>
            <w:r w:rsidRPr="007D6023">
              <w:rPr>
                <w:rFonts w:ascii="Times New Roman" w:hAnsi="Times New Roman"/>
                <w:sz w:val="24"/>
                <w:szCs w:val="24"/>
              </w:rPr>
              <w:t>Expertul verifică daca solicitantul si-a propus prin proiect sau a demonstrat că deţine/dezvoltă la nivelul exploataţiei agricole şi a prevazut în Planul de afaceri ca va păstra şi dezvolta nucleul de rase, respectiv soiuri autohtone pe toată durata de implementare si monitorizare a proiectului.</w:t>
            </w:r>
          </w:p>
          <w:p w:rsidR="007D6023" w:rsidRPr="007D6023" w:rsidRDefault="007D6023" w:rsidP="007D6023">
            <w:pPr>
              <w:tabs>
                <w:tab w:val="left" w:pos="3120"/>
                <w:tab w:val="center" w:pos="4320"/>
                <w:tab w:val="right" w:pos="8640"/>
              </w:tabs>
              <w:jc w:val="both"/>
              <w:rPr>
                <w:rFonts w:ascii="Times New Roman" w:hAnsi="Times New Roman"/>
                <w:sz w:val="24"/>
                <w:szCs w:val="24"/>
              </w:rPr>
            </w:pPr>
            <w:r w:rsidRPr="007D6023">
              <w:rPr>
                <w:rFonts w:ascii="Times New Roman" w:hAnsi="Times New Roman"/>
                <w:sz w:val="24"/>
                <w:szCs w:val="24"/>
              </w:rPr>
              <w:t xml:space="preserve">Punctajul se  poate acorda si daca solicitantul depune angajament pe propria raspundere ca se obliga ca pana la cea de-a doua transa de plata sa detine in exploatatie o dimensiune SO ce poate fi atestata prin certificat de origine animala/ categoria biologică certificat  sau dintr-o categorie  sau superioară (entru materialul saditor certificat. Aceste precizari trebuie sa se regaseasca si in Planul de afaceri, inclusiv  cu detalierea furnizorului care ii va emite materialul saditor certificat/certificatul de origine pentru animalele pe care le va </w:t>
            </w:r>
            <w:r w:rsidRPr="007D6023">
              <w:rPr>
                <w:rFonts w:ascii="Times New Roman" w:hAnsi="Times New Roman"/>
                <w:sz w:val="24"/>
                <w:szCs w:val="24"/>
              </w:rPr>
              <w:lastRenderedPageBreak/>
              <w:t>detine. Daca aceste informatii nu se regasesc expertul inscrie “0” in coloana “scor”, in rubrica aferenta acestui criteriu de selectie.</w:t>
            </w:r>
          </w:p>
          <w:p w:rsidR="007D6023" w:rsidRPr="007D6023" w:rsidRDefault="007D6023" w:rsidP="007D6023">
            <w:pPr>
              <w:tabs>
                <w:tab w:val="left" w:pos="3120"/>
                <w:tab w:val="center" w:pos="4320"/>
                <w:tab w:val="right" w:pos="8640"/>
              </w:tabs>
              <w:jc w:val="both"/>
              <w:rPr>
                <w:rFonts w:ascii="Times New Roman" w:hAnsi="Times New Roman"/>
                <w:b/>
                <w:sz w:val="24"/>
                <w:szCs w:val="24"/>
              </w:rPr>
            </w:pPr>
            <w:r w:rsidRPr="007D6023">
              <w:rPr>
                <w:rFonts w:ascii="Times New Roman" w:hAnsi="Times New Roman"/>
                <w:b/>
                <w:sz w:val="24"/>
                <w:szCs w:val="24"/>
              </w:rPr>
              <w:t>Sector Vegetal</w:t>
            </w:r>
          </w:p>
          <w:p w:rsidR="007D6023" w:rsidRPr="007D6023" w:rsidRDefault="007D6023" w:rsidP="007D6023">
            <w:pPr>
              <w:spacing w:after="0"/>
              <w:jc w:val="both"/>
              <w:rPr>
                <w:rFonts w:ascii="Times New Roman" w:eastAsia="Times New Roman" w:hAnsi="Times New Roman"/>
                <w:sz w:val="24"/>
                <w:szCs w:val="24"/>
              </w:rPr>
            </w:pPr>
            <w:r w:rsidRPr="007D6023">
              <w:rPr>
                <w:rFonts w:ascii="Times New Roman" w:eastAsia="Times New Roman" w:hAnsi="Times New Roman"/>
                <w:sz w:val="24"/>
                <w:szCs w:val="24"/>
              </w:rPr>
              <w:t>Soiurile autohtone se regăsesc în Catalogul oficial al soiurilor de plante de cultură din România/ Institutul de Stat pentru Testarea și Inregistrarea Soiurilor (ISTIS) – aprobat anual.</w:t>
            </w:r>
            <w:r w:rsidRPr="007D6023">
              <w:rPr>
                <w:rFonts w:ascii="Times New Roman" w:eastAsia="Times New Roman" w:hAnsi="Times New Roman"/>
                <w:i/>
                <w:sz w:val="24"/>
                <w:szCs w:val="24"/>
              </w:rPr>
              <w:t xml:space="preserve"> </w:t>
            </w:r>
          </w:p>
          <w:p w:rsidR="007D6023" w:rsidRPr="007D6023" w:rsidRDefault="007D6023" w:rsidP="007D6023">
            <w:pPr>
              <w:jc w:val="both"/>
              <w:rPr>
                <w:rFonts w:ascii="Times New Roman" w:hAnsi="Times New Roman"/>
                <w:sz w:val="24"/>
                <w:szCs w:val="24"/>
              </w:rPr>
            </w:pPr>
            <w:r w:rsidRPr="007D6023">
              <w:rPr>
                <w:rFonts w:ascii="Times New Roman" w:hAnsi="Times New Roman"/>
                <w:sz w:val="24"/>
                <w:szCs w:val="24"/>
              </w:rPr>
              <w:t xml:space="preserve">Soiurile autohtone sunt cele obținute din sămânță autohtonă, și anume sămânța certificată în conformitate cu prevederile legislației în vigoare în domeniul calității semințelor, care a fost produsă pe teritoriul României din soiuri înregistrate în Catalogul oficial al soiurilor de plante de cultură din România elaborat de către Institutul de Stat pentru Testarea și Inregistrarea Soiurilor (ISTIS), ce se regăseşte la adresa http://istis.ro/Catalog-ISTIS, în anul respectiv de cerere, în dreptul cărora este înscris un cod care aparține menținătorilor din România. </w:t>
            </w:r>
          </w:p>
          <w:p w:rsidR="007D6023" w:rsidRPr="007D6023" w:rsidRDefault="007D6023" w:rsidP="007D6023">
            <w:pPr>
              <w:tabs>
                <w:tab w:val="left" w:pos="3120"/>
                <w:tab w:val="center" w:pos="4320"/>
                <w:tab w:val="right" w:pos="8640"/>
              </w:tabs>
              <w:jc w:val="both"/>
              <w:rPr>
                <w:rFonts w:ascii="Times New Roman" w:hAnsi="Times New Roman"/>
                <w:sz w:val="24"/>
                <w:szCs w:val="24"/>
              </w:rPr>
            </w:pPr>
            <w:r w:rsidRPr="007D6023">
              <w:rPr>
                <w:rFonts w:ascii="Times New Roman" w:hAnsi="Times New Roman"/>
                <w:sz w:val="24"/>
                <w:szCs w:val="24"/>
              </w:rPr>
              <w:t>Punctajul se va acorda proporţional în funcţie de ponderea nucleului soiurilor autohtone în total cultură vegetală (exprimată în SO) din cadrul exploatației</w:t>
            </w:r>
          </w:p>
          <w:p w:rsidR="007D6023" w:rsidRPr="007D6023" w:rsidRDefault="007D6023" w:rsidP="007D6023">
            <w:pPr>
              <w:tabs>
                <w:tab w:val="left" w:pos="3120"/>
                <w:tab w:val="center" w:pos="4320"/>
                <w:tab w:val="right" w:pos="8640"/>
              </w:tabs>
              <w:jc w:val="both"/>
              <w:rPr>
                <w:rFonts w:ascii="Times New Roman" w:hAnsi="Times New Roman"/>
                <w:bCs/>
                <w:sz w:val="24"/>
                <w:szCs w:val="24"/>
              </w:rPr>
            </w:pPr>
            <w:r w:rsidRPr="007D6023">
              <w:rPr>
                <w:rFonts w:ascii="Times New Roman" w:hAnsi="Times New Roman"/>
                <w:bCs/>
                <w:sz w:val="24"/>
                <w:szCs w:val="24"/>
              </w:rPr>
              <w:t>Acest criteriu se aplică pentru toate tipurile de activități agricole desfășurate, sau urmează a fi desfăşurate, atât fermierilor care sunt autorizați pentru producerea de semințe și/sau material săditor cu condiția să demonstreze ca acestea sunt soiuri autohtone, cât și în cazul fermierilor care cultivă (utilizează)/vor cultiva (utiliza) soiuri autohtone identificate în catalogul ISTIS.</w:t>
            </w:r>
          </w:p>
          <w:p w:rsidR="007D6023" w:rsidRPr="007D6023" w:rsidRDefault="007D6023" w:rsidP="007D6023">
            <w:pPr>
              <w:tabs>
                <w:tab w:val="left" w:pos="3120"/>
                <w:tab w:val="center" w:pos="4320"/>
                <w:tab w:val="right" w:pos="8640"/>
              </w:tabs>
              <w:jc w:val="both"/>
              <w:rPr>
                <w:rFonts w:ascii="Times New Roman" w:hAnsi="Times New Roman"/>
                <w:bCs/>
                <w:sz w:val="24"/>
                <w:szCs w:val="24"/>
              </w:rPr>
            </w:pPr>
            <w:r w:rsidRPr="007D6023">
              <w:rPr>
                <w:rFonts w:ascii="Times New Roman" w:hAnsi="Times New Roman"/>
                <w:bCs/>
                <w:sz w:val="24"/>
                <w:szCs w:val="24"/>
              </w:rPr>
              <w:t xml:space="preserve">Pentru toți fermierii, atât pentru deținători de autorizații pentru producerea, prelucrarea și comercializarea semințelor și materialului </w:t>
            </w:r>
            <w:r w:rsidRPr="007D6023">
              <w:rPr>
                <w:rFonts w:ascii="Times New Roman" w:hAnsi="Times New Roman"/>
                <w:bCs/>
                <w:sz w:val="24"/>
                <w:szCs w:val="24"/>
              </w:rPr>
              <w:lastRenderedPageBreak/>
              <w:t xml:space="preserve">săditor cât și pentru fermierii care cultivă/vor cultiva aceste soiuri pentru consum, verificarea cu privire la soiul autohton se face pe baza documentelor de calitate și conformitate ale furnizorilor sau orice document echivalent (factură fiscală de achiziție/ document oficial de certificare a lotului de sămânță/buletinul de analiză cu mențiunea sămânță ”admisă pentru însămânțare”/buletin de analiză oficială cu mențiunea ”necesar propriu”/etichetă oficială) ce se eliberează fiecărui fermier în care se regăsesc nominalizate soiurile de semințe sau material săditor. </w:t>
            </w:r>
          </w:p>
          <w:p w:rsidR="007D6023" w:rsidRPr="007D6023" w:rsidRDefault="007D6023" w:rsidP="007D6023">
            <w:pPr>
              <w:tabs>
                <w:tab w:val="left" w:pos="3120"/>
                <w:tab w:val="center" w:pos="4320"/>
                <w:tab w:val="right" w:pos="8640"/>
              </w:tabs>
              <w:jc w:val="both"/>
              <w:rPr>
                <w:rFonts w:ascii="Times New Roman" w:hAnsi="Times New Roman"/>
                <w:bCs/>
                <w:sz w:val="24"/>
                <w:szCs w:val="24"/>
              </w:rPr>
            </w:pPr>
            <w:r w:rsidRPr="007D6023">
              <w:rPr>
                <w:rFonts w:ascii="Times New Roman" w:hAnsi="Times New Roman"/>
                <w:bCs/>
                <w:sz w:val="24"/>
                <w:szCs w:val="24"/>
              </w:rPr>
              <w:t>Sămânța autohtonă este sămânța certificată în conformitate cu legislația națională în vigoare în dreptul căreia este înscris un cod care aparține menținătorilor din România, conform catalogului ISTIS.</w:t>
            </w:r>
          </w:p>
          <w:p w:rsidR="007D6023" w:rsidRPr="007D6023" w:rsidRDefault="007D6023" w:rsidP="007D6023">
            <w:pPr>
              <w:tabs>
                <w:tab w:val="left" w:pos="3120"/>
                <w:tab w:val="center" w:pos="4320"/>
                <w:tab w:val="right" w:pos="8640"/>
              </w:tabs>
              <w:jc w:val="both"/>
              <w:rPr>
                <w:rFonts w:ascii="Times New Roman" w:hAnsi="Times New Roman"/>
                <w:sz w:val="24"/>
                <w:szCs w:val="24"/>
              </w:rPr>
            </w:pPr>
            <w:r w:rsidRPr="007D6023">
              <w:rPr>
                <w:rFonts w:ascii="Times New Roman" w:hAnsi="Times New Roman"/>
                <w:sz w:val="24"/>
                <w:szCs w:val="24"/>
              </w:rPr>
              <w:t>Sector Zootehnic</w:t>
            </w:r>
          </w:p>
          <w:p w:rsidR="007D6023" w:rsidRPr="007D6023" w:rsidRDefault="007D6023" w:rsidP="007D6023">
            <w:pPr>
              <w:tabs>
                <w:tab w:val="left" w:pos="3120"/>
                <w:tab w:val="center" w:pos="4320"/>
                <w:tab w:val="right" w:pos="8640"/>
              </w:tabs>
              <w:jc w:val="both"/>
              <w:rPr>
                <w:rFonts w:ascii="Times New Roman" w:hAnsi="Times New Roman"/>
                <w:sz w:val="24"/>
                <w:szCs w:val="24"/>
              </w:rPr>
            </w:pPr>
            <w:r w:rsidRPr="007D6023">
              <w:rPr>
                <w:rFonts w:ascii="Times New Roman" w:hAnsi="Times New Roman"/>
                <w:sz w:val="24"/>
                <w:szCs w:val="24"/>
              </w:rPr>
              <w:t>Punctajul se va acorda proportional în funcţie de  ponderea numărului de animale</w:t>
            </w:r>
            <w:r w:rsidRPr="007D6023">
              <w:rPr>
                <w:rFonts w:ascii="Times New Roman" w:hAnsi="Times New Roman"/>
                <w:i/>
                <w:sz w:val="24"/>
                <w:szCs w:val="24"/>
              </w:rPr>
              <w:t xml:space="preserve"> exprimat in SO</w:t>
            </w:r>
            <w:r w:rsidRPr="007D6023">
              <w:rPr>
                <w:rFonts w:ascii="Times New Roman" w:hAnsi="Times New Roman"/>
                <w:sz w:val="24"/>
                <w:szCs w:val="24"/>
              </w:rPr>
              <w:t xml:space="preserve"> pentru care se prezintă certificate, din  total efectiv de animale.</w:t>
            </w:r>
            <w:r w:rsidRPr="007D6023">
              <w:rPr>
                <w:rFonts w:ascii="Times New Roman" w:hAnsi="Times New Roman"/>
                <w:i/>
                <w:sz w:val="24"/>
                <w:szCs w:val="24"/>
              </w:rPr>
              <w:t xml:space="preserve"> exprimat in SO.</w:t>
            </w:r>
            <w:r w:rsidRPr="007D6023">
              <w:rPr>
                <w:rFonts w:ascii="Times New Roman" w:hAnsi="Times New Roman"/>
                <w:sz w:val="24"/>
                <w:szCs w:val="24"/>
              </w:rPr>
              <w:t xml:space="preserve"> </w:t>
            </w:r>
          </w:p>
          <w:p w:rsidR="007D6023" w:rsidRPr="007D6023" w:rsidRDefault="007D6023" w:rsidP="007D6023">
            <w:pPr>
              <w:tabs>
                <w:tab w:val="left" w:pos="3120"/>
                <w:tab w:val="center" w:pos="4320"/>
                <w:tab w:val="right" w:pos="8640"/>
              </w:tabs>
              <w:jc w:val="both"/>
              <w:rPr>
                <w:rFonts w:ascii="Times New Roman" w:eastAsia="Times New Roman" w:hAnsi="Times New Roman"/>
                <w:sz w:val="24"/>
                <w:szCs w:val="24"/>
              </w:rPr>
            </w:pPr>
            <w:r w:rsidRPr="007D6023">
              <w:rPr>
                <w:rFonts w:ascii="Times New Roman" w:hAnsi="Times New Roman"/>
                <w:sz w:val="24"/>
                <w:szCs w:val="24"/>
              </w:rPr>
              <w:t xml:space="preserve">Punctajul se va acorda pentru animalele pentru care se poate prezenta certificat de origine pentru animale de rasă eliberat de Asociații ale crescătorilor sau Organizațiile de ameliorare care înființează și conduc registre genealogice. </w:t>
            </w:r>
            <w:r w:rsidRPr="007D6023">
              <w:rPr>
                <w:rFonts w:ascii="Times New Roman" w:hAnsi="Times New Roman"/>
                <w:i/>
                <w:sz w:val="24"/>
                <w:szCs w:val="24"/>
              </w:rPr>
              <w:t>Rasele autohtone se regăsesc în lista „Raselor indigene” din Anexa 14. Punctajul se va acorda proporţional în funcţie de ponderea numărului de animale exprimat in SO pentru care se prezintă certificate, din total efectiv de animale (exprimat in SO),</w:t>
            </w:r>
            <w:r w:rsidRPr="007D6023">
              <w:rPr>
                <w:rFonts w:ascii="Times New Roman" w:hAnsi="Times New Roman"/>
                <w:sz w:val="24"/>
                <w:szCs w:val="24"/>
              </w:rPr>
              <w:t xml:space="preserve"> din cadrul exploatației.</w:t>
            </w:r>
          </w:p>
        </w:tc>
      </w:tr>
    </w:tbl>
    <w:p w:rsidR="007D6023" w:rsidRPr="007D6023" w:rsidRDefault="007D6023" w:rsidP="007D6023">
      <w:pPr>
        <w:spacing w:after="120" w:line="240" w:lineRule="auto"/>
        <w:jc w:val="both"/>
        <w:rPr>
          <w:rFonts w:ascii="Times New Roman" w:eastAsia="Times New Roman" w:hAnsi="Times New Roman"/>
          <w:sz w:val="24"/>
          <w:szCs w:val="24"/>
        </w:rPr>
      </w:pPr>
    </w:p>
    <w:p w:rsidR="007D6023" w:rsidRPr="007D6023" w:rsidRDefault="007D6023" w:rsidP="007D6023">
      <w:pPr>
        <w:spacing w:after="120" w:line="240" w:lineRule="auto"/>
        <w:jc w:val="both"/>
      </w:pPr>
      <w:r w:rsidRPr="007D6023">
        <w:rPr>
          <w:rFonts w:ascii="Times New Roman" w:eastAsia="Times New Roman" w:hAnsi="Times New Roman"/>
          <w:sz w:val="24"/>
          <w:szCs w:val="24"/>
        </w:rPr>
        <w:lastRenderedPageBreak/>
        <w:t xml:space="preserve">Expertul completează, semnează şi datează Fişa de evaluare a criteriilor de selecţie şi de departajare înscrie punctajul total acordat. </w:t>
      </w:r>
    </w:p>
    <w:p w:rsidR="007D6023" w:rsidRPr="007D6023" w:rsidRDefault="007D6023" w:rsidP="007D6023">
      <w:pPr>
        <w:spacing w:after="0"/>
        <w:contextualSpacing/>
        <w:jc w:val="both"/>
        <w:rPr>
          <w:rFonts w:ascii="Times New Roman" w:eastAsia="Times New Roman" w:hAnsi="Times New Roman"/>
          <w:b/>
          <w:sz w:val="24"/>
          <w:szCs w:val="24"/>
        </w:rPr>
      </w:pPr>
    </w:p>
    <w:p w:rsidR="007D6023" w:rsidRPr="007D6023" w:rsidRDefault="007D6023" w:rsidP="007D6023">
      <w:pPr>
        <w:spacing w:after="0"/>
        <w:contextualSpacing/>
        <w:jc w:val="both"/>
        <w:rPr>
          <w:rFonts w:ascii="Times New Roman" w:eastAsia="Times New Roman" w:hAnsi="Times New Roman"/>
          <w:b/>
          <w:sz w:val="24"/>
          <w:szCs w:val="24"/>
        </w:rPr>
      </w:pPr>
    </w:p>
    <w:p w:rsidR="007D6023" w:rsidRDefault="007D6023" w:rsidP="00E055F0"/>
    <w:p w:rsidR="007D6023" w:rsidRDefault="007D6023" w:rsidP="00E055F0"/>
    <w:sectPr w:rsidR="007D6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10861990"/>
    <w:multiLevelType w:val="hybridMultilevel"/>
    <w:tmpl w:val="82B00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F63A8"/>
    <w:multiLevelType w:val="hybridMultilevel"/>
    <w:tmpl w:val="F4643E8E"/>
    <w:lvl w:ilvl="0" w:tplc="CE5401D8">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A937503"/>
    <w:multiLevelType w:val="hybridMultilevel"/>
    <w:tmpl w:val="663EDBB8"/>
    <w:lvl w:ilvl="0" w:tplc="38CA11E2">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5">
    <w:nsid w:val="4D324861"/>
    <w:multiLevelType w:val="hybridMultilevel"/>
    <w:tmpl w:val="CDEEC5EC"/>
    <w:lvl w:ilvl="0" w:tplc="E7265B7A">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C2"/>
    <w:rsid w:val="000161DF"/>
    <w:rsid w:val="00091CC3"/>
    <w:rsid w:val="00123C14"/>
    <w:rsid w:val="001257BA"/>
    <w:rsid w:val="00156A17"/>
    <w:rsid w:val="001633F8"/>
    <w:rsid w:val="001A11F9"/>
    <w:rsid w:val="001D5930"/>
    <w:rsid w:val="001E2214"/>
    <w:rsid w:val="0020492E"/>
    <w:rsid w:val="00221B11"/>
    <w:rsid w:val="00246B30"/>
    <w:rsid w:val="002B1F92"/>
    <w:rsid w:val="002D01AD"/>
    <w:rsid w:val="002F6C9C"/>
    <w:rsid w:val="00301AC5"/>
    <w:rsid w:val="003458E5"/>
    <w:rsid w:val="0034787F"/>
    <w:rsid w:val="0035535C"/>
    <w:rsid w:val="00357819"/>
    <w:rsid w:val="00383CB4"/>
    <w:rsid w:val="003F44D2"/>
    <w:rsid w:val="003F58E3"/>
    <w:rsid w:val="00472824"/>
    <w:rsid w:val="004B668F"/>
    <w:rsid w:val="005D68A9"/>
    <w:rsid w:val="00603678"/>
    <w:rsid w:val="00674117"/>
    <w:rsid w:val="00694696"/>
    <w:rsid w:val="006A0FD3"/>
    <w:rsid w:val="006B0B7D"/>
    <w:rsid w:val="006C23D8"/>
    <w:rsid w:val="00726CA7"/>
    <w:rsid w:val="00727AEF"/>
    <w:rsid w:val="00775251"/>
    <w:rsid w:val="007850AB"/>
    <w:rsid w:val="007D6023"/>
    <w:rsid w:val="007E1C80"/>
    <w:rsid w:val="00814092"/>
    <w:rsid w:val="008511B6"/>
    <w:rsid w:val="00872F5F"/>
    <w:rsid w:val="00873CAD"/>
    <w:rsid w:val="008B4569"/>
    <w:rsid w:val="008F507D"/>
    <w:rsid w:val="0091305D"/>
    <w:rsid w:val="009328D9"/>
    <w:rsid w:val="009B0A31"/>
    <w:rsid w:val="009D48D6"/>
    <w:rsid w:val="00A649A6"/>
    <w:rsid w:val="00AB57F4"/>
    <w:rsid w:val="00B12FA8"/>
    <w:rsid w:val="00B2512D"/>
    <w:rsid w:val="00B47FF2"/>
    <w:rsid w:val="00BC456F"/>
    <w:rsid w:val="00BC5974"/>
    <w:rsid w:val="00BE082D"/>
    <w:rsid w:val="00C04FE7"/>
    <w:rsid w:val="00C24B0C"/>
    <w:rsid w:val="00C7662A"/>
    <w:rsid w:val="00C76C0A"/>
    <w:rsid w:val="00CF3094"/>
    <w:rsid w:val="00CF4638"/>
    <w:rsid w:val="00D1480D"/>
    <w:rsid w:val="00D167A1"/>
    <w:rsid w:val="00D3743E"/>
    <w:rsid w:val="00DF750B"/>
    <w:rsid w:val="00E055F0"/>
    <w:rsid w:val="00E06FD2"/>
    <w:rsid w:val="00E1220E"/>
    <w:rsid w:val="00E21BB5"/>
    <w:rsid w:val="00E531C2"/>
    <w:rsid w:val="00E62B7F"/>
    <w:rsid w:val="00E64522"/>
    <w:rsid w:val="00E83F73"/>
    <w:rsid w:val="00EA314C"/>
    <w:rsid w:val="00ED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ED21B-580F-477C-8936-41F39140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094"/>
    <w:pPr>
      <w:suppressAutoHyphens/>
    </w:pPr>
    <w:rPr>
      <w:rFonts w:ascii="Calibri" w:eastAsia="Calibri" w:hAnsi="Calibri" w:cs="Times New Roman"/>
      <w:lang w:val="ro-RO" w:eastAsia="zh-CN"/>
    </w:rPr>
  </w:style>
  <w:style w:type="paragraph" w:styleId="Heading1">
    <w:name w:val="heading 1"/>
    <w:basedOn w:val="Normal"/>
    <w:next w:val="Normal"/>
    <w:link w:val="Heading1Char"/>
    <w:qFormat/>
    <w:rsid w:val="00CF3094"/>
    <w:pPr>
      <w:keepNext/>
      <w:keepLines/>
      <w:numPr>
        <w:numId w:val="1"/>
      </w:numPr>
      <w:spacing w:before="480" w:after="0"/>
      <w:outlineLvl w:val="0"/>
    </w:pPr>
    <w:rPr>
      <w:rFonts w:ascii="Cambria" w:eastAsia="Times New Roman" w:hAnsi="Cambria" w:cs="Cambria"/>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094"/>
    <w:rPr>
      <w:rFonts w:ascii="Cambria" w:eastAsia="Times New Roman" w:hAnsi="Cambria" w:cs="Cambria"/>
      <w:b/>
      <w:bCs/>
      <w:color w:val="365F91"/>
      <w:sz w:val="28"/>
      <w:szCs w:val="28"/>
      <w:lang w:val="x-none" w:eastAsia="zh-CN"/>
    </w:rPr>
  </w:style>
  <w:style w:type="paragraph" w:styleId="BodyText3">
    <w:name w:val="Body Text 3"/>
    <w:basedOn w:val="Normal"/>
    <w:link w:val="BodyText3Char"/>
    <w:rsid w:val="00CF3094"/>
    <w:pPr>
      <w:spacing w:after="120" w:line="240" w:lineRule="auto"/>
    </w:pPr>
    <w:rPr>
      <w:rFonts w:ascii="Arial" w:eastAsia="Times New Roman" w:hAnsi="Arial" w:cs="Arial"/>
      <w:sz w:val="16"/>
      <w:szCs w:val="16"/>
      <w:lang w:val="x-none"/>
    </w:rPr>
  </w:style>
  <w:style w:type="character" w:customStyle="1" w:styleId="BodyText3Char">
    <w:name w:val="Body Text 3 Char"/>
    <w:basedOn w:val="DefaultParagraphFont"/>
    <w:link w:val="BodyText3"/>
    <w:rsid w:val="00CF3094"/>
    <w:rPr>
      <w:rFonts w:ascii="Arial" w:eastAsia="Times New Roman" w:hAnsi="Arial" w:cs="Arial"/>
      <w:sz w:val="16"/>
      <w:szCs w:val="16"/>
      <w:lang w:val="x-none" w:eastAsia="zh-CN"/>
    </w:rPr>
  </w:style>
  <w:style w:type="paragraph" w:styleId="ListParagraph">
    <w:name w:val="List Paragraph"/>
    <w:basedOn w:val="Normal"/>
    <w:uiPriority w:val="34"/>
    <w:qFormat/>
    <w:rsid w:val="0012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Windows User</cp:lastModifiedBy>
  <cp:revision>2</cp:revision>
  <dcterms:created xsi:type="dcterms:W3CDTF">2018-04-17T12:02:00Z</dcterms:created>
  <dcterms:modified xsi:type="dcterms:W3CDTF">2018-04-17T12:02:00Z</dcterms:modified>
</cp:coreProperties>
</file>